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5D6" w:rsidRPr="007F6533" w:rsidRDefault="00925A8F" w:rsidP="00470C3A">
      <w:pPr>
        <w:widowControl w:val="0"/>
        <w:spacing w:after="0" w:line="240" w:lineRule="auto"/>
        <w:ind w:left="3828"/>
        <w:jc w:val="center"/>
        <w:rPr>
          <w:rFonts w:ascii="Times New Roman" w:hAnsi="Times New Roman" w:cs="Times New Roman"/>
          <w:sz w:val="28"/>
          <w:szCs w:val="28"/>
        </w:rPr>
      </w:pPr>
      <w:r w:rsidRPr="007F6533">
        <w:rPr>
          <w:rFonts w:ascii="Times New Roman" w:hAnsi="Times New Roman" w:cs="Times New Roman"/>
          <w:sz w:val="28"/>
          <w:szCs w:val="28"/>
        </w:rPr>
        <w:t xml:space="preserve">Приложение № </w:t>
      </w:r>
      <w:r w:rsidR="008377EA" w:rsidRPr="007F6533">
        <w:rPr>
          <w:rFonts w:ascii="Times New Roman" w:hAnsi="Times New Roman" w:cs="Times New Roman"/>
          <w:sz w:val="28"/>
          <w:szCs w:val="28"/>
        </w:rPr>
        <w:t>3</w:t>
      </w:r>
    </w:p>
    <w:p w:rsidR="00970B44" w:rsidRPr="007F6533" w:rsidRDefault="00970B44" w:rsidP="00470C3A">
      <w:pPr>
        <w:widowControl w:val="0"/>
        <w:spacing w:after="0" w:line="240" w:lineRule="auto"/>
        <w:ind w:left="3828"/>
        <w:jc w:val="center"/>
        <w:rPr>
          <w:rFonts w:ascii="Times New Roman" w:hAnsi="Times New Roman" w:cs="Times New Roman"/>
          <w:sz w:val="28"/>
          <w:szCs w:val="28"/>
        </w:rPr>
      </w:pPr>
    </w:p>
    <w:p w:rsidR="00D94E76" w:rsidRPr="007F6533" w:rsidRDefault="00D94E76" w:rsidP="00470C3A">
      <w:pPr>
        <w:widowControl w:val="0"/>
        <w:spacing w:after="0" w:line="240" w:lineRule="auto"/>
        <w:ind w:left="3686"/>
        <w:jc w:val="center"/>
        <w:rPr>
          <w:rFonts w:ascii="Times New Roman" w:hAnsi="Times New Roman" w:cs="Times New Roman"/>
          <w:sz w:val="28"/>
          <w:szCs w:val="28"/>
        </w:rPr>
      </w:pPr>
      <w:r w:rsidRPr="007F6533">
        <w:rPr>
          <w:rFonts w:ascii="Times New Roman" w:hAnsi="Times New Roman" w:cs="Times New Roman"/>
          <w:sz w:val="28"/>
          <w:szCs w:val="28"/>
        </w:rPr>
        <w:t xml:space="preserve">к Протоколу от </w:t>
      </w:r>
      <w:r w:rsidR="006940F2">
        <w:rPr>
          <w:rFonts w:ascii="Times New Roman" w:hAnsi="Times New Roman" w:cs="Times New Roman"/>
          <w:sz w:val="28"/>
          <w:szCs w:val="28"/>
        </w:rPr>
        <w:t>«</w:t>
      </w:r>
      <w:r w:rsidR="00535CBF">
        <w:rPr>
          <w:rFonts w:ascii="Times New Roman" w:hAnsi="Times New Roman" w:cs="Times New Roman"/>
          <w:sz w:val="28"/>
          <w:szCs w:val="28"/>
        </w:rPr>
        <w:t>10</w:t>
      </w:r>
      <w:r w:rsidR="006940F2">
        <w:rPr>
          <w:rFonts w:ascii="Times New Roman" w:hAnsi="Times New Roman" w:cs="Times New Roman"/>
          <w:sz w:val="28"/>
          <w:szCs w:val="28"/>
        </w:rPr>
        <w:t>»</w:t>
      </w:r>
      <w:r w:rsidRPr="007F6533">
        <w:rPr>
          <w:rFonts w:ascii="Times New Roman" w:hAnsi="Times New Roman" w:cs="Times New Roman"/>
          <w:sz w:val="28"/>
          <w:szCs w:val="28"/>
        </w:rPr>
        <w:t xml:space="preserve"> октября 202</w:t>
      </w:r>
      <w:r w:rsidR="00E61D10">
        <w:rPr>
          <w:rFonts w:ascii="Times New Roman" w:hAnsi="Times New Roman" w:cs="Times New Roman"/>
          <w:sz w:val="28"/>
          <w:szCs w:val="28"/>
        </w:rPr>
        <w:t>4</w:t>
      </w:r>
      <w:r w:rsidRPr="007F6533">
        <w:rPr>
          <w:rFonts w:ascii="Times New Roman" w:hAnsi="Times New Roman" w:cs="Times New Roman"/>
          <w:sz w:val="28"/>
          <w:szCs w:val="28"/>
        </w:rPr>
        <w:t xml:space="preserve"> года № </w:t>
      </w:r>
      <w:r w:rsidR="00535CBF">
        <w:rPr>
          <w:rFonts w:ascii="Times New Roman" w:hAnsi="Times New Roman" w:cs="Times New Roman"/>
          <w:sz w:val="28"/>
          <w:szCs w:val="28"/>
        </w:rPr>
        <w:t>2</w:t>
      </w:r>
    </w:p>
    <w:p w:rsidR="00F8196A" w:rsidRPr="004B3A59" w:rsidRDefault="00F8196A" w:rsidP="00F8196A">
      <w:pPr>
        <w:widowControl w:val="0"/>
        <w:spacing w:after="0" w:line="240" w:lineRule="auto"/>
        <w:ind w:left="3686"/>
        <w:jc w:val="center"/>
        <w:rPr>
          <w:rFonts w:ascii="Times New Roman" w:hAnsi="Times New Roman" w:cs="Times New Roman"/>
          <w:sz w:val="28"/>
          <w:szCs w:val="28"/>
        </w:rPr>
      </w:pPr>
      <w:r>
        <w:rPr>
          <w:rFonts w:ascii="Times New Roman" w:hAnsi="Times New Roman" w:cs="Times New Roman"/>
          <w:sz w:val="28"/>
          <w:szCs w:val="28"/>
        </w:rPr>
        <w:t>«</w:t>
      </w:r>
      <w:r w:rsidRPr="004B3A59">
        <w:rPr>
          <w:rFonts w:ascii="Times New Roman" w:hAnsi="Times New Roman" w:cs="Times New Roman"/>
          <w:sz w:val="28"/>
          <w:szCs w:val="28"/>
        </w:rPr>
        <w:t>О проведении общественных обсуждений</w:t>
      </w:r>
    </w:p>
    <w:p w:rsidR="00F8196A" w:rsidRPr="004B3A59" w:rsidRDefault="00F8196A" w:rsidP="00F8196A">
      <w:pPr>
        <w:widowControl w:val="0"/>
        <w:spacing w:after="0" w:line="240" w:lineRule="auto"/>
        <w:ind w:left="3686"/>
        <w:jc w:val="center"/>
        <w:rPr>
          <w:rFonts w:ascii="Times New Roman" w:hAnsi="Times New Roman" w:cs="Times New Roman"/>
          <w:sz w:val="28"/>
          <w:szCs w:val="28"/>
        </w:rPr>
      </w:pPr>
      <w:r w:rsidRPr="004B3A59">
        <w:rPr>
          <w:rFonts w:ascii="Times New Roman" w:hAnsi="Times New Roman" w:cs="Times New Roman"/>
          <w:sz w:val="28"/>
          <w:szCs w:val="28"/>
        </w:rPr>
        <w:t>по проекту краевого бюджета на 2025 год</w:t>
      </w:r>
    </w:p>
    <w:p w:rsidR="00F8196A" w:rsidRPr="007F6533" w:rsidRDefault="00F8196A" w:rsidP="00F8196A">
      <w:pPr>
        <w:widowControl w:val="0"/>
        <w:spacing w:after="0" w:line="240" w:lineRule="auto"/>
        <w:ind w:left="3686"/>
        <w:jc w:val="center"/>
        <w:rPr>
          <w:rFonts w:ascii="Times New Roman" w:hAnsi="Times New Roman" w:cs="Times New Roman"/>
          <w:sz w:val="28"/>
          <w:szCs w:val="28"/>
        </w:rPr>
      </w:pPr>
      <w:r w:rsidRPr="004B3A59">
        <w:rPr>
          <w:rFonts w:ascii="Times New Roman" w:hAnsi="Times New Roman" w:cs="Times New Roman"/>
          <w:sz w:val="28"/>
          <w:szCs w:val="28"/>
        </w:rPr>
        <w:t>и плановый период 2026 и 2027 годов</w:t>
      </w:r>
      <w:r>
        <w:rPr>
          <w:rFonts w:ascii="Times New Roman" w:hAnsi="Times New Roman" w:cs="Times New Roman"/>
          <w:sz w:val="28"/>
          <w:szCs w:val="28"/>
        </w:rPr>
        <w:t>»</w:t>
      </w:r>
    </w:p>
    <w:p w:rsidR="00970B44" w:rsidRPr="007F6533" w:rsidRDefault="00970B44" w:rsidP="00470C3A">
      <w:pPr>
        <w:widowControl w:val="0"/>
        <w:spacing w:after="0" w:line="360" w:lineRule="auto"/>
        <w:ind w:firstLine="709"/>
        <w:jc w:val="both"/>
        <w:rPr>
          <w:rFonts w:ascii="Times New Roman" w:hAnsi="Times New Roman" w:cs="Times New Roman"/>
          <w:sz w:val="28"/>
          <w:szCs w:val="28"/>
        </w:rPr>
      </w:pPr>
    </w:p>
    <w:p w:rsidR="00970B44" w:rsidRPr="007F6533" w:rsidRDefault="00970B44" w:rsidP="00470C3A">
      <w:pPr>
        <w:widowControl w:val="0"/>
        <w:spacing w:after="0" w:line="360" w:lineRule="auto"/>
        <w:ind w:firstLine="709"/>
        <w:jc w:val="both"/>
        <w:rPr>
          <w:rFonts w:ascii="Times New Roman" w:hAnsi="Times New Roman" w:cs="Times New Roman"/>
          <w:sz w:val="28"/>
          <w:szCs w:val="28"/>
        </w:rPr>
      </w:pPr>
    </w:p>
    <w:p w:rsidR="00BD431C" w:rsidRPr="00CA3042" w:rsidRDefault="00E61D10" w:rsidP="00BD431C">
      <w:pPr>
        <w:widowControl w:val="0"/>
        <w:spacing w:after="0" w:line="240" w:lineRule="auto"/>
        <w:jc w:val="center"/>
        <w:rPr>
          <w:rFonts w:ascii="Times New Roman" w:hAnsi="Times New Roman" w:cs="Times New Roman"/>
          <w:b/>
          <w:sz w:val="28"/>
        </w:rPr>
      </w:pPr>
      <w:r>
        <w:rPr>
          <w:rFonts w:ascii="Times New Roman" w:hAnsi="Times New Roman" w:cs="Times New Roman"/>
          <w:b/>
          <w:sz w:val="28"/>
        </w:rPr>
        <w:t>П</w:t>
      </w:r>
      <w:r w:rsidRPr="00E61D10">
        <w:rPr>
          <w:rFonts w:ascii="Times New Roman" w:hAnsi="Times New Roman" w:cs="Times New Roman"/>
          <w:b/>
          <w:sz w:val="28"/>
        </w:rPr>
        <w:t xml:space="preserve">редложения, заявления, замечания, рекомендации и вопросы граждан, проживающих в Приморском крае, принявших участие </w:t>
      </w:r>
      <w:r w:rsidR="007F318F" w:rsidRPr="00E61D10">
        <w:rPr>
          <w:rFonts w:ascii="Times New Roman" w:hAnsi="Times New Roman" w:cs="Times New Roman"/>
          <w:b/>
          <w:sz w:val="28"/>
        </w:rPr>
        <w:t>в общественных обсуждениях</w:t>
      </w:r>
      <w:r w:rsidR="007F318F" w:rsidRPr="00BF2E19">
        <w:rPr>
          <w:rFonts w:ascii="Times New Roman" w:hAnsi="Times New Roman" w:cs="Times New Roman"/>
          <w:b/>
          <w:sz w:val="28"/>
        </w:rPr>
        <w:t xml:space="preserve"> </w:t>
      </w:r>
      <w:r w:rsidR="00BD431C" w:rsidRPr="00BF2E19">
        <w:rPr>
          <w:rFonts w:ascii="Times New Roman" w:hAnsi="Times New Roman" w:cs="Times New Roman"/>
          <w:b/>
          <w:sz w:val="28"/>
        </w:rPr>
        <w:t xml:space="preserve">по </w:t>
      </w:r>
      <w:r w:rsidR="00BD431C" w:rsidRPr="00CA3042">
        <w:rPr>
          <w:rFonts w:ascii="Times New Roman" w:hAnsi="Times New Roman" w:cs="Times New Roman"/>
          <w:b/>
          <w:sz w:val="28"/>
        </w:rPr>
        <w:t>проекту краевого бюджета на 2025 год</w:t>
      </w:r>
    </w:p>
    <w:p w:rsidR="00E61D10" w:rsidRDefault="00BD431C" w:rsidP="00BD431C">
      <w:pPr>
        <w:widowControl w:val="0"/>
        <w:spacing w:after="0" w:line="240" w:lineRule="auto"/>
        <w:jc w:val="center"/>
        <w:rPr>
          <w:rFonts w:ascii="Tinos" w:hAnsi="Tinos" w:cs="Tinos"/>
          <w:b/>
          <w:sz w:val="28"/>
          <w:szCs w:val="28"/>
        </w:rPr>
      </w:pPr>
      <w:r w:rsidRPr="00CA3042">
        <w:rPr>
          <w:rFonts w:ascii="Times New Roman" w:hAnsi="Times New Roman" w:cs="Times New Roman"/>
          <w:b/>
          <w:sz w:val="28"/>
        </w:rPr>
        <w:t>и плановый период 2026 и 2027 годов</w:t>
      </w:r>
      <w:r w:rsidR="007F318F" w:rsidRPr="00E61D10">
        <w:rPr>
          <w:rFonts w:ascii="Times New Roman" w:hAnsi="Times New Roman" w:cs="Times New Roman"/>
          <w:b/>
          <w:sz w:val="28"/>
        </w:rPr>
        <w:t xml:space="preserve"> </w:t>
      </w:r>
      <w:r w:rsidR="00D55AF2" w:rsidRPr="009E013B">
        <w:rPr>
          <w:rFonts w:ascii="Tinos" w:hAnsi="Tinos" w:cs="Tinos"/>
          <w:b/>
          <w:sz w:val="28"/>
          <w:szCs w:val="28"/>
        </w:rPr>
        <w:t>в сфер</w:t>
      </w:r>
      <w:r w:rsidR="00D55AF2">
        <w:rPr>
          <w:rFonts w:ascii="Tinos" w:hAnsi="Tinos" w:cs="Tinos"/>
          <w:b/>
          <w:sz w:val="28"/>
          <w:szCs w:val="28"/>
        </w:rPr>
        <w:t>ах</w:t>
      </w:r>
      <w:r w:rsidR="00D55AF2" w:rsidRPr="009E013B">
        <w:rPr>
          <w:rFonts w:ascii="Tinos" w:hAnsi="Tinos" w:cs="Tinos"/>
          <w:b/>
          <w:sz w:val="28"/>
          <w:szCs w:val="28"/>
        </w:rPr>
        <w:t xml:space="preserve"> культуры и архивного дела, физической культуры и спорта, труда и социальной политики</w:t>
      </w:r>
      <w:r w:rsidR="00D55AF2">
        <w:rPr>
          <w:rFonts w:ascii="Tinos" w:hAnsi="Tinos" w:cs="Tinos"/>
          <w:b/>
          <w:sz w:val="28"/>
          <w:szCs w:val="28"/>
        </w:rPr>
        <w:t xml:space="preserve"> в Приморском крае</w:t>
      </w:r>
    </w:p>
    <w:p w:rsidR="00970B44" w:rsidRPr="007F6533" w:rsidRDefault="00970B44" w:rsidP="00470C3A">
      <w:pPr>
        <w:widowControl w:val="0"/>
        <w:spacing w:after="0" w:line="360" w:lineRule="auto"/>
        <w:ind w:firstLine="709"/>
        <w:jc w:val="both"/>
        <w:rPr>
          <w:rFonts w:ascii="Times New Roman" w:hAnsi="Times New Roman" w:cs="Times New Roman"/>
          <w:sz w:val="28"/>
          <w:szCs w:val="28"/>
        </w:rPr>
      </w:pPr>
    </w:p>
    <w:p w:rsidR="0095514A" w:rsidRPr="007F6533" w:rsidRDefault="0095514A" w:rsidP="00470C3A">
      <w:pPr>
        <w:widowControl w:val="0"/>
        <w:spacing w:after="0" w:line="360" w:lineRule="auto"/>
        <w:ind w:firstLine="709"/>
        <w:jc w:val="both"/>
        <w:rPr>
          <w:rFonts w:ascii="Times New Roman" w:hAnsi="Times New Roman" w:cs="Times New Roman"/>
          <w:sz w:val="28"/>
          <w:szCs w:val="28"/>
        </w:rPr>
      </w:pPr>
    </w:p>
    <w:p w:rsidR="00E82799" w:rsidRDefault="00E82799" w:rsidP="00B053EC">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 xml:space="preserve">1. Надеждинский МР, </w:t>
      </w:r>
      <w:r w:rsidRPr="00E82799">
        <w:rPr>
          <w:rStyle w:val="a5"/>
          <w:rFonts w:ascii="Times New Roman" w:hAnsi="Times New Roman" w:cs="Times New Roman"/>
          <w:b/>
          <w:color w:val="auto"/>
          <w:sz w:val="28"/>
          <w:szCs w:val="28"/>
          <w:u w:val="none"/>
        </w:rPr>
        <w:t xml:space="preserve">Рублева </w:t>
      </w:r>
      <w:r w:rsidR="00373099">
        <w:rPr>
          <w:rStyle w:val="a5"/>
          <w:rFonts w:ascii="Times New Roman" w:hAnsi="Times New Roman" w:cs="Times New Roman"/>
          <w:b/>
          <w:color w:val="auto"/>
          <w:sz w:val="28"/>
          <w:szCs w:val="28"/>
          <w:u w:val="none"/>
        </w:rPr>
        <w:t>Т.В.,</w:t>
      </w:r>
      <w:r w:rsidR="00E9276C">
        <w:rPr>
          <w:rStyle w:val="a5"/>
          <w:rFonts w:ascii="Times New Roman" w:hAnsi="Times New Roman" w:cs="Times New Roman"/>
          <w:b/>
          <w:color w:val="auto"/>
          <w:sz w:val="28"/>
          <w:szCs w:val="28"/>
          <w:u w:val="none"/>
        </w:rPr>
        <w:t xml:space="preserve"> </w:t>
      </w:r>
      <w:r w:rsidRPr="00E82799">
        <w:rPr>
          <w:rStyle w:val="a5"/>
          <w:rFonts w:ascii="Times New Roman" w:hAnsi="Times New Roman" w:cs="Times New Roman"/>
          <w:b/>
          <w:color w:val="auto"/>
          <w:sz w:val="28"/>
          <w:szCs w:val="28"/>
          <w:u w:val="none"/>
        </w:rPr>
        <w:t>член мест</w:t>
      </w:r>
      <w:r>
        <w:rPr>
          <w:rStyle w:val="a5"/>
          <w:rFonts w:ascii="Times New Roman" w:hAnsi="Times New Roman" w:cs="Times New Roman"/>
          <w:b/>
          <w:color w:val="auto"/>
          <w:sz w:val="28"/>
          <w:szCs w:val="28"/>
          <w:u w:val="none"/>
        </w:rPr>
        <w:t xml:space="preserve">ного отделения </w:t>
      </w:r>
      <w:r w:rsidR="00E77B2F">
        <w:rPr>
          <w:rStyle w:val="a5"/>
          <w:rFonts w:ascii="Times New Roman" w:hAnsi="Times New Roman" w:cs="Times New Roman"/>
          <w:b/>
          <w:color w:val="auto"/>
          <w:sz w:val="28"/>
          <w:szCs w:val="28"/>
          <w:u w:val="none"/>
        </w:rPr>
        <w:t>«</w:t>
      </w:r>
      <w:r>
        <w:rPr>
          <w:rStyle w:val="a5"/>
          <w:rFonts w:ascii="Times New Roman" w:hAnsi="Times New Roman" w:cs="Times New Roman"/>
          <w:b/>
          <w:color w:val="auto"/>
          <w:sz w:val="28"/>
          <w:szCs w:val="28"/>
          <w:u w:val="none"/>
        </w:rPr>
        <w:t>Матери России</w:t>
      </w:r>
      <w:r w:rsidR="00E77B2F">
        <w:rPr>
          <w:rStyle w:val="a5"/>
          <w:rFonts w:ascii="Times New Roman" w:hAnsi="Times New Roman" w:cs="Times New Roman"/>
          <w:b/>
          <w:color w:val="auto"/>
          <w:sz w:val="28"/>
          <w:szCs w:val="28"/>
          <w:u w:val="none"/>
        </w:rPr>
        <w:t>»</w:t>
      </w:r>
      <w:r>
        <w:rPr>
          <w:rStyle w:val="a5"/>
          <w:rFonts w:ascii="Times New Roman" w:hAnsi="Times New Roman" w:cs="Times New Roman"/>
          <w:b/>
          <w:color w:val="auto"/>
          <w:sz w:val="28"/>
          <w:szCs w:val="28"/>
          <w:u w:val="none"/>
        </w:rPr>
        <w:t xml:space="preserve"> </w:t>
      </w:r>
    </w:p>
    <w:p w:rsidR="00E82799" w:rsidRPr="00E82799" w:rsidRDefault="009157F3" w:rsidP="00B053E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82799" w:rsidRPr="00E82799">
        <w:rPr>
          <w:rStyle w:val="a5"/>
          <w:rFonts w:ascii="Times New Roman" w:hAnsi="Times New Roman" w:cs="Times New Roman"/>
          <w:color w:val="auto"/>
          <w:sz w:val="28"/>
          <w:szCs w:val="28"/>
          <w:u w:val="none"/>
        </w:rPr>
        <w:t xml:space="preserve"> Бюджет осуществляет поддержку организаций, которые работают с инвалидами?</w:t>
      </w:r>
    </w:p>
    <w:p w:rsidR="00E82799" w:rsidRPr="00E82799" w:rsidRDefault="00E82799" w:rsidP="00E82799">
      <w:pPr>
        <w:widowControl w:val="0"/>
        <w:spacing w:after="0" w:line="360" w:lineRule="auto"/>
        <w:ind w:firstLine="709"/>
        <w:jc w:val="both"/>
        <w:rPr>
          <w:rFonts w:ascii="Times New Roman" w:hAnsi="Times New Roman" w:cs="Times New Roman"/>
          <w:sz w:val="28"/>
          <w:szCs w:val="28"/>
        </w:rPr>
      </w:pPr>
      <w:r w:rsidRPr="00E82799">
        <w:rPr>
          <w:rFonts w:ascii="Times New Roman" w:hAnsi="Times New Roman" w:cs="Times New Roman"/>
          <w:sz w:val="28"/>
          <w:szCs w:val="28"/>
        </w:rPr>
        <w:t>Ответ:</w:t>
      </w:r>
    </w:p>
    <w:p w:rsidR="00E82799" w:rsidRDefault="009157F3" w:rsidP="00B053E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C2E56">
        <w:rPr>
          <w:rStyle w:val="a5"/>
          <w:rFonts w:ascii="Times New Roman" w:hAnsi="Times New Roman" w:cs="Times New Roman"/>
          <w:color w:val="auto"/>
          <w:sz w:val="28"/>
          <w:szCs w:val="28"/>
          <w:u w:val="none"/>
        </w:rPr>
        <w:t xml:space="preserve"> </w:t>
      </w:r>
      <w:r w:rsidR="00E82799" w:rsidRPr="00E82799">
        <w:rPr>
          <w:rStyle w:val="a5"/>
          <w:rFonts w:ascii="Times New Roman" w:hAnsi="Times New Roman" w:cs="Times New Roman"/>
          <w:color w:val="auto"/>
          <w:sz w:val="28"/>
          <w:szCs w:val="28"/>
          <w:u w:val="none"/>
        </w:rPr>
        <w:t xml:space="preserve">В проекте бюджета Приморского края на 2025 год и плановый период 2026 и 2027 годы будут предусмотрены средства в </w:t>
      </w:r>
      <w:r w:rsidR="00D6082B">
        <w:rPr>
          <w:rStyle w:val="a5"/>
          <w:rFonts w:ascii="Times New Roman" w:hAnsi="Times New Roman" w:cs="Times New Roman"/>
          <w:color w:val="auto"/>
          <w:sz w:val="28"/>
          <w:szCs w:val="28"/>
          <w:u w:val="none"/>
        </w:rPr>
        <w:t>размере 12,212 млн</w:t>
      </w:r>
      <w:r w:rsidR="005C2E56">
        <w:rPr>
          <w:rStyle w:val="a5"/>
          <w:rFonts w:ascii="Times New Roman" w:hAnsi="Times New Roman" w:cs="Times New Roman"/>
          <w:color w:val="auto"/>
          <w:sz w:val="28"/>
          <w:szCs w:val="28"/>
          <w:u w:val="none"/>
        </w:rPr>
        <w:t xml:space="preserve"> рублей на </w:t>
      </w:r>
      <w:r w:rsidR="00E82799" w:rsidRPr="00E82799">
        <w:rPr>
          <w:rStyle w:val="a5"/>
          <w:rFonts w:ascii="Times New Roman" w:hAnsi="Times New Roman" w:cs="Times New Roman"/>
          <w:color w:val="auto"/>
          <w:sz w:val="28"/>
          <w:szCs w:val="28"/>
          <w:u w:val="none"/>
        </w:rPr>
        <w:t>финансовую поддержку организаций, предоставляющих бесплатные физкультурно-спортивные услуги инвалидам и лицам с ограниченными возможностями здоровья. Кроме того, Центру адаптивного спорта Приморского края выделены средства в размере 55,6 млн рублей на предоставление физкультурно-оздоровительных услуг по Индивидуальной программе реабилитации инвалидов, в том числе в фили</w:t>
      </w:r>
      <w:r w:rsidR="005C2E56">
        <w:rPr>
          <w:rStyle w:val="a5"/>
          <w:rFonts w:ascii="Times New Roman" w:hAnsi="Times New Roman" w:cs="Times New Roman"/>
          <w:color w:val="auto"/>
          <w:sz w:val="28"/>
          <w:szCs w:val="28"/>
          <w:u w:val="none"/>
        </w:rPr>
        <w:t xml:space="preserve">алах учреждения, расположенных </w:t>
      </w:r>
      <w:r w:rsidR="00E82799" w:rsidRPr="00E82799">
        <w:rPr>
          <w:rStyle w:val="a5"/>
          <w:rFonts w:ascii="Times New Roman" w:hAnsi="Times New Roman" w:cs="Times New Roman"/>
          <w:color w:val="auto"/>
          <w:sz w:val="28"/>
          <w:szCs w:val="28"/>
          <w:u w:val="none"/>
        </w:rPr>
        <w:t xml:space="preserve">в 19-ти муниципальных образованиях края, а также на организацию </w:t>
      </w:r>
      <w:r w:rsidR="00980994" w:rsidRPr="00E82799">
        <w:rPr>
          <w:rStyle w:val="a5"/>
          <w:rFonts w:ascii="Times New Roman" w:hAnsi="Times New Roman" w:cs="Times New Roman"/>
          <w:color w:val="auto"/>
          <w:sz w:val="28"/>
          <w:szCs w:val="28"/>
          <w:u w:val="none"/>
        </w:rPr>
        <w:t>дополнительных</w:t>
      </w:r>
      <w:r w:rsidR="00E82799" w:rsidRPr="00E82799">
        <w:rPr>
          <w:rStyle w:val="a5"/>
          <w:rFonts w:ascii="Times New Roman" w:hAnsi="Times New Roman" w:cs="Times New Roman"/>
          <w:color w:val="auto"/>
          <w:sz w:val="28"/>
          <w:szCs w:val="28"/>
          <w:u w:val="none"/>
        </w:rPr>
        <w:t xml:space="preserve"> групп в 6-ти субъектах Приморского края: ГО Арсеньевский, Большой Камень, Надеждинский, Хасанский, Тернейский, Красноармейский муниципальные округа. Данные расходы будут направлены на аренду помещений, коммунальные расходы, приобретение спортивного оборудования и </w:t>
      </w:r>
      <w:r w:rsidR="00E82799" w:rsidRPr="00E82799">
        <w:rPr>
          <w:rStyle w:val="a5"/>
          <w:rFonts w:ascii="Times New Roman" w:hAnsi="Times New Roman" w:cs="Times New Roman"/>
          <w:color w:val="auto"/>
          <w:sz w:val="28"/>
          <w:szCs w:val="28"/>
          <w:u w:val="none"/>
        </w:rPr>
        <w:lastRenderedPageBreak/>
        <w:t xml:space="preserve">инвентаря для оснащения спортивных залов, заработную плату тренеров, проведение и участие в Кубках Защитников Отечества. В части спортивной подготовки расширяется перечень спортивных дисциплин, в 2025 году на базе ЦАС ПК будет организована спортивная подготовка по видам спорта: регби на колясках (спорт ПОДА); академическая гребля </w:t>
      </w:r>
      <w:r w:rsidR="005C2E56">
        <w:rPr>
          <w:rStyle w:val="a5"/>
          <w:rFonts w:ascii="Times New Roman" w:hAnsi="Times New Roman" w:cs="Times New Roman"/>
          <w:color w:val="auto"/>
          <w:sz w:val="28"/>
          <w:szCs w:val="28"/>
          <w:u w:val="none"/>
        </w:rPr>
        <w:t xml:space="preserve">(спорт ПОДА); стрельба из лука </w:t>
      </w:r>
      <w:r w:rsidR="00E82799" w:rsidRPr="00E82799">
        <w:rPr>
          <w:rStyle w:val="a5"/>
          <w:rFonts w:ascii="Times New Roman" w:hAnsi="Times New Roman" w:cs="Times New Roman"/>
          <w:color w:val="auto"/>
          <w:sz w:val="28"/>
          <w:szCs w:val="28"/>
          <w:u w:val="none"/>
        </w:rPr>
        <w:t>(спорт ПОДА); следж-хоккей (спорт ОДА), триатлон (спорт ОДА), парусный спорт (ОДА), бадминтон (ОДА), плавание (ОДА, глухие), пауэрлифтинг (ОДА), тхекво</w:t>
      </w:r>
      <w:r w:rsidR="005C2E56">
        <w:rPr>
          <w:rStyle w:val="a5"/>
          <w:rFonts w:ascii="Times New Roman" w:hAnsi="Times New Roman" w:cs="Times New Roman"/>
          <w:color w:val="auto"/>
          <w:sz w:val="28"/>
          <w:szCs w:val="28"/>
          <w:u w:val="none"/>
        </w:rPr>
        <w:t xml:space="preserve">ндо (глухие), футбол (глухие), </w:t>
      </w:r>
      <w:r w:rsidR="00E82799" w:rsidRPr="00E82799">
        <w:rPr>
          <w:rStyle w:val="a5"/>
          <w:rFonts w:ascii="Times New Roman" w:hAnsi="Times New Roman" w:cs="Times New Roman"/>
          <w:color w:val="auto"/>
          <w:sz w:val="28"/>
          <w:szCs w:val="28"/>
          <w:u w:val="none"/>
        </w:rPr>
        <w:t>настольный теннис (спорт ПОДА, спорт слепых); шахматы (спорт слепых). На данные цели предусмотрено 20,8 млн рублей.</w:t>
      </w:r>
    </w:p>
    <w:p w:rsidR="00A85977" w:rsidRPr="00E82799" w:rsidRDefault="00A85977" w:rsidP="00B053EC">
      <w:pPr>
        <w:widowControl w:val="0"/>
        <w:spacing w:after="0" w:line="360" w:lineRule="auto"/>
        <w:ind w:firstLine="709"/>
        <w:jc w:val="both"/>
        <w:rPr>
          <w:rStyle w:val="a5"/>
          <w:rFonts w:ascii="Times New Roman" w:hAnsi="Times New Roman" w:cs="Times New Roman"/>
          <w:color w:val="auto"/>
          <w:sz w:val="28"/>
          <w:szCs w:val="28"/>
          <w:u w:val="none"/>
        </w:rPr>
      </w:pPr>
    </w:p>
    <w:p w:rsidR="005C2E56" w:rsidRDefault="002E1C0F"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2</w:t>
      </w:r>
      <w:r w:rsidR="005C2E56" w:rsidRPr="005C2E56">
        <w:rPr>
          <w:rStyle w:val="a5"/>
          <w:rFonts w:ascii="Times New Roman" w:hAnsi="Times New Roman" w:cs="Times New Roman"/>
          <w:b/>
          <w:color w:val="auto"/>
          <w:sz w:val="28"/>
          <w:szCs w:val="28"/>
          <w:u w:val="none"/>
        </w:rPr>
        <w:t>.</w:t>
      </w:r>
      <w:r w:rsidR="005C2E56">
        <w:rPr>
          <w:rStyle w:val="a5"/>
          <w:rFonts w:ascii="Times New Roman" w:hAnsi="Times New Roman" w:cs="Times New Roman"/>
          <w:color w:val="auto"/>
          <w:sz w:val="28"/>
          <w:szCs w:val="28"/>
          <w:u w:val="none"/>
        </w:rPr>
        <w:t xml:space="preserve"> </w:t>
      </w:r>
      <w:r w:rsidR="00E9276C">
        <w:rPr>
          <w:rStyle w:val="a5"/>
          <w:rFonts w:ascii="Times New Roman" w:hAnsi="Times New Roman" w:cs="Times New Roman"/>
          <w:b/>
          <w:color w:val="auto"/>
          <w:sz w:val="28"/>
          <w:szCs w:val="28"/>
          <w:u w:val="none"/>
        </w:rPr>
        <w:t xml:space="preserve">Захаров </w:t>
      </w:r>
      <w:r w:rsidR="0055505B">
        <w:rPr>
          <w:rStyle w:val="a5"/>
          <w:rFonts w:ascii="Times New Roman" w:hAnsi="Times New Roman" w:cs="Times New Roman"/>
          <w:b/>
          <w:color w:val="auto"/>
          <w:sz w:val="28"/>
          <w:szCs w:val="28"/>
          <w:u w:val="none"/>
        </w:rPr>
        <w:t xml:space="preserve">А.Ю., </w:t>
      </w:r>
      <w:r w:rsidR="005C2E56" w:rsidRPr="005C2E56">
        <w:rPr>
          <w:rStyle w:val="a5"/>
          <w:rFonts w:ascii="Times New Roman" w:hAnsi="Times New Roman" w:cs="Times New Roman"/>
          <w:b/>
          <w:color w:val="auto"/>
          <w:sz w:val="28"/>
          <w:szCs w:val="28"/>
          <w:u w:val="none"/>
        </w:rPr>
        <w:t>заслуженный мастер спорта России</w:t>
      </w:r>
      <w:r w:rsidR="005C2E56">
        <w:rPr>
          <w:rStyle w:val="a5"/>
          <w:rFonts w:ascii="Times New Roman" w:hAnsi="Times New Roman" w:cs="Times New Roman"/>
          <w:b/>
          <w:color w:val="auto"/>
          <w:sz w:val="28"/>
          <w:szCs w:val="28"/>
          <w:u w:val="none"/>
        </w:rPr>
        <w:t xml:space="preserve">, куратор Федерального проекта </w:t>
      </w:r>
      <w:r w:rsidR="00E77B2F">
        <w:rPr>
          <w:rStyle w:val="a5"/>
          <w:rFonts w:ascii="Times New Roman" w:hAnsi="Times New Roman" w:cs="Times New Roman"/>
          <w:b/>
          <w:color w:val="auto"/>
          <w:sz w:val="28"/>
          <w:szCs w:val="28"/>
          <w:u w:val="none"/>
        </w:rPr>
        <w:t>«</w:t>
      </w:r>
      <w:r w:rsidR="005C2E56">
        <w:rPr>
          <w:rStyle w:val="a5"/>
          <w:rFonts w:ascii="Times New Roman" w:hAnsi="Times New Roman" w:cs="Times New Roman"/>
          <w:b/>
          <w:color w:val="auto"/>
          <w:sz w:val="28"/>
          <w:szCs w:val="28"/>
          <w:u w:val="none"/>
        </w:rPr>
        <w:t>Детский спорт</w:t>
      </w:r>
      <w:r w:rsidR="00E77B2F">
        <w:rPr>
          <w:rStyle w:val="a5"/>
          <w:rFonts w:ascii="Times New Roman" w:hAnsi="Times New Roman" w:cs="Times New Roman"/>
          <w:b/>
          <w:color w:val="auto"/>
          <w:sz w:val="28"/>
          <w:szCs w:val="28"/>
          <w:u w:val="none"/>
        </w:rPr>
        <w:t>»</w:t>
      </w:r>
      <w:r w:rsidR="005C2E56" w:rsidRPr="005C2E56">
        <w:rPr>
          <w:rStyle w:val="a5"/>
          <w:rFonts w:ascii="Times New Roman" w:hAnsi="Times New Roman" w:cs="Times New Roman"/>
          <w:color w:val="auto"/>
          <w:sz w:val="28"/>
          <w:szCs w:val="28"/>
          <w:u w:val="none"/>
        </w:rPr>
        <w:tab/>
      </w:r>
    </w:p>
    <w:p w:rsidR="005C2E56" w:rsidRDefault="009157F3" w:rsidP="00D6082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C2E56">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Нашим общественным организациям будет выделен 71 млн</w:t>
      </w:r>
      <w:r w:rsidR="00D6082B">
        <w:rPr>
          <w:rStyle w:val="a5"/>
          <w:rFonts w:ascii="Times New Roman" w:hAnsi="Times New Roman" w:cs="Times New Roman"/>
          <w:color w:val="auto"/>
          <w:sz w:val="28"/>
          <w:szCs w:val="28"/>
          <w:u w:val="none"/>
        </w:rPr>
        <w:t xml:space="preserve"> рублей</w:t>
      </w:r>
      <w:r w:rsidR="005C2E56" w:rsidRPr="005C2E56">
        <w:rPr>
          <w:rStyle w:val="a5"/>
          <w:rFonts w:ascii="Times New Roman" w:hAnsi="Times New Roman" w:cs="Times New Roman"/>
          <w:color w:val="auto"/>
          <w:sz w:val="28"/>
          <w:szCs w:val="28"/>
          <w:u w:val="none"/>
        </w:rPr>
        <w:t>, в прошлом году на эту статью расходов было израсходовано 40 млн</w:t>
      </w:r>
      <w:r w:rsidR="00D6082B">
        <w:rPr>
          <w:rStyle w:val="a5"/>
          <w:rFonts w:ascii="Times New Roman" w:hAnsi="Times New Roman" w:cs="Times New Roman"/>
          <w:color w:val="auto"/>
          <w:sz w:val="28"/>
          <w:szCs w:val="28"/>
          <w:u w:val="none"/>
        </w:rPr>
        <w:t xml:space="preserve"> рублей.</w:t>
      </w:r>
      <w:r w:rsidR="005C2E56" w:rsidRPr="005C2E56">
        <w:rPr>
          <w:rStyle w:val="a5"/>
          <w:rFonts w:ascii="Times New Roman" w:hAnsi="Times New Roman" w:cs="Times New Roman"/>
          <w:color w:val="auto"/>
          <w:sz w:val="28"/>
          <w:szCs w:val="28"/>
          <w:u w:val="none"/>
        </w:rPr>
        <w:t xml:space="preserve"> Будет ли достаточно этой суммы для работы общественных организаций</w:t>
      </w:r>
      <w:r w:rsidR="00D6082B">
        <w:rPr>
          <w:rStyle w:val="a5"/>
          <w:rFonts w:ascii="Times New Roman" w:hAnsi="Times New Roman" w:cs="Times New Roman"/>
          <w:color w:val="auto"/>
          <w:sz w:val="28"/>
          <w:szCs w:val="28"/>
          <w:u w:val="none"/>
        </w:rPr>
        <w:t xml:space="preserve"> в</w:t>
      </w:r>
      <w:r w:rsidR="005C2E56" w:rsidRPr="005C2E56">
        <w:rPr>
          <w:rStyle w:val="a5"/>
          <w:rFonts w:ascii="Times New Roman" w:hAnsi="Times New Roman" w:cs="Times New Roman"/>
          <w:color w:val="auto"/>
          <w:sz w:val="28"/>
          <w:szCs w:val="28"/>
          <w:u w:val="none"/>
        </w:rPr>
        <w:t xml:space="preserve"> </w:t>
      </w:r>
      <w:r w:rsidR="00D6082B">
        <w:rPr>
          <w:rStyle w:val="a5"/>
          <w:rFonts w:ascii="Times New Roman" w:hAnsi="Times New Roman" w:cs="Times New Roman"/>
          <w:color w:val="auto"/>
          <w:sz w:val="28"/>
          <w:szCs w:val="28"/>
          <w:u w:val="none"/>
        </w:rPr>
        <w:t>п</w:t>
      </w:r>
      <w:r w:rsidR="005C2E56" w:rsidRPr="005C2E56">
        <w:rPr>
          <w:rStyle w:val="a5"/>
          <w:rFonts w:ascii="Times New Roman" w:hAnsi="Times New Roman" w:cs="Times New Roman"/>
          <w:color w:val="auto"/>
          <w:sz w:val="28"/>
          <w:szCs w:val="28"/>
          <w:u w:val="none"/>
        </w:rPr>
        <w:t>роекте бюджета Приморского края на 2025 год и плановый период</w:t>
      </w:r>
      <w:r w:rsidR="00FA5B01">
        <w:rPr>
          <w:rStyle w:val="a5"/>
          <w:rFonts w:ascii="Times New Roman" w:hAnsi="Times New Roman" w:cs="Times New Roman"/>
          <w:color w:val="auto"/>
          <w:sz w:val="28"/>
          <w:szCs w:val="28"/>
          <w:u w:val="none"/>
        </w:rPr>
        <w:t>?</w:t>
      </w:r>
    </w:p>
    <w:p w:rsidR="005C2E56" w:rsidRPr="005C2E56" w:rsidRDefault="005C2E56"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334761" w:rsidRPr="00DB1454" w:rsidRDefault="001F7567" w:rsidP="003347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334761" w:rsidRPr="00DB1454">
        <w:rPr>
          <w:rStyle w:val="a5"/>
          <w:rFonts w:ascii="Times New Roman" w:hAnsi="Times New Roman" w:cs="Times New Roman"/>
          <w:color w:val="auto"/>
          <w:sz w:val="28"/>
          <w:szCs w:val="28"/>
          <w:u w:val="none"/>
        </w:rPr>
        <w:t>В 2025 году будут предусмотрены средства в размере 83,3 млн рублей на осуществление поддержки организаций, предоставляющих льготы по оплате физкультурно-оздоровительных услуг населению Приморского края, путем предоставления субсидий, а именно:</w:t>
      </w:r>
    </w:p>
    <w:p w:rsidR="00334761" w:rsidRDefault="00334761" w:rsidP="003347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Pr="005C2E56">
        <w:rPr>
          <w:rStyle w:val="a5"/>
          <w:rFonts w:ascii="Times New Roman" w:hAnsi="Times New Roman" w:cs="Times New Roman"/>
          <w:color w:val="auto"/>
          <w:sz w:val="28"/>
          <w:szCs w:val="28"/>
          <w:u w:val="none"/>
        </w:rPr>
        <w:t>субсидии юридическим лицам (за исключением государственных и муниципальных учреждений), индивидуальным предпринимателям, физическим лицам - производителям товаров (услуг, работ) на возмещение затрат, возникающих при организации занятий адаптивной физической культурой и спортом инвалидов и лиц с ограниченными возможностями</w:t>
      </w:r>
      <w:r>
        <w:rPr>
          <w:rStyle w:val="a5"/>
          <w:rFonts w:ascii="Times New Roman" w:hAnsi="Times New Roman" w:cs="Times New Roman"/>
          <w:color w:val="auto"/>
          <w:sz w:val="28"/>
          <w:szCs w:val="28"/>
          <w:u w:val="none"/>
        </w:rPr>
        <w:t xml:space="preserve"> здоровья - 12,2 млн рублей;</w:t>
      </w:r>
    </w:p>
    <w:p w:rsidR="005C2E56" w:rsidRDefault="00334761" w:rsidP="0033476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Pr="005C2E56">
        <w:rPr>
          <w:rStyle w:val="a5"/>
          <w:rFonts w:ascii="Times New Roman" w:hAnsi="Times New Roman" w:cs="Times New Roman"/>
          <w:color w:val="auto"/>
          <w:sz w:val="28"/>
          <w:szCs w:val="28"/>
          <w:u w:val="none"/>
        </w:rPr>
        <w:t xml:space="preserve">субсидии юридическим лицам (за исключением государственных и муниципальных учреждений), индивидуальным предпринимателям физическим </w:t>
      </w:r>
      <w:r w:rsidRPr="005C2E56">
        <w:rPr>
          <w:rStyle w:val="a5"/>
          <w:rFonts w:ascii="Times New Roman" w:hAnsi="Times New Roman" w:cs="Times New Roman"/>
          <w:color w:val="auto"/>
          <w:sz w:val="28"/>
          <w:szCs w:val="28"/>
          <w:u w:val="none"/>
        </w:rPr>
        <w:lastRenderedPageBreak/>
        <w:t>лицам - производителям товаров (услуг, работ) на возмещение затрат, возникающих при предоставлении и</w:t>
      </w:r>
      <w:r>
        <w:rPr>
          <w:rStyle w:val="a5"/>
          <w:rFonts w:ascii="Times New Roman" w:hAnsi="Times New Roman" w:cs="Times New Roman"/>
          <w:color w:val="auto"/>
          <w:sz w:val="28"/>
          <w:szCs w:val="28"/>
          <w:u w:val="none"/>
        </w:rPr>
        <w:t>ми льгот по оплате физкультурно-</w:t>
      </w:r>
      <w:r w:rsidRPr="00DB1454">
        <w:rPr>
          <w:rStyle w:val="a5"/>
          <w:rFonts w:ascii="Times New Roman" w:hAnsi="Times New Roman" w:cs="Times New Roman"/>
          <w:color w:val="auto"/>
          <w:sz w:val="28"/>
          <w:szCs w:val="28"/>
          <w:u w:val="none"/>
        </w:rPr>
        <w:t>оздоровительных услуг детям</w:t>
      </w:r>
      <w:r w:rsidRPr="005C2E56">
        <w:rPr>
          <w:rStyle w:val="a5"/>
          <w:rFonts w:ascii="Times New Roman" w:hAnsi="Times New Roman" w:cs="Times New Roman"/>
          <w:color w:val="auto"/>
          <w:sz w:val="28"/>
          <w:szCs w:val="28"/>
          <w:u w:val="none"/>
        </w:rPr>
        <w:t xml:space="preserve"> и подросткам до 18 лет, </w:t>
      </w:r>
      <w:r>
        <w:rPr>
          <w:rStyle w:val="a5"/>
          <w:rFonts w:ascii="Times New Roman" w:hAnsi="Times New Roman" w:cs="Times New Roman"/>
          <w:color w:val="auto"/>
          <w:sz w:val="28"/>
          <w:szCs w:val="28"/>
          <w:u w:val="none"/>
        </w:rPr>
        <w:t>а также пенсионерам по возрасту - 71,1 млн рублей</w:t>
      </w:r>
      <w:r w:rsidR="005C2E56">
        <w:rPr>
          <w:rStyle w:val="a5"/>
          <w:rFonts w:ascii="Times New Roman" w:hAnsi="Times New Roman" w:cs="Times New Roman"/>
          <w:color w:val="auto"/>
          <w:sz w:val="28"/>
          <w:szCs w:val="28"/>
          <w:u w:val="none"/>
        </w:rPr>
        <w:t xml:space="preserve">.   </w:t>
      </w:r>
    </w:p>
    <w:p w:rsidR="00A85977" w:rsidRDefault="00A85977" w:rsidP="005C2E56">
      <w:pPr>
        <w:widowControl w:val="0"/>
        <w:spacing w:after="0" w:line="360" w:lineRule="auto"/>
        <w:ind w:firstLine="709"/>
        <w:jc w:val="both"/>
        <w:rPr>
          <w:rStyle w:val="a5"/>
          <w:rFonts w:ascii="Times New Roman" w:hAnsi="Times New Roman" w:cs="Times New Roman"/>
          <w:color w:val="auto"/>
          <w:sz w:val="28"/>
          <w:szCs w:val="28"/>
          <w:u w:val="none"/>
        </w:rPr>
      </w:pPr>
    </w:p>
    <w:p w:rsidR="002E1C0F" w:rsidRDefault="002E1C0F"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 xml:space="preserve">3. </w:t>
      </w:r>
      <w:r w:rsidR="0055505B">
        <w:rPr>
          <w:rStyle w:val="a5"/>
          <w:rFonts w:ascii="Times New Roman" w:hAnsi="Times New Roman" w:cs="Times New Roman"/>
          <w:b/>
          <w:color w:val="auto"/>
          <w:sz w:val="28"/>
          <w:szCs w:val="28"/>
          <w:u w:val="none"/>
        </w:rPr>
        <w:t xml:space="preserve">Вербицкая И.И., </w:t>
      </w:r>
      <w:r w:rsidR="005C2E56" w:rsidRPr="002E1C0F">
        <w:rPr>
          <w:rStyle w:val="a5"/>
          <w:rFonts w:ascii="Times New Roman" w:hAnsi="Times New Roman" w:cs="Times New Roman"/>
          <w:b/>
          <w:color w:val="auto"/>
          <w:sz w:val="28"/>
          <w:szCs w:val="28"/>
          <w:u w:val="none"/>
        </w:rPr>
        <w:t>советник Губернатора Приморского края</w:t>
      </w:r>
    </w:p>
    <w:p w:rsidR="002E1C0F"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E1C0F">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Рассмотреть возможность строительства отдельного адаптивного спортивного комплекса в районе спорткомплекса </w:t>
      </w:r>
      <w:r w:rsidR="00A85977">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Олимпиец</w:t>
      </w:r>
      <w:r w:rsidR="00A85977">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для занятий адаптивным спортом на будущие года. Важен центральный район города. Инвалиды могут добраться на одном транспо</w:t>
      </w:r>
      <w:r w:rsidR="002E1C0F">
        <w:rPr>
          <w:rStyle w:val="a5"/>
          <w:rFonts w:ascii="Times New Roman" w:hAnsi="Times New Roman" w:cs="Times New Roman"/>
          <w:color w:val="auto"/>
          <w:sz w:val="28"/>
          <w:szCs w:val="28"/>
          <w:u w:val="none"/>
        </w:rPr>
        <w:t xml:space="preserve">рте. В настоящий момент, такой </w:t>
      </w:r>
      <w:r w:rsidR="005C2E56" w:rsidRPr="005C2E56">
        <w:rPr>
          <w:rStyle w:val="a5"/>
          <w:rFonts w:ascii="Times New Roman" w:hAnsi="Times New Roman" w:cs="Times New Roman"/>
          <w:color w:val="auto"/>
          <w:sz w:val="28"/>
          <w:szCs w:val="28"/>
          <w:u w:val="none"/>
        </w:rPr>
        <w:t xml:space="preserve">спорткомплекс необходим, так как вернувшиеся участники СВО имеют различную| инвалидность, при которой необходимы особые условия для занятия спортом. </w:t>
      </w:r>
      <w:r w:rsidR="005C2E56" w:rsidRPr="005C2E56">
        <w:rPr>
          <w:rStyle w:val="a5"/>
          <w:rFonts w:ascii="Times New Roman" w:hAnsi="Times New Roman" w:cs="Times New Roman"/>
          <w:color w:val="auto"/>
          <w:sz w:val="28"/>
          <w:szCs w:val="28"/>
          <w:u w:val="none"/>
        </w:rPr>
        <w:tab/>
      </w:r>
    </w:p>
    <w:p w:rsidR="002E1C0F" w:rsidRDefault="002E1C0F"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A85977"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E1C0F">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На территории, прилегающей к УСЦ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Олимпиец</w:t>
      </w:r>
      <w:r w:rsidR="00E77B2F">
        <w:rPr>
          <w:rStyle w:val="a5"/>
          <w:rFonts w:ascii="Times New Roman" w:hAnsi="Times New Roman" w:cs="Times New Roman"/>
          <w:color w:val="auto"/>
          <w:sz w:val="28"/>
          <w:szCs w:val="28"/>
          <w:u w:val="none"/>
        </w:rPr>
        <w:t>»</w:t>
      </w:r>
      <w:r w:rsidR="00A85977">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отсутствуют земельные участки, подходящие для создания отдельного спортивного комплекса для занятий адаптивным спортом. В настоящее время в самом УСЦ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Олимпиец</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функционирует Центр адаптивной физической культуры и адаптивного спорта Приморского края (спортивный зал), в котором обеспечен беспрепятственный доступ лиц с ограниченными возможностями.  </w:t>
      </w:r>
    </w:p>
    <w:p w:rsidR="005C2E56" w:rsidRDefault="00A85977"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В</w:t>
      </w:r>
      <w:r w:rsidR="005C2E56" w:rsidRPr="005C2E56">
        <w:rPr>
          <w:rStyle w:val="a5"/>
          <w:rFonts w:ascii="Times New Roman" w:hAnsi="Times New Roman" w:cs="Times New Roman"/>
          <w:color w:val="auto"/>
          <w:sz w:val="28"/>
          <w:szCs w:val="28"/>
          <w:u w:val="none"/>
        </w:rPr>
        <w:t xml:space="preserve"> 2023 году в Партизан</w:t>
      </w:r>
      <w:r w:rsidR="002E1C0F">
        <w:rPr>
          <w:rStyle w:val="a5"/>
          <w:rFonts w:ascii="Times New Roman" w:hAnsi="Times New Roman" w:cs="Times New Roman"/>
          <w:color w:val="auto"/>
          <w:sz w:val="28"/>
          <w:szCs w:val="28"/>
          <w:u w:val="none"/>
        </w:rPr>
        <w:t>ском ГО в краевую собственность</w:t>
      </w:r>
      <w:r w:rsidR="005C2E56" w:rsidRPr="005C2E56">
        <w:rPr>
          <w:rStyle w:val="a5"/>
          <w:rFonts w:ascii="Times New Roman" w:hAnsi="Times New Roman" w:cs="Times New Roman"/>
          <w:color w:val="auto"/>
          <w:sz w:val="28"/>
          <w:szCs w:val="28"/>
          <w:u w:val="none"/>
        </w:rPr>
        <w:t xml:space="preserve"> приобретено здание для создания на его базе центра адаптивного спорта. В настоящее время ведется работа по подготовке проектной документации по реконструкции здания. </w:t>
      </w:r>
    </w:p>
    <w:p w:rsidR="00A85977" w:rsidRPr="005C2E56" w:rsidRDefault="00A85977" w:rsidP="005C2E56">
      <w:pPr>
        <w:widowControl w:val="0"/>
        <w:spacing w:after="0" w:line="360" w:lineRule="auto"/>
        <w:ind w:firstLine="709"/>
        <w:jc w:val="both"/>
        <w:rPr>
          <w:rStyle w:val="a5"/>
          <w:rFonts w:ascii="Times New Roman" w:hAnsi="Times New Roman" w:cs="Times New Roman"/>
          <w:color w:val="auto"/>
          <w:sz w:val="28"/>
          <w:szCs w:val="28"/>
          <w:u w:val="none"/>
        </w:rPr>
      </w:pPr>
    </w:p>
    <w:p w:rsidR="002E1C0F" w:rsidRDefault="002E1C0F"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 xml:space="preserve">4. </w:t>
      </w:r>
      <w:r w:rsidR="0055505B">
        <w:rPr>
          <w:rStyle w:val="a5"/>
          <w:rFonts w:ascii="Times New Roman" w:hAnsi="Times New Roman" w:cs="Times New Roman"/>
          <w:b/>
          <w:color w:val="auto"/>
          <w:sz w:val="28"/>
          <w:szCs w:val="28"/>
          <w:u w:val="none"/>
        </w:rPr>
        <w:t xml:space="preserve">Вербицкая И.И., </w:t>
      </w:r>
      <w:r w:rsidR="005C2E56" w:rsidRPr="002E1C0F">
        <w:rPr>
          <w:rStyle w:val="a5"/>
          <w:rFonts w:ascii="Times New Roman" w:hAnsi="Times New Roman" w:cs="Times New Roman"/>
          <w:b/>
          <w:color w:val="auto"/>
          <w:sz w:val="28"/>
          <w:szCs w:val="28"/>
          <w:u w:val="none"/>
        </w:rPr>
        <w:t>советник Губернатора Приморского края</w:t>
      </w:r>
    </w:p>
    <w:p w:rsidR="002E1C0F"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E1C0F">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Организовать зимний зал с тренажерами для гребли на базе спортивного комплекса Олимпиец для людей с инвалидностью. </w:t>
      </w:r>
      <w:r w:rsidR="005C2E56" w:rsidRPr="005C2E56">
        <w:rPr>
          <w:rStyle w:val="a5"/>
          <w:rFonts w:ascii="Times New Roman" w:hAnsi="Times New Roman" w:cs="Times New Roman"/>
          <w:color w:val="auto"/>
          <w:sz w:val="28"/>
          <w:szCs w:val="28"/>
          <w:u w:val="none"/>
        </w:rPr>
        <w:tab/>
      </w:r>
    </w:p>
    <w:p w:rsidR="002E1C0F" w:rsidRDefault="002E1C0F"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C2E56"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E1C0F">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18 октября 2024 года в </w:t>
      </w:r>
      <w:r w:rsidR="002E1C0F">
        <w:rPr>
          <w:rStyle w:val="a5"/>
          <w:rFonts w:ascii="Times New Roman" w:hAnsi="Times New Roman" w:cs="Times New Roman"/>
          <w:color w:val="auto"/>
          <w:sz w:val="28"/>
          <w:szCs w:val="28"/>
          <w:u w:val="none"/>
        </w:rPr>
        <w:t xml:space="preserve">спортивном комплексе </w:t>
      </w:r>
      <w:r w:rsidR="00E77B2F">
        <w:rPr>
          <w:rStyle w:val="a5"/>
          <w:rFonts w:ascii="Times New Roman" w:hAnsi="Times New Roman" w:cs="Times New Roman"/>
          <w:color w:val="auto"/>
          <w:sz w:val="28"/>
          <w:szCs w:val="28"/>
          <w:u w:val="none"/>
        </w:rPr>
        <w:t>«</w:t>
      </w:r>
      <w:r w:rsidR="002E1C0F">
        <w:rPr>
          <w:rStyle w:val="a5"/>
          <w:rFonts w:ascii="Times New Roman" w:hAnsi="Times New Roman" w:cs="Times New Roman"/>
          <w:color w:val="auto"/>
          <w:sz w:val="28"/>
          <w:szCs w:val="28"/>
          <w:u w:val="none"/>
        </w:rPr>
        <w:t>Олимпиец</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будут </w:t>
      </w:r>
      <w:r w:rsidR="005C2E56" w:rsidRPr="005C2E56">
        <w:rPr>
          <w:rStyle w:val="a5"/>
          <w:rFonts w:ascii="Times New Roman" w:hAnsi="Times New Roman" w:cs="Times New Roman"/>
          <w:color w:val="auto"/>
          <w:sz w:val="28"/>
          <w:szCs w:val="28"/>
          <w:u w:val="none"/>
        </w:rPr>
        <w:lastRenderedPageBreak/>
        <w:t>установлены тренажеры для гребли для людей с инвалидностью.</w:t>
      </w:r>
    </w:p>
    <w:p w:rsidR="00A85977" w:rsidRPr="005C2E56" w:rsidRDefault="00A85977" w:rsidP="005C2E56">
      <w:pPr>
        <w:widowControl w:val="0"/>
        <w:spacing w:after="0" w:line="360" w:lineRule="auto"/>
        <w:ind w:firstLine="709"/>
        <w:jc w:val="both"/>
        <w:rPr>
          <w:rStyle w:val="a5"/>
          <w:rFonts w:ascii="Times New Roman" w:hAnsi="Times New Roman" w:cs="Times New Roman"/>
          <w:color w:val="auto"/>
          <w:sz w:val="28"/>
          <w:szCs w:val="28"/>
          <w:u w:val="none"/>
        </w:rPr>
      </w:pPr>
    </w:p>
    <w:p w:rsidR="002E1C0F" w:rsidRDefault="002E1C0F" w:rsidP="005C2E56">
      <w:pPr>
        <w:widowControl w:val="0"/>
        <w:spacing w:after="0" w:line="360" w:lineRule="auto"/>
        <w:ind w:firstLine="709"/>
        <w:jc w:val="both"/>
        <w:rPr>
          <w:rStyle w:val="a5"/>
          <w:rFonts w:ascii="Times New Roman" w:hAnsi="Times New Roman" w:cs="Times New Roman"/>
          <w:color w:val="auto"/>
          <w:sz w:val="28"/>
          <w:szCs w:val="28"/>
          <w:u w:val="none"/>
        </w:rPr>
      </w:pPr>
      <w:r w:rsidRPr="002E1C0F">
        <w:rPr>
          <w:rStyle w:val="a5"/>
          <w:rFonts w:ascii="Times New Roman" w:hAnsi="Times New Roman" w:cs="Times New Roman"/>
          <w:b/>
          <w:color w:val="auto"/>
          <w:sz w:val="28"/>
          <w:szCs w:val="28"/>
          <w:u w:val="none"/>
        </w:rPr>
        <w:t xml:space="preserve">5. </w:t>
      </w:r>
      <w:r w:rsidR="005C2E56" w:rsidRPr="002E1C0F">
        <w:rPr>
          <w:rStyle w:val="a5"/>
          <w:rFonts w:ascii="Times New Roman" w:hAnsi="Times New Roman" w:cs="Times New Roman"/>
          <w:b/>
          <w:color w:val="auto"/>
          <w:sz w:val="28"/>
          <w:szCs w:val="28"/>
          <w:u w:val="none"/>
        </w:rPr>
        <w:t>Вербицкая</w:t>
      </w:r>
      <w:r w:rsidR="0055505B">
        <w:rPr>
          <w:rStyle w:val="a5"/>
          <w:rFonts w:ascii="Times New Roman" w:hAnsi="Times New Roman" w:cs="Times New Roman"/>
          <w:b/>
          <w:color w:val="auto"/>
          <w:sz w:val="28"/>
          <w:szCs w:val="28"/>
          <w:u w:val="none"/>
        </w:rPr>
        <w:t xml:space="preserve"> И.И., </w:t>
      </w:r>
      <w:r w:rsidR="005C2E56" w:rsidRPr="002E1C0F">
        <w:rPr>
          <w:rStyle w:val="a5"/>
          <w:rFonts w:ascii="Times New Roman" w:hAnsi="Times New Roman" w:cs="Times New Roman"/>
          <w:b/>
          <w:color w:val="auto"/>
          <w:sz w:val="28"/>
          <w:szCs w:val="28"/>
          <w:u w:val="none"/>
        </w:rPr>
        <w:t>советник Губернатора Приморского края</w:t>
      </w:r>
    </w:p>
    <w:p w:rsidR="002E1C0F"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E1C0F">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Рассмотреть возможность строительства гребной базы по гребле в районе Санаторной.  При строительстве преду</w:t>
      </w:r>
      <w:r w:rsidR="002E1C0F">
        <w:rPr>
          <w:rStyle w:val="a5"/>
          <w:rFonts w:ascii="Times New Roman" w:hAnsi="Times New Roman" w:cs="Times New Roman"/>
          <w:color w:val="auto"/>
          <w:sz w:val="28"/>
          <w:szCs w:val="28"/>
          <w:u w:val="none"/>
        </w:rPr>
        <w:t>смотреть использовани</w:t>
      </w:r>
      <w:r w:rsidR="00A85977">
        <w:rPr>
          <w:rStyle w:val="a5"/>
          <w:rFonts w:ascii="Times New Roman" w:hAnsi="Times New Roman" w:cs="Times New Roman"/>
          <w:color w:val="auto"/>
          <w:sz w:val="28"/>
          <w:szCs w:val="28"/>
          <w:u w:val="none"/>
        </w:rPr>
        <w:t>е</w:t>
      </w:r>
      <w:r w:rsidR="002E1C0F">
        <w:rPr>
          <w:rStyle w:val="a5"/>
          <w:rFonts w:ascii="Times New Roman" w:hAnsi="Times New Roman" w:cs="Times New Roman"/>
          <w:color w:val="auto"/>
          <w:sz w:val="28"/>
          <w:szCs w:val="28"/>
          <w:u w:val="none"/>
        </w:rPr>
        <w:t xml:space="preserve"> базы </w:t>
      </w:r>
      <w:r w:rsidR="00A85977">
        <w:rPr>
          <w:rStyle w:val="a5"/>
          <w:rFonts w:ascii="Times New Roman" w:hAnsi="Times New Roman" w:cs="Times New Roman"/>
          <w:color w:val="auto"/>
          <w:sz w:val="28"/>
          <w:szCs w:val="28"/>
          <w:u w:val="none"/>
        </w:rPr>
        <w:t>людьми</w:t>
      </w:r>
      <w:r w:rsidR="002E1C0F">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имеющи</w:t>
      </w:r>
      <w:r w:rsidR="00A85977">
        <w:rPr>
          <w:rStyle w:val="a5"/>
          <w:rFonts w:ascii="Times New Roman" w:hAnsi="Times New Roman" w:cs="Times New Roman"/>
          <w:color w:val="auto"/>
          <w:sz w:val="28"/>
          <w:szCs w:val="28"/>
          <w:u w:val="none"/>
        </w:rPr>
        <w:t>ми</w:t>
      </w:r>
      <w:r w:rsidR="005C2E56" w:rsidRPr="005C2E56">
        <w:rPr>
          <w:rStyle w:val="a5"/>
          <w:rFonts w:ascii="Times New Roman" w:hAnsi="Times New Roman" w:cs="Times New Roman"/>
          <w:color w:val="auto"/>
          <w:sz w:val="28"/>
          <w:szCs w:val="28"/>
          <w:u w:val="none"/>
        </w:rPr>
        <w:t xml:space="preserve"> стойкие ограничения физического здоровья.</w:t>
      </w:r>
      <w:r w:rsidR="005C2E56" w:rsidRPr="005C2E56">
        <w:rPr>
          <w:rStyle w:val="a5"/>
          <w:rFonts w:ascii="Times New Roman" w:hAnsi="Times New Roman" w:cs="Times New Roman"/>
          <w:color w:val="auto"/>
          <w:sz w:val="28"/>
          <w:szCs w:val="28"/>
          <w:u w:val="none"/>
        </w:rPr>
        <w:tab/>
      </w:r>
    </w:p>
    <w:p w:rsidR="002E1C0F" w:rsidRDefault="002E1C0F"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Ответ: </w:t>
      </w:r>
    </w:p>
    <w:p w:rsidR="005C2E56"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E1C0F">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Администрацией города Владивостока подготовлен комплект документов с целью выделения земельного участка в целях создания гребной базы в районе ст. Санаторной в г. Владивостоке. В настоящее время Управлением муниципальной собственности городского округа ведутся работы по формированию земельного участка (Сведения о земельном участке: часть ЗУ находящаяся на территории парка им. Лазо ст. Санаторная с кадастровым номером № 25:28:050032:138). Сформированный </w:t>
      </w:r>
      <w:r w:rsidR="002E1C0F">
        <w:rPr>
          <w:rStyle w:val="a5"/>
          <w:rFonts w:ascii="Times New Roman" w:hAnsi="Times New Roman" w:cs="Times New Roman"/>
          <w:color w:val="auto"/>
          <w:sz w:val="28"/>
          <w:szCs w:val="28"/>
          <w:u w:val="none"/>
        </w:rPr>
        <w:t>ЗУ</w:t>
      </w:r>
      <w:r w:rsidR="005C2E56" w:rsidRPr="005C2E56">
        <w:rPr>
          <w:rStyle w:val="a5"/>
          <w:rFonts w:ascii="Times New Roman" w:hAnsi="Times New Roman" w:cs="Times New Roman"/>
          <w:color w:val="auto"/>
          <w:sz w:val="28"/>
          <w:szCs w:val="28"/>
          <w:u w:val="none"/>
        </w:rPr>
        <w:t xml:space="preserve"> будет передан в оперативное управление подведомственному Управлению физической культуры и спорта администрации ВГО учреждению. Ориентировочный срок - октябрь 2024 года.</w:t>
      </w:r>
    </w:p>
    <w:p w:rsidR="00A85977" w:rsidRPr="005C2E56" w:rsidRDefault="00A85977" w:rsidP="005C2E56">
      <w:pPr>
        <w:widowControl w:val="0"/>
        <w:spacing w:after="0" w:line="360" w:lineRule="auto"/>
        <w:ind w:firstLine="709"/>
        <w:jc w:val="both"/>
        <w:rPr>
          <w:rStyle w:val="a5"/>
          <w:rFonts w:ascii="Times New Roman" w:hAnsi="Times New Roman" w:cs="Times New Roman"/>
          <w:color w:val="auto"/>
          <w:sz w:val="28"/>
          <w:szCs w:val="28"/>
          <w:u w:val="none"/>
        </w:rPr>
      </w:pPr>
    </w:p>
    <w:p w:rsidR="002E1C0F" w:rsidRDefault="002A774A"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6</w:t>
      </w:r>
      <w:r w:rsidR="002E1C0F" w:rsidRPr="002E1C0F">
        <w:rPr>
          <w:rStyle w:val="a5"/>
          <w:rFonts w:ascii="Times New Roman" w:hAnsi="Times New Roman" w:cs="Times New Roman"/>
          <w:b/>
          <w:color w:val="auto"/>
          <w:sz w:val="28"/>
          <w:szCs w:val="28"/>
          <w:u w:val="none"/>
        </w:rPr>
        <w:t xml:space="preserve">. </w:t>
      </w:r>
      <w:r w:rsidR="0055505B">
        <w:rPr>
          <w:rStyle w:val="a5"/>
          <w:rFonts w:ascii="Times New Roman" w:hAnsi="Times New Roman" w:cs="Times New Roman"/>
          <w:b/>
          <w:color w:val="auto"/>
          <w:sz w:val="28"/>
          <w:szCs w:val="28"/>
          <w:u w:val="none"/>
        </w:rPr>
        <w:t xml:space="preserve">Вербицкая И.И., </w:t>
      </w:r>
      <w:r w:rsidR="005C2E56" w:rsidRPr="002E1C0F">
        <w:rPr>
          <w:rStyle w:val="a5"/>
          <w:rFonts w:ascii="Times New Roman" w:hAnsi="Times New Roman" w:cs="Times New Roman"/>
          <w:b/>
          <w:color w:val="auto"/>
          <w:sz w:val="28"/>
          <w:szCs w:val="28"/>
          <w:u w:val="none"/>
        </w:rPr>
        <w:t>советник Губернатора Приморского края</w:t>
      </w:r>
      <w:r w:rsidR="005C2E56" w:rsidRPr="005C2E56">
        <w:rPr>
          <w:rStyle w:val="a5"/>
          <w:rFonts w:ascii="Times New Roman" w:hAnsi="Times New Roman" w:cs="Times New Roman"/>
          <w:color w:val="auto"/>
          <w:sz w:val="28"/>
          <w:szCs w:val="28"/>
          <w:u w:val="none"/>
        </w:rPr>
        <w:tab/>
      </w:r>
    </w:p>
    <w:p w:rsidR="002E1C0F"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Рассмотреть возможность строительства стадионов для картинга, в том числе адаптивного картинга, в районе Змеи</w:t>
      </w:r>
      <w:r w:rsidR="00837EC8">
        <w:rPr>
          <w:rStyle w:val="a5"/>
          <w:rFonts w:ascii="Times New Roman" w:hAnsi="Times New Roman" w:cs="Times New Roman"/>
          <w:color w:val="auto"/>
          <w:sz w:val="28"/>
          <w:szCs w:val="28"/>
          <w:u w:val="none"/>
        </w:rPr>
        <w:t>нки. Данный вид спорта становит</w:t>
      </w:r>
      <w:r w:rsidR="005C2E56" w:rsidRPr="005C2E56">
        <w:rPr>
          <w:rStyle w:val="a5"/>
          <w:rFonts w:ascii="Times New Roman" w:hAnsi="Times New Roman" w:cs="Times New Roman"/>
          <w:color w:val="auto"/>
          <w:sz w:val="28"/>
          <w:szCs w:val="28"/>
          <w:u w:val="none"/>
        </w:rPr>
        <w:t>ся популярным не только среди молодежи, но и бойцов, вернувшихся с СВО.</w:t>
      </w:r>
      <w:r w:rsidR="005C2E56" w:rsidRPr="005C2E56">
        <w:rPr>
          <w:rStyle w:val="a5"/>
          <w:rFonts w:ascii="Times New Roman" w:hAnsi="Times New Roman" w:cs="Times New Roman"/>
          <w:color w:val="auto"/>
          <w:sz w:val="28"/>
          <w:szCs w:val="28"/>
          <w:u w:val="none"/>
        </w:rPr>
        <w:tab/>
      </w:r>
      <w:r w:rsidR="002E1C0F">
        <w:rPr>
          <w:rStyle w:val="a5"/>
          <w:rFonts w:ascii="Times New Roman" w:hAnsi="Times New Roman" w:cs="Times New Roman"/>
          <w:color w:val="auto"/>
          <w:sz w:val="28"/>
          <w:szCs w:val="28"/>
          <w:u w:val="none"/>
        </w:rPr>
        <w:t>Ответ:</w:t>
      </w:r>
    </w:p>
    <w:p w:rsidR="005C2E56"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E1C0F">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Аукцион, проведенный администрацией г. Владивостока на право заключения договора безвозмездного пользования сооружением картодром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Змеинка</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не состоялся ввиду отсутствия заявок от лиц, намеренных к участию в аукционе. Сооружение остается в</w:t>
      </w:r>
      <w:r w:rsidR="00837EC8">
        <w:rPr>
          <w:rStyle w:val="a5"/>
          <w:rFonts w:ascii="Times New Roman" w:hAnsi="Times New Roman" w:cs="Times New Roman"/>
          <w:color w:val="auto"/>
          <w:sz w:val="28"/>
          <w:szCs w:val="28"/>
          <w:u w:val="none"/>
        </w:rPr>
        <w:t xml:space="preserve"> собственности администрации г. </w:t>
      </w:r>
      <w:r w:rsidR="005C2E56" w:rsidRPr="005C2E56">
        <w:rPr>
          <w:rStyle w:val="a5"/>
          <w:rFonts w:ascii="Times New Roman" w:hAnsi="Times New Roman" w:cs="Times New Roman"/>
          <w:color w:val="auto"/>
          <w:sz w:val="28"/>
          <w:szCs w:val="28"/>
          <w:u w:val="none"/>
        </w:rPr>
        <w:t xml:space="preserve">Владивостока.  В настоящий момент ведётся работа по передаче объекта в ведение муниципального учреждения по развитию спорта г. Владивостока в целях его дальнейшего обслуживания и содержания. Учреждением в 2025 году </w:t>
      </w:r>
      <w:r w:rsidR="005C2E56" w:rsidRPr="005C2E56">
        <w:rPr>
          <w:rStyle w:val="a5"/>
          <w:rFonts w:ascii="Times New Roman" w:hAnsi="Times New Roman" w:cs="Times New Roman"/>
          <w:color w:val="auto"/>
          <w:sz w:val="28"/>
          <w:szCs w:val="28"/>
          <w:u w:val="none"/>
        </w:rPr>
        <w:lastRenderedPageBreak/>
        <w:t>будет подготовлена проектно-сметная документация на проведение работ по ремонту картодрома, а также составлен план проведения мероприятий, тренировок и соревнований по различным видам спорта, которые нуждаются в существовании подобного объекта.</w:t>
      </w:r>
    </w:p>
    <w:p w:rsidR="00837EC8" w:rsidRPr="005C2E56" w:rsidRDefault="00837EC8" w:rsidP="005C2E56">
      <w:pPr>
        <w:widowControl w:val="0"/>
        <w:spacing w:after="0" w:line="360" w:lineRule="auto"/>
        <w:ind w:firstLine="709"/>
        <w:jc w:val="both"/>
        <w:rPr>
          <w:rStyle w:val="a5"/>
          <w:rFonts w:ascii="Times New Roman" w:hAnsi="Times New Roman" w:cs="Times New Roman"/>
          <w:color w:val="auto"/>
          <w:sz w:val="28"/>
          <w:szCs w:val="28"/>
          <w:u w:val="none"/>
        </w:rPr>
      </w:pPr>
    </w:p>
    <w:p w:rsidR="002E1C0F" w:rsidRDefault="002A774A"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7</w:t>
      </w:r>
      <w:r w:rsidR="002E1C0F" w:rsidRPr="002E1C0F">
        <w:rPr>
          <w:rStyle w:val="a5"/>
          <w:rFonts w:ascii="Times New Roman" w:hAnsi="Times New Roman" w:cs="Times New Roman"/>
          <w:b/>
          <w:color w:val="auto"/>
          <w:sz w:val="28"/>
          <w:szCs w:val="28"/>
          <w:u w:val="none"/>
        </w:rPr>
        <w:t xml:space="preserve">. </w:t>
      </w:r>
      <w:r w:rsidR="0055505B">
        <w:rPr>
          <w:rStyle w:val="a5"/>
          <w:rFonts w:ascii="Times New Roman" w:hAnsi="Times New Roman" w:cs="Times New Roman"/>
          <w:b/>
          <w:color w:val="auto"/>
          <w:sz w:val="28"/>
          <w:szCs w:val="28"/>
          <w:u w:val="none"/>
        </w:rPr>
        <w:t xml:space="preserve">Вербицкая И.И., </w:t>
      </w:r>
      <w:r w:rsidR="005C2E56" w:rsidRPr="002E1C0F">
        <w:rPr>
          <w:rStyle w:val="a5"/>
          <w:rFonts w:ascii="Times New Roman" w:hAnsi="Times New Roman" w:cs="Times New Roman"/>
          <w:b/>
          <w:color w:val="auto"/>
          <w:sz w:val="28"/>
          <w:szCs w:val="28"/>
          <w:u w:val="none"/>
        </w:rPr>
        <w:t>советник Губернатора Приморского края</w:t>
      </w:r>
    </w:p>
    <w:p w:rsidR="002E1C0F"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E1C0F">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Рассмотреть проведение первых адаптивных игр в Приморском крае в 2025 г.</w:t>
      </w:r>
      <w:r w:rsidR="005C2E56" w:rsidRPr="005C2E56">
        <w:rPr>
          <w:rStyle w:val="a5"/>
          <w:rFonts w:ascii="Times New Roman" w:hAnsi="Times New Roman" w:cs="Times New Roman"/>
          <w:color w:val="auto"/>
          <w:sz w:val="28"/>
          <w:szCs w:val="28"/>
          <w:u w:val="none"/>
        </w:rPr>
        <w:tab/>
      </w:r>
    </w:p>
    <w:p w:rsidR="002E1C0F" w:rsidRDefault="002E1C0F"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C2E56"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E1C0F">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В Приморском крае в рамках Календарного плана официальных физкультурных и спортивных мероприятий Приморского края проводится ежегодного спортивного мероприятия - Краевая Спартакиада среди лиц с ограниченными возможностями здоровья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Инваспорт</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где принимают участие по разным спортивным дисциплинам инвалиды, проживающие на территории Приморского края. В отношении организации и проведения официальных спортивных соревнований межрегионального и международного уровня решения принимаются Паралимпийским комитетом России.</w:t>
      </w:r>
    </w:p>
    <w:p w:rsidR="00837EC8" w:rsidRPr="005C2E56" w:rsidRDefault="00837EC8" w:rsidP="005C2E56">
      <w:pPr>
        <w:widowControl w:val="0"/>
        <w:spacing w:after="0" w:line="360" w:lineRule="auto"/>
        <w:ind w:firstLine="709"/>
        <w:jc w:val="both"/>
        <w:rPr>
          <w:rStyle w:val="a5"/>
          <w:rFonts w:ascii="Times New Roman" w:hAnsi="Times New Roman" w:cs="Times New Roman"/>
          <w:color w:val="auto"/>
          <w:sz w:val="28"/>
          <w:szCs w:val="28"/>
          <w:u w:val="none"/>
        </w:rPr>
      </w:pPr>
    </w:p>
    <w:p w:rsidR="002E1C0F" w:rsidRDefault="002A774A"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8</w:t>
      </w:r>
      <w:r w:rsidR="005F1DD9">
        <w:rPr>
          <w:rStyle w:val="a5"/>
          <w:rFonts w:ascii="Times New Roman" w:hAnsi="Times New Roman" w:cs="Times New Roman"/>
          <w:b/>
          <w:color w:val="auto"/>
          <w:sz w:val="28"/>
          <w:szCs w:val="28"/>
          <w:u w:val="none"/>
        </w:rPr>
        <w:t xml:space="preserve">. </w:t>
      </w:r>
      <w:r w:rsidR="0055505B">
        <w:rPr>
          <w:rStyle w:val="a5"/>
          <w:rFonts w:ascii="Times New Roman" w:hAnsi="Times New Roman" w:cs="Times New Roman"/>
          <w:b/>
          <w:color w:val="auto"/>
          <w:sz w:val="28"/>
          <w:szCs w:val="28"/>
          <w:u w:val="none"/>
        </w:rPr>
        <w:t xml:space="preserve">Вербицкая И.И., </w:t>
      </w:r>
      <w:r w:rsidR="005C2E56" w:rsidRPr="002E1C0F">
        <w:rPr>
          <w:rStyle w:val="a5"/>
          <w:rFonts w:ascii="Times New Roman" w:hAnsi="Times New Roman" w:cs="Times New Roman"/>
          <w:b/>
          <w:color w:val="auto"/>
          <w:sz w:val="28"/>
          <w:szCs w:val="28"/>
          <w:u w:val="none"/>
        </w:rPr>
        <w:t>советник Губернатора Приморского края</w:t>
      </w:r>
      <w:r w:rsidR="005C2E56" w:rsidRPr="005C2E56">
        <w:rPr>
          <w:rStyle w:val="a5"/>
          <w:rFonts w:ascii="Times New Roman" w:hAnsi="Times New Roman" w:cs="Times New Roman"/>
          <w:color w:val="auto"/>
          <w:sz w:val="28"/>
          <w:szCs w:val="28"/>
          <w:u w:val="none"/>
        </w:rPr>
        <w:tab/>
      </w:r>
    </w:p>
    <w:p w:rsidR="005F1DD9"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2E1C0F">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Рассмотреть развитие адаптивной стрельбы для слепых и людей с остатком зрения с использованием специального оружия.</w:t>
      </w:r>
      <w:r w:rsidR="005C2E56" w:rsidRPr="005C2E56">
        <w:rPr>
          <w:rStyle w:val="a5"/>
          <w:rFonts w:ascii="Times New Roman" w:hAnsi="Times New Roman" w:cs="Times New Roman"/>
          <w:color w:val="auto"/>
          <w:sz w:val="28"/>
          <w:szCs w:val="28"/>
          <w:u w:val="none"/>
        </w:rPr>
        <w:tab/>
      </w:r>
    </w:p>
    <w:p w:rsidR="005F1DD9" w:rsidRDefault="005F1DD9"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C2E56" w:rsidRPr="005C2E56"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F1DD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В перечень спортивных дисциплин спорта слепых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адаптивная стрельба</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в рамках реализации КГАУ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ЦАС</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программ спортивной подготовки, данная дисциплина Паралимпийским комитетом России не включена в перечень спортивных дисциплин по виду спорта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Спорт слепых</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в связи с чем, в государственном задании, на основании которого осуществляет деятельность КГАУ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ЦАС</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данная спортивная дисциплина отсутствует.</w:t>
      </w:r>
    </w:p>
    <w:p w:rsidR="005F1DD9" w:rsidRDefault="002A774A"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9</w:t>
      </w:r>
      <w:r w:rsidR="005F1DD9" w:rsidRPr="005F1DD9">
        <w:rPr>
          <w:rStyle w:val="a5"/>
          <w:rFonts w:ascii="Times New Roman" w:hAnsi="Times New Roman" w:cs="Times New Roman"/>
          <w:b/>
          <w:color w:val="auto"/>
          <w:sz w:val="28"/>
          <w:szCs w:val="28"/>
          <w:u w:val="none"/>
        </w:rPr>
        <w:t xml:space="preserve">. </w:t>
      </w:r>
      <w:r w:rsidR="0055505B">
        <w:rPr>
          <w:rStyle w:val="a5"/>
          <w:rFonts w:ascii="Times New Roman" w:hAnsi="Times New Roman" w:cs="Times New Roman"/>
          <w:b/>
          <w:color w:val="auto"/>
          <w:sz w:val="28"/>
          <w:szCs w:val="28"/>
          <w:u w:val="none"/>
        </w:rPr>
        <w:t xml:space="preserve">Вербицкая И.И., </w:t>
      </w:r>
      <w:r w:rsidR="005C2E56" w:rsidRPr="005F1DD9">
        <w:rPr>
          <w:rStyle w:val="a5"/>
          <w:rFonts w:ascii="Times New Roman" w:hAnsi="Times New Roman" w:cs="Times New Roman"/>
          <w:b/>
          <w:color w:val="auto"/>
          <w:sz w:val="28"/>
          <w:szCs w:val="28"/>
          <w:u w:val="none"/>
        </w:rPr>
        <w:t>советник Губернатора Приморского края</w:t>
      </w:r>
      <w:r w:rsidR="005C2E56" w:rsidRPr="005C2E56">
        <w:rPr>
          <w:rStyle w:val="a5"/>
          <w:rFonts w:ascii="Times New Roman" w:hAnsi="Times New Roman" w:cs="Times New Roman"/>
          <w:color w:val="auto"/>
          <w:sz w:val="28"/>
          <w:szCs w:val="28"/>
          <w:u w:val="none"/>
        </w:rPr>
        <w:tab/>
      </w:r>
    </w:p>
    <w:p w:rsidR="005F1DD9"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F1DD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Просим увеличить компенсацию ЖКХ для инвалидов 1 группы из </w:t>
      </w:r>
      <w:r w:rsidR="005C2E56" w:rsidRPr="005C2E56">
        <w:rPr>
          <w:rStyle w:val="a5"/>
          <w:rFonts w:ascii="Times New Roman" w:hAnsi="Times New Roman" w:cs="Times New Roman"/>
          <w:color w:val="auto"/>
          <w:sz w:val="28"/>
          <w:szCs w:val="28"/>
          <w:u w:val="none"/>
        </w:rPr>
        <w:lastRenderedPageBreak/>
        <w:t>расчета 50% за 24 кв.м</w:t>
      </w:r>
      <w:r w:rsidR="00980994">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сделать 100 % компенсации за капитальный ремонт.</w:t>
      </w:r>
      <w:r w:rsidR="005C2E56" w:rsidRPr="005C2E56">
        <w:rPr>
          <w:rStyle w:val="a5"/>
          <w:rFonts w:ascii="Times New Roman" w:hAnsi="Times New Roman" w:cs="Times New Roman"/>
          <w:color w:val="auto"/>
          <w:sz w:val="28"/>
          <w:szCs w:val="28"/>
          <w:u w:val="none"/>
        </w:rPr>
        <w:tab/>
      </w:r>
      <w:r w:rsidR="005F1DD9">
        <w:rPr>
          <w:rStyle w:val="a5"/>
          <w:rFonts w:ascii="Times New Roman" w:hAnsi="Times New Roman" w:cs="Times New Roman"/>
          <w:color w:val="auto"/>
          <w:sz w:val="28"/>
          <w:szCs w:val="28"/>
          <w:u w:val="none"/>
        </w:rPr>
        <w:t>Ответ:</w:t>
      </w:r>
    </w:p>
    <w:p w:rsidR="005C2E56"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F1DD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Согласно Федеральному закону от 24.11.1995 № 181-ФЗ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О социальной защите инвалидов в Российской Федерации</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(далее – Федеральный закон № 181-ФЗ) компенсация расходов в размере 50% на оплату жилых помещений предоставляется инвалидам, проживающим в государственном и муниципальном жилищном фонде. Меры социальной поддержки, установленные Федеральным законом № 181-ФЗ определяются федеральными органами власти</w:t>
      </w:r>
      <w:r w:rsidR="00E27206">
        <w:rPr>
          <w:rStyle w:val="a5"/>
          <w:rFonts w:ascii="Times New Roman" w:hAnsi="Times New Roman" w:cs="Times New Roman"/>
          <w:color w:val="auto"/>
          <w:sz w:val="28"/>
          <w:szCs w:val="28"/>
          <w:u w:val="none"/>
        </w:rPr>
        <w:t xml:space="preserve"> и</w:t>
      </w:r>
      <w:r w:rsidR="005F1DD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финансируются за счет средств федерального бюджета.  Независимо от наличия льготных статусов, в случае </w:t>
      </w:r>
      <w:r w:rsidR="005F1DD9" w:rsidRPr="005C2E56">
        <w:rPr>
          <w:rStyle w:val="a5"/>
          <w:rFonts w:ascii="Times New Roman" w:hAnsi="Times New Roman" w:cs="Times New Roman"/>
          <w:color w:val="auto"/>
          <w:sz w:val="28"/>
          <w:szCs w:val="28"/>
          <w:u w:val="none"/>
        </w:rPr>
        <w:t>если расходы</w:t>
      </w:r>
      <w:r w:rsidR="005C2E56" w:rsidRPr="005C2E56">
        <w:rPr>
          <w:rStyle w:val="a5"/>
          <w:rFonts w:ascii="Times New Roman" w:hAnsi="Times New Roman" w:cs="Times New Roman"/>
          <w:color w:val="auto"/>
          <w:sz w:val="28"/>
          <w:szCs w:val="28"/>
          <w:u w:val="none"/>
        </w:rPr>
        <w:t xml:space="preserve"> граждан на оплату жилого </w:t>
      </w:r>
      <w:r w:rsidR="005F1DD9" w:rsidRPr="005C2E56">
        <w:rPr>
          <w:rStyle w:val="a5"/>
          <w:rFonts w:ascii="Times New Roman" w:hAnsi="Times New Roman" w:cs="Times New Roman"/>
          <w:color w:val="auto"/>
          <w:sz w:val="28"/>
          <w:szCs w:val="28"/>
          <w:u w:val="none"/>
        </w:rPr>
        <w:t>помещения и</w:t>
      </w:r>
      <w:r w:rsidR="005C2E56" w:rsidRPr="005C2E56">
        <w:rPr>
          <w:rStyle w:val="a5"/>
          <w:rFonts w:ascii="Times New Roman" w:hAnsi="Times New Roman" w:cs="Times New Roman"/>
          <w:color w:val="auto"/>
          <w:sz w:val="28"/>
          <w:szCs w:val="28"/>
          <w:u w:val="none"/>
        </w:rPr>
        <w:t xml:space="preserve"> коммунальных услуг превышают 22% собственных расходов на оплату услуг ЖКХ в совокупном доходе семьи, граждане имеют право на получение субсидии на оплату жилья и коммунальных услуг (далее – субсидия) за счет средств краевого бюджета. Для одиноко проживающих пенсионеров, семей, состоящих из пенсионеров, и многодетных семей увеличен норматив площади жилого помещения, на которую предоставляется субсидия (на 19 кв. м – для одиноких пенсионеров, на 10 кв. м – для семей из пенсионеров, многодетных семей); максимально допустимая доля собственных расходов граждан при предоставлении субсидии в совокупном доходе семьи для семей, чей доход ниже величины прожиточного минимума, была снижена с 22% до 10%.  Кроме того, принято решение снизить долю собственных расходов на оплату услуг ЖКХ с 22% до 10% для одиноко проживающих пенсионеров и семьей, состоящих из пенсионеров. </w:t>
      </w:r>
    </w:p>
    <w:p w:rsidR="007464D7" w:rsidRPr="005C2E56" w:rsidRDefault="007464D7" w:rsidP="005C2E56">
      <w:pPr>
        <w:widowControl w:val="0"/>
        <w:spacing w:after="0" w:line="360" w:lineRule="auto"/>
        <w:ind w:firstLine="709"/>
        <w:jc w:val="both"/>
        <w:rPr>
          <w:rStyle w:val="a5"/>
          <w:rFonts w:ascii="Times New Roman" w:hAnsi="Times New Roman" w:cs="Times New Roman"/>
          <w:color w:val="auto"/>
          <w:sz w:val="28"/>
          <w:szCs w:val="28"/>
          <w:u w:val="none"/>
        </w:rPr>
      </w:pPr>
    </w:p>
    <w:p w:rsidR="005F1DD9" w:rsidRDefault="002A774A"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10</w:t>
      </w:r>
      <w:r w:rsidR="005F1DD9" w:rsidRPr="005F1DD9">
        <w:rPr>
          <w:rStyle w:val="a5"/>
          <w:rFonts w:ascii="Times New Roman" w:hAnsi="Times New Roman" w:cs="Times New Roman"/>
          <w:b/>
          <w:color w:val="auto"/>
          <w:sz w:val="28"/>
          <w:szCs w:val="28"/>
          <w:u w:val="none"/>
        </w:rPr>
        <w:t xml:space="preserve">. </w:t>
      </w:r>
      <w:r w:rsidR="0055505B">
        <w:rPr>
          <w:rStyle w:val="a5"/>
          <w:rFonts w:ascii="Times New Roman" w:hAnsi="Times New Roman" w:cs="Times New Roman"/>
          <w:b/>
          <w:color w:val="auto"/>
          <w:sz w:val="28"/>
          <w:szCs w:val="28"/>
          <w:u w:val="none"/>
        </w:rPr>
        <w:t xml:space="preserve">Вербицкая И.И., </w:t>
      </w:r>
      <w:r w:rsidR="005C2E56" w:rsidRPr="005F1DD9">
        <w:rPr>
          <w:rStyle w:val="a5"/>
          <w:rFonts w:ascii="Times New Roman" w:hAnsi="Times New Roman" w:cs="Times New Roman"/>
          <w:b/>
          <w:color w:val="auto"/>
          <w:sz w:val="28"/>
          <w:szCs w:val="28"/>
          <w:u w:val="none"/>
        </w:rPr>
        <w:t>советник Губернатора Приморского края</w:t>
      </w:r>
      <w:r w:rsidR="005F1DD9">
        <w:rPr>
          <w:rStyle w:val="a5"/>
          <w:rFonts w:ascii="Times New Roman" w:hAnsi="Times New Roman" w:cs="Times New Roman"/>
          <w:color w:val="auto"/>
          <w:sz w:val="28"/>
          <w:szCs w:val="28"/>
          <w:u w:val="none"/>
        </w:rPr>
        <w:tab/>
      </w:r>
    </w:p>
    <w:p w:rsidR="005F1DD9" w:rsidRDefault="009157F3" w:rsidP="005F1DD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F1DD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Увеличить количество поездок на </w:t>
      </w:r>
      <w:r w:rsidR="007464D7">
        <w:rPr>
          <w:rStyle w:val="a5"/>
          <w:rFonts w:ascii="Times New Roman" w:hAnsi="Times New Roman" w:cs="Times New Roman"/>
          <w:color w:val="auto"/>
          <w:sz w:val="28"/>
          <w:szCs w:val="28"/>
          <w:u w:val="none"/>
        </w:rPr>
        <w:t>социальном такси</w:t>
      </w:r>
      <w:r w:rsidR="005C2E56" w:rsidRPr="005C2E56">
        <w:rPr>
          <w:rStyle w:val="a5"/>
          <w:rFonts w:ascii="Times New Roman" w:hAnsi="Times New Roman" w:cs="Times New Roman"/>
          <w:color w:val="auto"/>
          <w:sz w:val="28"/>
          <w:szCs w:val="28"/>
          <w:u w:val="none"/>
        </w:rPr>
        <w:t xml:space="preserve"> дл</w:t>
      </w:r>
      <w:r w:rsidR="005F1DD9">
        <w:rPr>
          <w:rStyle w:val="a5"/>
          <w:rFonts w:ascii="Times New Roman" w:hAnsi="Times New Roman" w:cs="Times New Roman"/>
          <w:color w:val="auto"/>
          <w:sz w:val="28"/>
          <w:szCs w:val="28"/>
          <w:u w:val="none"/>
        </w:rPr>
        <w:t xml:space="preserve">я инвалидов 1 группы по зрению </w:t>
      </w:r>
      <w:r w:rsidR="005C2E56" w:rsidRPr="005C2E56">
        <w:rPr>
          <w:rStyle w:val="a5"/>
          <w:rFonts w:ascii="Times New Roman" w:hAnsi="Times New Roman" w:cs="Times New Roman"/>
          <w:color w:val="auto"/>
          <w:sz w:val="28"/>
          <w:szCs w:val="28"/>
          <w:u w:val="none"/>
        </w:rPr>
        <w:t>(полностью слепой и остатком зрения до 0.07%), инвалидам на колясках, и такие же</w:t>
      </w:r>
      <w:r w:rsidR="005F1DD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параметры для детей инвалидов</w:t>
      </w:r>
      <w:r w:rsidR="007464D7">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имеющих схожие ограничения физического здоровья.</w:t>
      </w:r>
      <w:r w:rsidR="005F1DD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Количество</w:t>
      </w:r>
      <w:r w:rsidR="005F1DD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- 80 поездок в год, или</w:t>
      </w:r>
      <w:r w:rsidR="005F1DD9">
        <w:rPr>
          <w:rStyle w:val="a5"/>
          <w:rFonts w:ascii="Times New Roman" w:hAnsi="Times New Roman" w:cs="Times New Roman"/>
          <w:color w:val="auto"/>
          <w:sz w:val="28"/>
          <w:szCs w:val="28"/>
          <w:u w:val="none"/>
        </w:rPr>
        <w:t xml:space="preserve"> 40 в одну и другую сторону.</w:t>
      </w:r>
    </w:p>
    <w:p w:rsidR="005F1DD9" w:rsidRDefault="005F1DD9" w:rsidP="005F1DD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Ответ:</w:t>
      </w:r>
    </w:p>
    <w:p w:rsidR="005C2E56" w:rsidRDefault="009157F3" w:rsidP="005F1DD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F1DD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В 2025 году финансирование данной услуги предусмотрено </w:t>
      </w:r>
      <w:r w:rsidR="005F1DD9">
        <w:rPr>
          <w:rStyle w:val="a5"/>
          <w:rFonts w:ascii="Times New Roman" w:hAnsi="Times New Roman" w:cs="Times New Roman"/>
          <w:color w:val="auto"/>
          <w:sz w:val="28"/>
          <w:szCs w:val="28"/>
          <w:u w:val="none"/>
        </w:rPr>
        <w:t xml:space="preserve">на уровне 2024 года. </w:t>
      </w:r>
      <w:r w:rsidR="007464D7">
        <w:rPr>
          <w:rStyle w:val="a5"/>
          <w:rFonts w:ascii="Times New Roman" w:hAnsi="Times New Roman" w:cs="Times New Roman"/>
          <w:color w:val="auto"/>
          <w:sz w:val="28"/>
          <w:szCs w:val="28"/>
          <w:u w:val="none"/>
        </w:rPr>
        <w:t>Увеличение</w:t>
      </w:r>
      <w:r w:rsidR="005C2E56" w:rsidRPr="005C2E56">
        <w:rPr>
          <w:rStyle w:val="a5"/>
          <w:rFonts w:ascii="Times New Roman" w:hAnsi="Times New Roman" w:cs="Times New Roman"/>
          <w:color w:val="auto"/>
          <w:sz w:val="28"/>
          <w:szCs w:val="28"/>
          <w:u w:val="none"/>
        </w:rPr>
        <w:t xml:space="preserve"> количества поездок в 2025 году не планируется.</w:t>
      </w:r>
    </w:p>
    <w:p w:rsidR="007464D7" w:rsidRPr="005C2E56" w:rsidRDefault="007464D7" w:rsidP="005F1DD9">
      <w:pPr>
        <w:widowControl w:val="0"/>
        <w:spacing w:after="0" w:line="360" w:lineRule="auto"/>
        <w:ind w:firstLine="709"/>
        <w:jc w:val="both"/>
        <w:rPr>
          <w:rStyle w:val="a5"/>
          <w:rFonts w:ascii="Times New Roman" w:hAnsi="Times New Roman" w:cs="Times New Roman"/>
          <w:color w:val="auto"/>
          <w:sz w:val="28"/>
          <w:szCs w:val="28"/>
          <w:u w:val="none"/>
        </w:rPr>
      </w:pPr>
    </w:p>
    <w:p w:rsidR="005F1DD9" w:rsidRDefault="005F1DD9" w:rsidP="005C2E56">
      <w:pPr>
        <w:widowControl w:val="0"/>
        <w:spacing w:after="0" w:line="360" w:lineRule="auto"/>
        <w:ind w:firstLine="709"/>
        <w:jc w:val="both"/>
        <w:rPr>
          <w:rStyle w:val="a5"/>
          <w:rFonts w:ascii="Times New Roman" w:hAnsi="Times New Roman" w:cs="Times New Roman"/>
          <w:color w:val="auto"/>
          <w:sz w:val="28"/>
          <w:szCs w:val="28"/>
          <w:u w:val="none"/>
        </w:rPr>
      </w:pPr>
      <w:r w:rsidRPr="005F1DD9">
        <w:rPr>
          <w:rStyle w:val="a5"/>
          <w:rFonts w:ascii="Times New Roman" w:hAnsi="Times New Roman" w:cs="Times New Roman"/>
          <w:b/>
          <w:color w:val="auto"/>
          <w:sz w:val="28"/>
          <w:szCs w:val="28"/>
          <w:u w:val="none"/>
        </w:rPr>
        <w:t>1</w:t>
      </w:r>
      <w:r w:rsidR="002A774A">
        <w:rPr>
          <w:rStyle w:val="a5"/>
          <w:rFonts w:ascii="Times New Roman" w:hAnsi="Times New Roman" w:cs="Times New Roman"/>
          <w:b/>
          <w:color w:val="auto"/>
          <w:sz w:val="28"/>
          <w:szCs w:val="28"/>
          <w:u w:val="none"/>
        </w:rPr>
        <w:t>1</w:t>
      </w:r>
      <w:r w:rsidRPr="005F1DD9">
        <w:rPr>
          <w:rStyle w:val="a5"/>
          <w:rFonts w:ascii="Times New Roman" w:hAnsi="Times New Roman" w:cs="Times New Roman"/>
          <w:b/>
          <w:color w:val="auto"/>
          <w:sz w:val="28"/>
          <w:szCs w:val="28"/>
          <w:u w:val="none"/>
        </w:rPr>
        <w:t xml:space="preserve">. </w:t>
      </w:r>
      <w:r w:rsidR="0055505B">
        <w:rPr>
          <w:rStyle w:val="a5"/>
          <w:rFonts w:ascii="Times New Roman" w:hAnsi="Times New Roman" w:cs="Times New Roman"/>
          <w:b/>
          <w:color w:val="auto"/>
          <w:sz w:val="28"/>
          <w:szCs w:val="28"/>
          <w:u w:val="none"/>
        </w:rPr>
        <w:t xml:space="preserve">Вербицкая И.И., </w:t>
      </w:r>
      <w:r w:rsidR="005C2E56" w:rsidRPr="005F1DD9">
        <w:rPr>
          <w:rStyle w:val="a5"/>
          <w:rFonts w:ascii="Times New Roman" w:hAnsi="Times New Roman" w:cs="Times New Roman"/>
          <w:b/>
          <w:color w:val="auto"/>
          <w:sz w:val="28"/>
          <w:szCs w:val="28"/>
          <w:u w:val="none"/>
        </w:rPr>
        <w:t>советник Губернатора Приморского края</w:t>
      </w:r>
      <w:r w:rsidR="005C2E56" w:rsidRPr="005C2E56">
        <w:rPr>
          <w:rStyle w:val="a5"/>
          <w:rFonts w:ascii="Times New Roman" w:hAnsi="Times New Roman" w:cs="Times New Roman"/>
          <w:color w:val="auto"/>
          <w:sz w:val="28"/>
          <w:szCs w:val="28"/>
          <w:u w:val="none"/>
        </w:rPr>
        <w:tab/>
      </w:r>
    </w:p>
    <w:p w:rsidR="005F1DD9"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F1DD9">
        <w:rPr>
          <w:rStyle w:val="a5"/>
          <w:rFonts w:ascii="Times New Roman" w:hAnsi="Times New Roman" w:cs="Times New Roman"/>
          <w:color w:val="auto"/>
          <w:sz w:val="28"/>
          <w:szCs w:val="28"/>
          <w:u w:val="none"/>
        </w:rPr>
        <w:t xml:space="preserve"> </w:t>
      </w:r>
      <w:r w:rsidR="007464D7">
        <w:rPr>
          <w:rStyle w:val="a5"/>
          <w:rFonts w:ascii="Times New Roman" w:hAnsi="Times New Roman" w:cs="Times New Roman"/>
          <w:color w:val="auto"/>
          <w:sz w:val="28"/>
          <w:szCs w:val="28"/>
          <w:u w:val="none"/>
        </w:rPr>
        <w:t xml:space="preserve">Предусмотреть такие </w:t>
      </w:r>
      <w:r w:rsidR="005C2E56" w:rsidRPr="005C2E56">
        <w:rPr>
          <w:rStyle w:val="a5"/>
          <w:rFonts w:ascii="Times New Roman" w:hAnsi="Times New Roman" w:cs="Times New Roman"/>
          <w:color w:val="auto"/>
          <w:sz w:val="28"/>
          <w:szCs w:val="28"/>
          <w:u w:val="none"/>
        </w:rPr>
        <w:t>же условия социальной поддержки, как и для пожилого населения. Клубы по интересам и другое. При этом, организовать возможность доставки к таким учреждениям инвалидов на транспорте центра социальной Помощи, как это делают для пенсионеров. Маломобильные инвалиды также сидят в четырех стенах без общения, возможности социализации, доходя до состояния суицида. Им также нужно общение и помощь.</w:t>
      </w:r>
      <w:r w:rsidR="005C2E56" w:rsidRPr="005C2E56">
        <w:rPr>
          <w:rStyle w:val="a5"/>
          <w:rFonts w:ascii="Times New Roman" w:hAnsi="Times New Roman" w:cs="Times New Roman"/>
          <w:color w:val="auto"/>
          <w:sz w:val="28"/>
          <w:szCs w:val="28"/>
          <w:u w:val="none"/>
        </w:rPr>
        <w:tab/>
      </w:r>
    </w:p>
    <w:p w:rsidR="005F1DD9" w:rsidRDefault="005F1DD9"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C2E56"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F1DD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Граждане с инвалидностью могут посещать клубы по интересам и другие мероприятия наравне с другими гражданами, в том числе возможна организация участия в онлайн мероприятиях. В КГАУСО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Приморский центр социального обслуживания населения</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и на сайте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Активное долголетие в Приморском крае</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можно ознакомиться с перечнем мероприятий, направленных на активное долголетие, выбрать интересующее мероприятие рядом с местом жительства гражданина. Планируется приобретение автобуса для организации работы центра социальной реабилитации ментальных инвалидов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Солнечный мир</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w:t>
      </w:r>
    </w:p>
    <w:p w:rsidR="007464D7" w:rsidRPr="005C2E56" w:rsidRDefault="007464D7" w:rsidP="005C2E56">
      <w:pPr>
        <w:widowControl w:val="0"/>
        <w:spacing w:after="0" w:line="360" w:lineRule="auto"/>
        <w:ind w:firstLine="709"/>
        <w:jc w:val="both"/>
        <w:rPr>
          <w:rStyle w:val="a5"/>
          <w:rFonts w:ascii="Times New Roman" w:hAnsi="Times New Roman" w:cs="Times New Roman"/>
          <w:color w:val="auto"/>
          <w:sz w:val="28"/>
          <w:szCs w:val="28"/>
          <w:u w:val="none"/>
        </w:rPr>
      </w:pPr>
    </w:p>
    <w:p w:rsidR="005F1DD9" w:rsidRDefault="005F1DD9" w:rsidP="005C2E56">
      <w:pPr>
        <w:widowControl w:val="0"/>
        <w:spacing w:after="0" w:line="360" w:lineRule="auto"/>
        <w:ind w:firstLine="709"/>
        <w:jc w:val="both"/>
        <w:rPr>
          <w:rStyle w:val="a5"/>
          <w:rFonts w:ascii="Times New Roman" w:hAnsi="Times New Roman" w:cs="Times New Roman"/>
          <w:color w:val="auto"/>
          <w:sz w:val="28"/>
          <w:szCs w:val="28"/>
          <w:u w:val="none"/>
        </w:rPr>
      </w:pPr>
      <w:r w:rsidRPr="005F1DD9">
        <w:rPr>
          <w:rStyle w:val="a5"/>
          <w:rFonts w:ascii="Times New Roman" w:hAnsi="Times New Roman" w:cs="Times New Roman"/>
          <w:b/>
          <w:color w:val="auto"/>
          <w:sz w:val="28"/>
          <w:szCs w:val="28"/>
          <w:u w:val="none"/>
        </w:rPr>
        <w:t>1</w:t>
      </w:r>
      <w:r w:rsidR="002A774A">
        <w:rPr>
          <w:rStyle w:val="a5"/>
          <w:rFonts w:ascii="Times New Roman" w:hAnsi="Times New Roman" w:cs="Times New Roman"/>
          <w:b/>
          <w:color w:val="auto"/>
          <w:sz w:val="28"/>
          <w:szCs w:val="28"/>
          <w:u w:val="none"/>
        </w:rPr>
        <w:t>2</w:t>
      </w:r>
      <w:r w:rsidRPr="005F1DD9">
        <w:rPr>
          <w:rStyle w:val="a5"/>
          <w:rFonts w:ascii="Times New Roman" w:hAnsi="Times New Roman" w:cs="Times New Roman"/>
          <w:b/>
          <w:color w:val="auto"/>
          <w:sz w:val="28"/>
          <w:szCs w:val="28"/>
          <w:u w:val="none"/>
        </w:rPr>
        <w:t xml:space="preserve">. </w:t>
      </w:r>
      <w:r w:rsidR="0055505B">
        <w:rPr>
          <w:rStyle w:val="a5"/>
          <w:rFonts w:ascii="Times New Roman" w:hAnsi="Times New Roman" w:cs="Times New Roman"/>
          <w:b/>
          <w:color w:val="auto"/>
          <w:sz w:val="28"/>
          <w:szCs w:val="28"/>
          <w:u w:val="none"/>
        </w:rPr>
        <w:t xml:space="preserve">Вербицкая И.И., </w:t>
      </w:r>
      <w:r w:rsidR="005C2E56" w:rsidRPr="005F1DD9">
        <w:rPr>
          <w:rStyle w:val="a5"/>
          <w:rFonts w:ascii="Times New Roman" w:hAnsi="Times New Roman" w:cs="Times New Roman"/>
          <w:b/>
          <w:color w:val="auto"/>
          <w:sz w:val="28"/>
          <w:szCs w:val="28"/>
          <w:u w:val="none"/>
        </w:rPr>
        <w:t>советник Губернатора Приморского края</w:t>
      </w:r>
    </w:p>
    <w:p w:rsidR="005F1DD9"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F1DD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Социальный работник. Бесплатный список услуг не в полной мере покрывает потребности</w:t>
      </w:r>
      <w:r w:rsidR="00E07FE5">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необходимые для социализации слепых людей. Сложности, связанные с ограничениями физического здоровья, работой с техническими устройствами и прогр</w:t>
      </w:r>
      <w:r w:rsidR="00E07FE5">
        <w:rPr>
          <w:rStyle w:val="a5"/>
          <w:rFonts w:ascii="Times New Roman" w:hAnsi="Times New Roman" w:cs="Times New Roman"/>
          <w:color w:val="auto"/>
          <w:sz w:val="28"/>
          <w:szCs w:val="28"/>
          <w:u w:val="none"/>
        </w:rPr>
        <w:t xml:space="preserve">аммами, или отсутствие таковых – </w:t>
      </w:r>
      <w:r w:rsidR="005C2E56" w:rsidRPr="005C2E56">
        <w:rPr>
          <w:rStyle w:val="a5"/>
          <w:rFonts w:ascii="Times New Roman" w:hAnsi="Times New Roman" w:cs="Times New Roman"/>
          <w:color w:val="auto"/>
          <w:sz w:val="28"/>
          <w:szCs w:val="28"/>
          <w:u w:val="none"/>
        </w:rPr>
        <w:t>требует помощи со стороны.</w:t>
      </w:r>
      <w:r w:rsidR="005C2E56" w:rsidRPr="005C2E56">
        <w:rPr>
          <w:rStyle w:val="a5"/>
          <w:rFonts w:ascii="Times New Roman" w:hAnsi="Times New Roman" w:cs="Times New Roman"/>
          <w:color w:val="auto"/>
          <w:sz w:val="28"/>
          <w:szCs w:val="28"/>
          <w:u w:val="none"/>
        </w:rPr>
        <w:tab/>
      </w:r>
    </w:p>
    <w:p w:rsidR="005F1DD9" w:rsidRDefault="005F1DD9"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C2E56"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F1DD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В соответствии с действующим законодательством услуги во всех </w:t>
      </w:r>
      <w:r w:rsidR="005C2E56" w:rsidRPr="005C2E56">
        <w:rPr>
          <w:rStyle w:val="a5"/>
          <w:rFonts w:ascii="Times New Roman" w:hAnsi="Times New Roman" w:cs="Times New Roman"/>
          <w:color w:val="auto"/>
          <w:sz w:val="28"/>
          <w:szCs w:val="28"/>
          <w:u w:val="none"/>
        </w:rPr>
        <w:lastRenderedPageBreak/>
        <w:t xml:space="preserve">формах социального обслуживания предоставляются в соответствии с индивидуальной программой предоставления социальных услуг. Также действующим законодательством утвержден исчерпывающий перечень категорий граждан, которым услуги в форме социального обслуживания на дому предоставляются бесплатно (несовершеннолетние; участники и инвалиды ВОВ; инвалиды боевых действий, в том числе участники СВО; жители блокадного Ленинграда, жители осажденного Севастополя, Сталинграда; одиноко проживающие инвалиды I группы и т.д.). В настоящее время расширение перечня не планируется. Социальные работники и помощники по уходу не владеют навыками работы с техническими устройствами и программами, поскольку данные требования не предусмотрены профессиональными стандартами. </w:t>
      </w:r>
    </w:p>
    <w:p w:rsidR="00E07FE5" w:rsidRPr="005C2E56" w:rsidRDefault="00E07FE5" w:rsidP="005C2E56">
      <w:pPr>
        <w:widowControl w:val="0"/>
        <w:spacing w:after="0" w:line="360" w:lineRule="auto"/>
        <w:ind w:firstLine="709"/>
        <w:jc w:val="both"/>
        <w:rPr>
          <w:rStyle w:val="a5"/>
          <w:rFonts w:ascii="Times New Roman" w:hAnsi="Times New Roman" w:cs="Times New Roman"/>
          <w:color w:val="auto"/>
          <w:sz w:val="28"/>
          <w:szCs w:val="28"/>
          <w:u w:val="none"/>
        </w:rPr>
      </w:pPr>
    </w:p>
    <w:p w:rsidR="005F1DD9" w:rsidRDefault="005F1DD9" w:rsidP="005C2E56">
      <w:pPr>
        <w:widowControl w:val="0"/>
        <w:spacing w:after="0" w:line="360" w:lineRule="auto"/>
        <w:ind w:firstLine="709"/>
        <w:jc w:val="both"/>
        <w:rPr>
          <w:rStyle w:val="a5"/>
          <w:rFonts w:ascii="Times New Roman" w:hAnsi="Times New Roman" w:cs="Times New Roman"/>
          <w:color w:val="auto"/>
          <w:sz w:val="28"/>
          <w:szCs w:val="28"/>
          <w:u w:val="none"/>
        </w:rPr>
      </w:pPr>
      <w:r w:rsidRPr="005F1DD9">
        <w:rPr>
          <w:rStyle w:val="a5"/>
          <w:rFonts w:ascii="Times New Roman" w:hAnsi="Times New Roman" w:cs="Times New Roman"/>
          <w:b/>
          <w:color w:val="auto"/>
          <w:sz w:val="28"/>
          <w:szCs w:val="28"/>
          <w:u w:val="none"/>
        </w:rPr>
        <w:t>1</w:t>
      </w:r>
      <w:r w:rsidR="002A774A">
        <w:rPr>
          <w:rStyle w:val="a5"/>
          <w:rFonts w:ascii="Times New Roman" w:hAnsi="Times New Roman" w:cs="Times New Roman"/>
          <w:b/>
          <w:color w:val="auto"/>
          <w:sz w:val="28"/>
          <w:szCs w:val="28"/>
          <w:u w:val="none"/>
        </w:rPr>
        <w:t>3</w:t>
      </w:r>
      <w:r w:rsidRPr="005F1DD9">
        <w:rPr>
          <w:rStyle w:val="a5"/>
          <w:rFonts w:ascii="Times New Roman" w:hAnsi="Times New Roman" w:cs="Times New Roman"/>
          <w:b/>
          <w:color w:val="auto"/>
          <w:sz w:val="28"/>
          <w:szCs w:val="28"/>
          <w:u w:val="none"/>
        </w:rPr>
        <w:t xml:space="preserve">. </w:t>
      </w:r>
      <w:r w:rsidR="0055505B">
        <w:rPr>
          <w:rStyle w:val="a5"/>
          <w:rFonts w:ascii="Times New Roman" w:hAnsi="Times New Roman" w:cs="Times New Roman"/>
          <w:b/>
          <w:color w:val="auto"/>
          <w:sz w:val="28"/>
          <w:szCs w:val="28"/>
          <w:u w:val="none"/>
        </w:rPr>
        <w:t xml:space="preserve">Вербицкая И.И., </w:t>
      </w:r>
      <w:r w:rsidR="005C2E56" w:rsidRPr="005F1DD9">
        <w:rPr>
          <w:rStyle w:val="a5"/>
          <w:rFonts w:ascii="Times New Roman" w:hAnsi="Times New Roman" w:cs="Times New Roman"/>
          <w:b/>
          <w:color w:val="auto"/>
          <w:sz w:val="28"/>
          <w:szCs w:val="28"/>
          <w:u w:val="none"/>
        </w:rPr>
        <w:t>советник Губернатора Приморского края</w:t>
      </w:r>
      <w:r w:rsidR="005C2E56" w:rsidRPr="005C2E56">
        <w:rPr>
          <w:rStyle w:val="a5"/>
          <w:rFonts w:ascii="Times New Roman" w:hAnsi="Times New Roman" w:cs="Times New Roman"/>
          <w:color w:val="auto"/>
          <w:sz w:val="28"/>
          <w:szCs w:val="28"/>
          <w:u w:val="none"/>
        </w:rPr>
        <w:tab/>
      </w:r>
    </w:p>
    <w:p w:rsidR="005F1DD9"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F1DD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Внести изменение в законодательство Приморского края, и добавить категорию инвалидов 1 группы имеющих стойкие физические ограничения здоровья, и нуждающихся в постоянной посторонней помощи (слепые; с остаточным зрением до 0, 07 % зрения; инвалиды на колясках) не зависимо от уровня их доходов, и проживающих с родственниками, на получение бесплатного социального работника без доплат.</w:t>
      </w:r>
      <w:r w:rsidR="005C2E56" w:rsidRPr="005C2E56">
        <w:rPr>
          <w:rStyle w:val="a5"/>
          <w:rFonts w:ascii="Times New Roman" w:hAnsi="Times New Roman" w:cs="Times New Roman"/>
          <w:color w:val="auto"/>
          <w:sz w:val="28"/>
          <w:szCs w:val="28"/>
          <w:u w:val="none"/>
        </w:rPr>
        <w:tab/>
      </w:r>
    </w:p>
    <w:p w:rsidR="005F1DD9" w:rsidRDefault="005F1DD9"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C2E56" w:rsidRPr="005C2E56"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F1DD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В соответствии с действующим законодательством утвержден исчерпывающий перечень категорий граждан, которым услуги в форме социального обслуживания на дому предоставляются бесплатно (несовершеннолетние; участники и инвалиды ВОВ; инвалиды боевых действий, в том числе участники СВО; жители блокадного Ленинграда, жители осажденного Севастополя, Сталинграда;</w:t>
      </w:r>
      <w:r w:rsidR="00E07FE5">
        <w:rPr>
          <w:rStyle w:val="a5"/>
          <w:rFonts w:ascii="Times New Roman" w:hAnsi="Times New Roman" w:cs="Times New Roman"/>
          <w:color w:val="auto"/>
          <w:sz w:val="28"/>
          <w:szCs w:val="28"/>
          <w:u w:val="none"/>
        </w:rPr>
        <w:t xml:space="preserve"> одиноко проживающие инвалиды I </w:t>
      </w:r>
      <w:r w:rsidR="005C2E56" w:rsidRPr="005C2E56">
        <w:rPr>
          <w:rStyle w:val="a5"/>
          <w:rFonts w:ascii="Times New Roman" w:hAnsi="Times New Roman" w:cs="Times New Roman"/>
          <w:color w:val="auto"/>
          <w:sz w:val="28"/>
          <w:szCs w:val="28"/>
          <w:u w:val="none"/>
        </w:rPr>
        <w:t xml:space="preserve">группы и т.д.). В настоящее время расширение перечня не планируется. </w:t>
      </w:r>
    </w:p>
    <w:p w:rsidR="005F1DD9" w:rsidRDefault="005F1DD9" w:rsidP="005C2E56">
      <w:pPr>
        <w:widowControl w:val="0"/>
        <w:spacing w:after="0" w:line="360" w:lineRule="auto"/>
        <w:ind w:firstLine="709"/>
        <w:jc w:val="both"/>
        <w:rPr>
          <w:rStyle w:val="a5"/>
          <w:rFonts w:ascii="Times New Roman" w:hAnsi="Times New Roman" w:cs="Times New Roman"/>
          <w:color w:val="auto"/>
          <w:sz w:val="28"/>
          <w:szCs w:val="28"/>
          <w:u w:val="none"/>
        </w:rPr>
      </w:pPr>
      <w:r w:rsidRPr="005F1DD9">
        <w:rPr>
          <w:rStyle w:val="a5"/>
          <w:rFonts w:ascii="Times New Roman" w:hAnsi="Times New Roman" w:cs="Times New Roman"/>
          <w:b/>
          <w:color w:val="auto"/>
          <w:sz w:val="28"/>
          <w:szCs w:val="28"/>
          <w:u w:val="none"/>
        </w:rPr>
        <w:t>1</w:t>
      </w:r>
      <w:r w:rsidR="002A774A">
        <w:rPr>
          <w:rStyle w:val="a5"/>
          <w:rFonts w:ascii="Times New Roman" w:hAnsi="Times New Roman" w:cs="Times New Roman"/>
          <w:b/>
          <w:color w:val="auto"/>
          <w:sz w:val="28"/>
          <w:szCs w:val="28"/>
          <w:u w:val="none"/>
        </w:rPr>
        <w:t>4</w:t>
      </w:r>
      <w:r w:rsidRPr="005F1DD9">
        <w:rPr>
          <w:rStyle w:val="a5"/>
          <w:rFonts w:ascii="Times New Roman" w:hAnsi="Times New Roman" w:cs="Times New Roman"/>
          <w:b/>
          <w:color w:val="auto"/>
          <w:sz w:val="28"/>
          <w:szCs w:val="28"/>
          <w:u w:val="none"/>
        </w:rPr>
        <w:t xml:space="preserve">. </w:t>
      </w:r>
      <w:r w:rsidR="005C2E56" w:rsidRPr="005F1DD9">
        <w:rPr>
          <w:rStyle w:val="a5"/>
          <w:rFonts w:ascii="Times New Roman" w:hAnsi="Times New Roman" w:cs="Times New Roman"/>
          <w:b/>
          <w:color w:val="auto"/>
          <w:sz w:val="28"/>
          <w:szCs w:val="28"/>
          <w:u w:val="none"/>
        </w:rPr>
        <w:t>Верби</w:t>
      </w:r>
      <w:r w:rsidR="0055505B">
        <w:rPr>
          <w:rStyle w:val="a5"/>
          <w:rFonts w:ascii="Times New Roman" w:hAnsi="Times New Roman" w:cs="Times New Roman"/>
          <w:b/>
          <w:color w:val="auto"/>
          <w:sz w:val="28"/>
          <w:szCs w:val="28"/>
          <w:u w:val="none"/>
        </w:rPr>
        <w:t xml:space="preserve">цкая И.И., </w:t>
      </w:r>
      <w:r w:rsidR="005C2E56" w:rsidRPr="005F1DD9">
        <w:rPr>
          <w:rStyle w:val="a5"/>
          <w:rFonts w:ascii="Times New Roman" w:hAnsi="Times New Roman" w:cs="Times New Roman"/>
          <w:b/>
          <w:color w:val="auto"/>
          <w:sz w:val="28"/>
          <w:szCs w:val="28"/>
          <w:u w:val="none"/>
        </w:rPr>
        <w:t>советник Губернатора Приморского края</w:t>
      </w:r>
      <w:r w:rsidR="005C2E56" w:rsidRPr="005C2E56">
        <w:rPr>
          <w:rStyle w:val="a5"/>
          <w:rFonts w:ascii="Times New Roman" w:hAnsi="Times New Roman" w:cs="Times New Roman"/>
          <w:color w:val="auto"/>
          <w:sz w:val="28"/>
          <w:szCs w:val="28"/>
          <w:u w:val="none"/>
        </w:rPr>
        <w:tab/>
      </w:r>
    </w:p>
    <w:p w:rsidR="005F1DD9"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F1DD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Расширить уже существующий список бесплатных услуг для данной </w:t>
      </w:r>
      <w:r w:rsidR="005C2E56" w:rsidRPr="005C2E56">
        <w:rPr>
          <w:rStyle w:val="a5"/>
          <w:rFonts w:ascii="Times New Roman" w:hAnsi="Times New Roman" w:cs="Times New Roman"/>
          <w:color w:val="auto"/>
          <w:sz w:val="28"/>
          <w:szCs w:val="28"/>
          <w:u w:val="none"/>
        </w:rPr>
        <w:lastRenderedPageBreak/>
        <w:t>категории инвалидов. Сопровождение в места социального направления (поликлинику и другие организации предоставляющие медицинские услуги; ПФР; МСЭ; ФСС; Министерства края; органы власти разного уровня.</w:t>
      </w:r>
      <w:r w:rsidR="005C2E56" w:rsidRPr="005C2E56">
        <w:rPr>
          <w:rStyle w:val="a5"/>
          <w:rFonts w:ascii="Times New Roman" w:hAnsi="Times New Roman" w:cs="Times New Roman"/>
          <w:color w:val="auto"/>
          <w:sz w:val="28"/>
          <w:szCs w:val="28"/>
          <w:u w:val="none"/>
        </w:rPr>
        <w:tab/>
      </w:r>
    </w:p>
    <w:p w:rsidR="005F1DD9" w:rsidRDefault="005F1DD9"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C2E56"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F1DD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КГАУСО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Приморский центр социального обслуживания населения</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является участником проекта национальной социальной инициативы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Право быть равным</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в рамках которого апробируется практика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Персональный ассистент</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Цель проекта – сопровождение волонтерами инвалидов I группы (совместный выход) на прогулку, для решения необходимых бытовых, социально-культурных, юридических задач. В дальнейшем планируется разработка предложения о внедрении услуги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персональный ассистент</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для граждан с инвалидностью I группы, в том числе по зрению.</w:t>
      </w:r>
    </w:p>
    <w:p w:rsidR="00E07FE5" w:rsidRPr="005C2E56" w:rsidRDefault="00E07FE5" w:rsidP="005C2E56">
      <w:pPr>
        <w:widowControl w:val="0"/>
        <w:spacing w:after="0" w:line="360" w:lineRule="auto"/>
        <w:ind w:firstLine="709"/>
        <w:jc w:val="both"/>
        <w:rPr>
          <w:rStyle w:val="a5"/>
          <w:rFonts w:ascii="Times New Roman" w:hAnsi="Times New Roman" w:cs="Times New Roman"/>
          <w:color w:val="auto"/>
          <w:sz w:val="28"/>
          <w:szCs w:val="28"/>
          <w:u w:val="none"/>
        </w:rPr>
      </w:pPr>
    </w:p>
    <w:p w:rsidR="005F1DD9" w:rsidRDefault="005F1DD9" w:rsidP="005C2E56">
      <w:pPr>
        <w:widowControl w:val="0"/>
        <w:spacing w:after="0" w:line="360" w:lineRule="auto"/>
        <w:ind w:firstLine="709"/>
        <w:jc w:val="both"/>
        <w:rPr>
          <w:rStyle w:val="a5"/>
          <w:rFonts w:ascii="Times New Roman" w:hAnsi="Times New Roman" w:cs="Times New Roman"/>
          <w:color w:val="auto"/>
          <w:sz w:val="28"/>
          <w:szCs w:val="28"/>
          <w:u w:val="none"/>
        </w:rPr>
      </w:pPr>
      <w:r w:rsidRPr="005F1DD9">
        <w:rPr>
          <w:rStyle w:val="a5"/>
          <w:rFonts w:ascii="Times New Roman" w:hAnsi="Times New Roman" w:cs="Times New Roman"/>
          <w:b/>
          <w:color w:val="auto"/>
          <w:sz w:val="28"/>
          <w:szCs w:val="28"/>
          <w:u w:val="none"/>
        </w:rPr>
        <w:t>1</w:t>
      </w:r>
      <w:r w:rsidR="002A774A">
        <w:rPr>
          <w:rStyle w:val="a5"/>
          <w:rFonts w:ascii="Times New Roman" w:hAnsi="Times New Roman" w:cs="Times New Roman"/>
          <w:b/>
          <w:color w:val="auto"/>
          <w:sz w:val="28"/>
          <w:szCs w:val="28"/>
          <w:u w:val="none"/>
        </w:rPr>
        <w:t>5</w:t>
      </w:r>
      <w:r w:rsidRPr="005F1DD9">
        <w:rPr>
          <w:rStyle w:val="a5"/>
          <w:rFonts w:ascii="Times New Roman" w:hAnsi="Times New Roman" w:cs="Times New Roman"/>
          <w:b/>
          <w:color w:val="auto"/>
          <w:sz w:val="28"/>
          <w:szCs w:val="28"/>
          <w:u w:val="none"/>
        </w:rPr>
        <w:t xml:space="preserve">. </w:t>
      </w:r>
      <w:r w:rsidR="0055505B">
        <w:rPr>
          <w:rStyle w:val="a5"/>
          <w:rFonts w:ascii="Times New Roman" w:hAnsi="Times New Roman" w:cs="Times New Roman"/>
          <w:b/>
          <w:color w:val="auto"/>
          <w:sz w:val="28"/>
          <w:szCs w:val="28"/>
          <w:u w:val="none"/>
        </w:rPr>
        <w:t xml:space="preserve">Вербицкая И.И., </w:t>
      </w:r>
      <w:r w:rsidR="005C2E56" w:rsidRPr="005F1DD9">
        <w:rPr>
          <w:rStyle w:val="a5"/>
          <w:rFonts w:ascii="Times New Roman" w:hAnsi="Times New Roman" w:cs="Times New Roman"/>
          <w:b/>
          <w:color w:val="auto"/>
          <w:sz w:val="28"/>
          <w:szCs w:val="28"/>
          <w:u w:val="none"/>
        </w:rPr>
        <w:t>советник Губернатора Приморского края</w:t>
      </w:r>
      <w:r w:rsidR="005C2E56" w:rsidRPr="005C2E56">
        <w:rPr>
          <w:rStyle w:val="a5"/>
          <w:rFonts w:ascii="Times New Roman" w:hAnsi="Times New Roman" w:cs="Times New Roman"/>
          <w:color w:val="auto"/>
          <w:sz w:val="28"/>
          <w:szCs w:val="28"/>
          <w:u w:val="none"/>
        </w:rPr>
        <w:tab/>
      </w:r>
    </w:p>
    <w:p w:rsidR="005F1DD9"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F1DD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Помощь в прочтении или написании документов на любом носителе (C15:C17 в том числе СМС и т. д.) также помощь в прочтении информации на этикетках, чеках, справках, различных уведомлениях. Помощь по оплате коммунальных и других услуг с помощью электронных приложений (ЖКХ, покупка товаров в интернет магазине и др.).</w:t>
      </w:r>
      <w:r w:rsidR="005C2E56" w:rsidRPr="005C2E56">
        <w:rPr>
          <w:rStyle w:val="a5"/>
          <w:rFonts w:ascii="Times New Roman" w:hAnsi="Times New Roman" w:cs="Times New Roman"/>
          <w:color w:val="auto"/>
          <w:sz w:val="28"/>
          <w:szCs w:val="28"/>
          <w:u w:val="none"/>
        </w:rPr>
        <w:tab/>
      </w:r>
    </w:p>
    <w:p w:rsidR="005F1DD9" w:rsidRDefault="005F1DD9"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C2E56"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F1DD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В настоящее время в соответствии со стандартами предоставляются услуги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Оказание помощи в написании и прочтении писем и иных документов</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и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Оплата за счет средств получателя социальных услуг, жилищно-коммунальных услуг (ЖКУ) и услуг связи (стационарный телефон, мобильный телефон, радио, сеть интернета, кабельное телевидение)</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Ваши предложения будут учтены при ближайшей корректировке стандартов предоставления услуг в форме социального обслуживания на дому частично, в связи с тем, что социальные работники и помощники по уходу не владеют навыками работы в прочтении или написании документов на любом носителе, данные требования не предусмотрены их профессиональными стандартами. </w:t>
      </w:r>
    </w:p>
    <w:p w:rsidR="00E07FE5" w:rsidRPr="005C2E56" w:rsidRDefault="00E07FE5" w:rsidP="005C2E56">
      <w:pPr>
        <w:widowControl w:val="0"/>
        <w:spacing w:after="0" w:line="360" w:lineRule="auto"/>
        <w:ind w:firstLine="709"/>
        <w:jc w:val="both"/>
        <w:rPr>
          <w:rStyle w:val="a5"/>
          <w:rFonts w:ascii="Times New Roman" w:hAnsi="Times New Roman" w:cs="Times New Roman"/>
          <w:color w:val="auto"/>
          <w:sz w:val="28"/>
          <w:szCs w:val="28"/>
          <w:u w:val="none"/>
        </w:rPr>
      </w:pPr>
    </w:p>
    <w:p w:rsidR="005F1DD9" w:rsidRDefault="005F1DD9" w:rsidP="005C2E56">
      <w:pPr>
        <w:widowControl w:val="0"/>
        <w:spacing w:after="0" w:line="360" w:lineRule="auto"/>
        <w:ind w:firstLine="709"/>
        <w:jc w:val="both"/>
        <w:rPr>
          <w:rStyle w:val="a5"/>
          <w:rFonts w:ascii="Times New Roman" w:hAnsi="Times New Roman" w:cs="Times New Roman"/>
          <w:color w:val="auto"/>
          <w:sz w:val="28"/>
          <w:szCs w:val="28"/>
          <w:u w:val="none"/>
        </w:rPr>
      </w:pPr>
      <w:r w:rsidRPr="005F1DD9">
        <w:rPr>
          <w:rStyle w:val="a5"/>
          <w:rFonts w:ascii="Times New Roman" w:hAnsi="Times New Roman" w:cs="Times New Roman"/>
          <w:b/>
          <w:color w:val="auto"/>
          <w:sz w:val="28"/>
          <w:szCs w:val="28"/>
          <w:u w:val="none"/>
        </w:rPr>
        <w:t>1</w:t>
      </w:r>
      <w:r w:rsidR="002A774A">
        <w:rPr>
          <w:rStyle w:val="a5"/>
          <w:rFonts w:ascii="Times New Roman" w:hAnsi="Times New Roman" w:cs="Times New Roman"/>
          <w:b/>
          <w:color w:val="auto"/>
          <w:sz w:val="28"/>
          <w:szCs w:val="28"/>
          <w:u w:val="none"/>
        </w:rPr>
        <w:t>6</w:t>
      </w:r>
      <w:r w:rsidRPr="005F1DD9">
        <w:rPr>
          <w:rStyle w:val="a5"/>
          <w:rFonts w:ascii="Times New Roman" w:hAnsi="Times New Roman" w:cs="Times New Roman"/>
          <w:b/>
          <w:color w:val="auto"/>
          <w:sz w:val="28"/>
          <w:szCs w:val="28"/>
          <w:u w:val="none"/>
        </w:rPr>
        <w:t xml:space="preserve">. </w:t>
      </w:r>
      <w:r w:rsidR="005C2E56" w:rsidRPr="005F1DD9">
        <w:rPr>
          <w:rStyle w:val="a5"/>
          <w:rFonts w:ascii="Times New Roman" w:hAnsi="Times New Roman" w:cs="Times New Roman"/>
          <w:b/>
          <w:color w:val="auto"/>
          <w:sz w:val="28"/>
          <w:szCs w:val="28"/>
          <w:u w:val="none"/>
        </w:rPr>
        <w:t>Вербицкая И.И.</w:t>
      </w:r>
      <w:r w:rsidR="0055505B">
        <w:rPr>
          <w:rStyle w:val="a5"/>
          <w:rFonts w:ascii="Times New Roman" w:hAnsi="Times New Roman" w:cs="Times New Roman"/>
          <w:b/>
          <w:color w:val="auto"/>
          <w:sz w:val="28"/>
          <w:szCs w:val="28"/>
          <w:u w:val="none"/>
        </w:rPr>
        <w:t xml:space="preserve">, </w:t>
      </w:r>
      <w:r w:rsidR="005C2E56" w:rsidRPr="005F1DD9">
        <w:rPr>
          <w:rStyle w:val="a5"/>
          <w:rFonts w:ascii="Times New Roman" w:hAnsi="Times New Roman" w:cs="Times New Roman"/>
          <w:b/>
          <w:color w:val="auto"/>
          <w:sz w:val="28"/>
          <w:szCs w:val="28"/>
          <w:u w:val="none"/>
        </w:rPr>
        <w:t>советник Губернатора Приморского края</w:t>
      </w:r>
      <w:r w:rsidR="005C2E56" w:rsidRPr="005C2E56">
        <w:rPr>
          <w:rStyle w:val="a5"/>
          <w:rFonts w:ascii="Times New Roman" w:hAnsi="Times New Roman" w:cs="Times New Roman"/>
          <w:color w:val="auto"/>
          <w:sz w:val="28"/>
          <w:szCs w:val="28"/>
          <w:u w:val="none"/>
        </w:rPr>
        <w:tab/>
      </w:r>
    </w:p>
    <w:p w:rsidR="005F1DD9"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F1DD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Помощь в сборе информации для предоставления в организации по оплате холодного и горячего водоснабжения, электроэнергии (снятие данных с счетчиков), это то, с чем не может справиться сам слепой человек. Человек с стойкими ограничениями по зрению на 90 % зависит от помощи со стороны. </w:t>
      </w:r>
      <w:r w:rsidR="005C2E56" w:rsidRPr="005C2E56">
        <w:rPr>
          <w:rStyle w:val="a5"/>
          <w:rFonts w:ascii="Times New Roman" w:hAnsi="Times New Roman" w:cs="Times New Roman"/>
          <w:color w:val="auto"/>
          <w:sz w:val="28"/>
          <w:szCs w:val="28"/>
          <w:u w:val="none"/>
        </w:rPr>
        <w:tab/>
      </w:r>
      <w:r w:rsidR="005F1DD9">
        <w:rPr>
          <w:rStyle w:val="a5"/>
          <w:rFonts w:ascii="Times New Roman" w:hAnsi="Times New Roman" w:cs="Times New Roman"/>
          <w:color w:val="auto"/>
          <w:sz w:val="28"/>
          <w:szCs w:val="28"/>
          <w:u w:val="none"/>
        </w:rPr>
        <w:t>Ответ:</w:t>
      </w:r>
    </w:p>
    <w:p w:rsidR="005C2E56"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F1DD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В настоящее время в соответствии со стандартами предоставляются услуги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Оказание помощи в написании и прочтении писем и иных документов</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и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Оплата за счет средств получателя социальных услуг, жилищно-коммунальных услуг (ЖКУ) и услуг связи (стационарный телефон, мобильный телефон, радио, сеть интернета, кабельное телевидение)</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Ваши предложения будут учтены при ближайшей корректировке стандартов предоставления услуг в форме социального обслуживания на дому частично, в связи с тем, что социальные работники и помощники по уходу не владеют навыками работы в прочтении или написании документов на любом носителе, данные требования не предусмотрены их профессиональными стандартами. </w:t>
      </w:r>
    </w:p>
    <w:p w:rsidR="00E07FE5" w:rsidRPr="005C2E56" w:rsidRDefault="00E07FE5" w:rsidP="005C2E56">
      <w:pPr>
        <w:widowControl w:val="0"/>
        <w:spacing w:after="0" w:line="360" w:lineRule="auto"/>
        <w:ind w:firstLine="709"/>
        <w:jc w:val="both"/>
        <w:rPr>
          <w:rStyle w:val="a5"/>
          <w:rFonts w:ascii="Times New Roman" w:hAnsi="Times New Roman" w:cs="Times New Roman"/>
          <w:color w:val="auto"/>
          <w:sz w:val="28"/>
          <w:szCs w:val="28"/>
          <w:u w:val="none"/>
        </w:rPr>
      </w:pPr>
    </w:p>
    <w:p w:rsidR="005F1DD9" w:rsidRPr="00AE4316" w:rsidRDefault="005F1DD9" w:rsidP="005C2E56">
      <w:pPr>
        <w:widowControl w:val="0"/>
        <w:spacing w:after="0" w:line="360" w:lineRule="auto"/>
        <w:ind w:firstLine="709"/>
        <w:jc w:val="both"/>
        <w:rPr>
          <w:rStyle w:val="a5"/>
          <w:rFonts w:ascii="Times New Roman" w:hAnsi="Times New Roman" w:cs="Times New Roman"/>
          <w:color w:val="auto"/>
          <w:sz w:val="28"/>
          <w:szCs w:val="28"/>
          <w:u w:val="none"/>
        </w:rPr>
      </w:pPr>
      <w:r w:rsidRPr="00AE4316">
        <w:rPr>
          <w:rStyle w:val="a5"/>
          <w:rFonts w:ascii="Times New Roman" w:hAnsi="Times New Roman" w:cs="Times New Roman"/>
          <w:b/>
          <w:color w:val="auto"/>
          <w:sz w:val="28"/>
          <w:szCs w:val="28"/>
          <w:u w:val="none"/>
        </w:rPr>
        <w:t>1</w:t>
      </w:r>
      <w:r w:rsidR="002A774A" w:rsidRPr="00AE4316">
        <w:rPr>
          <w:rStyle w:val="a5"/>
          <w:rFonts w:ascii="Times New Roman" w:hAnsi="Times New Roman" w:cs="Times New Roman"/>
          <w:b/>
          <w:color w:val="auto"/>
          <w:sz w:val="28"/>
          <w:szCs w:val="28"/>
          <w:u w:val="none"/>
        </w:rPr>
        <w:t>7</w:t>
      </w:r>
      <w:r w:rsidRPr="00AE4316">
        <w:rPr>
          <w:rStyle w:val="a5"/>
          <w:rFonts w:ascii="Times New Roman" w:hAnsi="Times New Roman" w:cs="Times New Roman"/>
          <w:b/>
          <w:color w:val="auto"/>
          <w:sz w:val="28"/>
          <w:szCs w:val="28"/>
          <w:u w:val="none"/>
        </w:rPr>
        <w:t xml:space="preserve">. </w:t>
      </w:r>
      <w:r w:rsidR="0055505B" w:rsidRPr="00AE4316">
        <w:rPr>
          <w:rStyle w:val="a5"/>
          <w:rFonts w:ascii="Times New Roman" w:hAnsi="Times New Roman" w:cs="Times New Roman"/>
          <w:b/>
          <w:color w:val="auto"/>
          <w:sz w:val="28"/>
          <w:szCs w:val="28"/>
          <w:u w:val="none"/>
        </w:rPr>
        <w:t xml:space="preserve">Вербицкая И.И., </w:t>
      </w:r>
      <w:r w:rsidR="005C2E56" w:rsidRPr="00AE4316">
        <w:rPr>
          <w:rStyle w:val="a5"/>
          <w:rFonts w:ascii="Times New Roman" w:hAnsi="Times New Roman" w:cs="Times New Roman"/>
          <w:b/>
          <w:color w:val="auto"/>
          <w:sz w:val="28"/>
          <w:szCs w:val="28"/>
          <w:u w:val="none"/>
        </w:rPr>
        <w:t>советник Губернатора Приморского края</w:t>
      </w:r>
      <w:r w:rsidR="005C2E56" w:rsidRPr="00AE4316">
        <w:rPr>
          <w:rStyle w:val="a5"/>
          <w:rFonts w:ascii="Times New Roman" w:hAnsi="Times New Roman" w:cs="Times New Roman"/>
          <w:color w:val="auto"/>
          <w:sz w:val="28"/>
          <w:szCs w:val="28"/>
          <w:u w:val="none"/>
        </w:rPr>
        <w:tab/>
      </w:r>
    </w:p>
    <w:p w:rsidR="00AA78F9" w:rsidRPr="00AE4316"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sidRPr="00AE4316">
        <w:rPr>
          <w:rStyle w:val="a5"/>
          <w:rFonts w:ascii="Times New Roman" w:hAnsi="Times New Roman" w:cs="Times New Roman"/>
          <w:color w:val="auto"/>
          <w:sz w:val="28"/>
          <w:szCs w:val="28"/>
          <w:u w:val="none"/>
        </w:rPr>
        <w:t>–</w:t>
      </w:r>
      <w:r w:rsidR="005F1DD9" w:rsidRPr="00AE4316">
        <w:rPr>
          <w:rStyle w:val="a5"/>
          <w:rFonts w:ascii="Times New Roman" w:hAnsi="Times New Roman" w:cs="Times New Roman"/>
          <w:color w:val="auto"/>
          <w:sz w:val="28"/>
          <w:szCs w:val="28"/>
          <w:u w:val="none"/>
        </w:rPr>
        <w:t xml:space="preserve"> </w:t>
      </w:r>
      <w:r w:rsidR="005C2E56" w:rsidRPr="00AE4316">
        <w:rPr>
          <w:rStyle w:val="a5"/>
          <w:rFonts w:ascii="Times New Roman" w:hAnsi="Times New Roman" w:cs="Times New Roman"/>
          <w:color w:val="auto"/>
          <w:sz w:val="28"/>
          <w:szCs w:val="28"/>
          <w:u w:val="none"/>
        </w:rPr>
        <w:t>Внести предложение на федеральном уровне по внесению в список инвалидов группы по приобретению жилья для улучшения жилищных условий в рамках Дальневосточной ипотеки под 2</w:t>
      </w:r>
      <w:r w:rsidR="00E07FE5" w:rsidRPr="00AE4316">
        <w:rPr>
          <w:rStyle w:val="a5"/>
          <w:rFonts w:ascii="Times New Roman" w:hAnsi="Times New Roman" w:cs="Times New Roman"/>
          <w:color w:val="auto"/>
          <w:sz w:val="28"/>
          <w:szCs w:val="28"/>
          <w:u w:val="none"/>
        </w:rPr>
        <w:t>% или 4</w:t>
      </w:r>
      <w:r w:rsidR="005C2E56" w:rsidRPr="00AE4316">
        <w:rPr>
          <w:rStyle w:val="a5"/>
          <w:rFonts w:ascii="Times New Roman" w:hAnsi="Times New Roman" w:cs="Times New Roman"/>
          <w:color w:val="auto"/>
          <w:sz w:val="28"/>
          <w:szCs w:val="28"/>
          <w:u w:val="none"/>
        </w:rPr>
        <w:t>%. Также предоставить такую возможность на региональном уровне для инвалидов 1 группы</w:t>
      </w:r>
      <w:r w:rsidR="00E07FE5" w:rsidRPr="00AE4316">
        <w:rPr>
          <w:rStyle w:val="a5"/>
          <w:rFonts w:ascii="Times New Roman" w:hAnsi="Times New Roman" w:cs="Times New Roman"/>
          <w:color w:val="auto"/>
          <w:sz w:val="28"/>
          <w:szCs w:val="28"/>
          <w:u w:val="none"/>
        </w:rPr>
        <w:t>,</w:t>
      </w:r>
      <w:r w:rsidR="005C2E56" w:rsidRPr="00AE4316">
        <w:rPr>
          <w:rStyle w:val="a5"/>
          <w:rFonts w:ascii="Times New Roman" w:hAnsi="Times New Roman" w:cs="Times New Roman"/>
          <w:color w:val="auto"/>
          <w:sz w:val="28"/>
          <w:szCs w:val="28"/>
          <w:u w:val="none"/>
        </w:rPr>
        <w:t xml:space="preserve"> проживающих на территории Приморского края 20 лет и являющимися гр</w:t>
      </w:r>
      <w:r w:rsidR="00AA78F9" w:rsidRPr="00AE4316">
        <w:rPr>
          <w:rStyle w:val="a5"/>
          <w:rFonts w:ascii="Times New Roman" w:hAnsi="Times New Roman" w:cs="Times New Roman"/>
          <w:color w:val="auto"/>
          <w:sz w:val="28"/>
          <w:szCs w:val="28"/>
          <w:u w:val="none"/>
        </w:rPr>
        <w:t>ажданами Российской федерации.</w:t>
      </w:r>
      <w:r w:rsidR="00AA78F9" w:rsidRPr="00AE4316">
        <w:rPr>
          <w:rStyle w:val="a5"/>
          <w:rFonts w:ascii="Times New Roman" w:hAnsi="Times New Roman" w:cs="Times New Roman"/>
          <w:color w:val="auto"/>
          <w:sz w:val="28"/>
          <w:szCs w:val="28"/>
          <w:u w:val="none"/>
        </w:rPr>
        <w:tab/>
      </w:r>
    </w:p>
    <w:p w:rsidR="00AA78F9" w:rsidRPr="00AE4316" w:rsidRDefault="00AA78F9" w:rsidP="005C2E56">
      <w:pPr>
        <w:widowControl w:val="0"/>
        <w:spacing w:after="0" w:line="360" w:lineRule="auto"/>
        <w:ind w:firstLine="709"/>
        <w:jc w:val="both"/>
        <w:rPr>
          <w:rStyle w:val="a5"/>
          <w:rFonts w:ascii="Times New Roman" w:hAnsi="Times New Roman" w:cs="Times New Roman"/>
          <w:color w:val="auto"/>
          <w:sz w:val="28"/>
          <w:szCs w:val="28"/>
          <w:u w:val="none"/>
        </w:rPr>
      </w:pPr>
      <w:r w:rsidRPr="00AE4316">
        <w:rPr>
          <w:rStyle w:val="a5"/>
          <w:rFonts w:ascii="Times New Roman" w:hAnsi="Times New Roman" w:cs="Times New Roman"/>
          <w:color w:val="auto"/>
          <w:sz w:val="28"/>
          <w:szCs w:val="28"/>
          <w:u w:val="none"/>
        </w:rPr>
        <w:t>Ответ:</w:t>
      </w:r>
    </w:p>
    <w:p w:rsidR="00E07FE5" w:rsidRDefault="009157F3" w:rsidP="00AA78F9">
      <w:pPr>
        <w:widowControl w:val="0"/>
        <w:spacing w:after="0" w:line="360" w:lineRule="auto"/>
        <w:ind w:firstLine="709"/>
        <w:jc w:val="both"/>
        <w:rPr>
          <w:rStyle w:val="a5"/>
          <w:rFonts w:ascii="Times New Roman" w:hAnsi="Times New Roman" w:cs="Times New Roman"/>
          <w:color w:val="auto"/>
          <w:sz w:val="28"/>
          <w:szCs w:val="28"/>
          <w:u w:val="none"/>
        </w:rPr>
      </w:pPr>
      <w:r w:rsidRPr="00AE4316">
        <w:rPr>
          <w:rStyle w:val="a5"/>
          <w:rFonts w:ascii="Times New Roman" w:hAnsi="Times New Roman" w:cs="Times New Roman"/>
          <w:color w:val="auto"/>
          <w:sz w:val="28"/>
          <w:szCs w:val="28"/>
          <w:u w:val="none"/>
        </w:rPr>
        <w:t>–</w:t>
      </w:r>
      <w:r w:rsidR="00AE4316" w:rsidRPr="00AE4316">
        <w:rPr>
          <w:rStyle w:val="a5"/>
          <w:rFonts w:ascii="Times New Roman" w:hAnsi="Times New Roman" w:cs="Times New Roman"/>
          <w:color w:val="auto"/>
          <w:sz w:val="28"/>
          <w:szCs w:val="28"/>
          <w:u w:val="none"/>
        </w:rPr>
        <w:t xml:space="preserve"> </w:t>
      </w:r>
      <w:r w:rsidR="001F7567" w:rsidRPr="001F7567">
        <w:rPr>
          <w:rStyle w:val="a5"/>
          <w:rFonts w:ascii="Times New Roman" w:hAnsi="Times New Roman" w:cs="Times New Roman"/>
          <w:color w:val="auto"/>
          <w:sz w:val="28"/>
          <w:szCs w:val="28"/>
          <w:u w:val="none"/>
        </w:rPr>
        <w:t xml:space="preserve">Министерством строительства Приморского края в адрес Министерства Российской Федерации по развитию Дальнего Востока и Арктики, являющегося разработчиком программы «Дальневосточная и арктическая ипотека», подготавливается пакет предложений по внесению изменений в Программу, в </w:t>
      </w:r>
      <w:r w:rsidR="001F7567" w:rsidRPr="001F7567">
        <w:rPr>
          <w:rStyle w:val="a5"/>
          <w:rFonts w:ascii="Times New Roman" w:hAnsi="Times New Roman" w:cs="Times New Roman"/>
          <w:color w:val="auto"/>
          <w:sz w:val="28"/>
          <w:szCs w:val="28"/>
          <w:u w:val="none"/>
        </w:rPr>
        <w:lastRenderedPageBreak/>
        <w:t xml:space="preserve">котором будет учтено Ваше предложение по включению категории граждан </w:t>
      </w:r>
      <w:r w:rsidR="001F7567">
        <w:rPr>
          <w:rStyle w:val="a5"/>
          <w:rFonts w:ascii="Times New Roman" w:hAnsi="Times New Roman" w:cs="Times New Roman"/>
          <w:color w:val="auto"/>
          <w:sz w:val="28"/>
          <w:szCs w:val="28"/>
          <w:u w:val="none"/>
        </w:rPr>
        <w:t>«</w:t>
      </w:r>
      <w:r w:rsidR="001F7567" w:rsidRPr="001F7567">
        <w:rPr>
          <w:rStyle w:val="a5"/>
          <w:rFonts w:ascii="Times New Roman" w:hAnsi="Times New Roman" w:cs="Times New Roman"/>
          <w:color w:val="auto"/>
          <w:sz w:val="28"/>
          <w:szCs w:val="28"/>
          <w:u w:val="none"/>
        </w:rPr>
        <w:t>инвалиды</w:t>
      </w:r>
      <w:r w:rsidR="001F7567">
        <w:rPr>
          <w:rStyle w:val="a5"/>
          <w:rFonts w:ascii="Times New Roman" w:hAnsi="Times New Roman" w:cs="Times New Roman"/>
          <w:color w:val="auto"/>
          <w:sz w:val="28"/>
          <w:szCs w:val="28"/>
          <w:u w:val="none"/>
        </w:rPr>
        <w:t>»</w:t>
      </w:r>
      <w:r w:rsidR="001F7567" w:rsidRPr="001F7567">
        <w:rPr>
          <w:rStyle w:val="a5"/>
          <w:rFonts w:ascii="Times New Roman" w:hAnsi="Times New Roman" w:cs="Times New Roman"/>
          <w:color w:val="auto"/>
          <w:sz w:val="28"/>
          <w:szCs w:val="28"/>
          <w:u w:val="none"/>
        </w:rPr>
        <w:t>.</w:t>
      </w:r>
    </w:p>
    <w:p w:rsidR="001F7567" w:rsidRPr="005C2E56" w:rsidRDefault="001F7567" w:rsidP="00AA78F9">
      <w:pPr>
        <w:widowControl w:val="0"/>
        <w:spacing w:after="0" w:line="360" w:lineRule="auto"/>
        <w:ind w:firstLine="709"/>
        <w:jc w:val="both"/>
        <w:rPr>
          <w:rStyle w:val="a5"/>
          <w:rFonts w:ascii="Times New Roman" w:hAnsi="Times New Roman" w:cs="Times New Roman"/>
          <w:color w:val="auto"/>
          <w:sz w:val="28"/>
          <w:szCs w:val="28"/>
          <w:u w:val="none"/>
        </w:rPr>
      </w:pPr>
    </w:p>
    <w:p w:rsidR="00AA78F9" w:rsidRDefault="00AA78F9" w:rsidP="005C2E56">
      <w:pPr>
        <w:widowControl w:val="0"/>
        <w:spacing w:after="0" w:line="360" w:lineRule="auto"/>
        <w:ind w:firstLine="709"/>
        <w:jc w:val="both"/>
        <w:rPr>
          <w:rStyle w:val="a5"/>
          <w:rFonts w:ascii="Times New Roman" w:hAnsi="Times New Roman" w:cs="Times New Roman"/>
          <w:b/>
          <w:color w:val="auto"/>
          <w:sz w:val="28"/>
          <w:szCs w:val="28"/>
          <w:u w:val="none"/>
        </w:rPr>
      </w:pPr>
      <w:r w:rsidRPr="00AA78F9">
        <w:rPr>
          <w:rStyle w:val="a5"/>
          <w:rFonts w:ascii="Times New Roman" w:hAnsi="Times New Roman" w:cs="Times New Roman"/>
          <w:b/>
          <w:color w:val="auto"/>
          <w:sz w:val="28"/>
          <w:szCs w:val="28"/>
          <w:u w:val="none"/>
        </w:rPr>
        <w:t>1</w:t>
      </w:r>
      <w:r w:rsidR="002A774A">
        <w:rPr>
          <w:rStyle w:val="a5"/>
          <w:rFonts w:ascii="Times New Roman" w:hAnsi="Times New Roman" w:cs="Times New Roman"/>
          <w:b/>
          <w:color w:val="auto"/>
          <w:sz w:val="28"/>
          <w:szCs w:val="28"/>
          <w:u w:val="none"/>
        </w:rPr>
        <w:t>8</w:t>
      </w:r>
      <w:r w:rsidRPr="00AA78F9">
        <w:rPr>
          <w:rStyle w:val="a5"/>
          <w:rFonts w:ascii="Times New Roman" w:hAnsi="Times New Roman" w:cs="Times New Roman"/>
          <w:b/>
          <w:color w:val="auto"/>
          <w:sz w:val="28"/>
          <w:szCs w:val="28"/>
          <w:u w:val="none"/>
        </w:rPr>
        <w:t xml:space="preserve">. </w:t>
      </w:r>
      <w:r w:rsidR="0055505B">
        <w:rPr>
          <w:rStyle w:val="a5"/>
          <w:rFonts w:ascii="Times New Roman" w:hAnsi="Times New Roman" w:cs="Times New Roman"/>
          <w:b/>
          <w:color w:val="auto"/>
          <w:sz w:val="28"/>
          <w:szCs w:val="28"/>
          <w:u w:val="none"/>
        </w:rPr>
        <w:t xml:space="preserve">Вербицкая И.И., </w:t>
      </w:r>
      <w:r w:rsidR="005C2E56" w:rsidRPr="00AA78F9">
        <w:rPr>
          <w:rStyle w:val="a5"/>
          <w:rFonts w:ascii="Times New Roman" w:hAnsi="Times New Roman" w:cs="Times New Roman"/>
          <w:b/>
          <w:color w:val="auto"/>
          <w:sz w:val="28"/>
          <w:szCs w:val="28"/>
          <w:u w:val="none"/>
        </w:rPr>
        <w:t>советник Губернатора Приморского края</w:t>
      </w:r>
      <w:r w:rsidR="005C2E56" w:rsidRPr="00AA78F9">
        <w:rPr>
          <w:rStyle w:val="a5"/>
          <w:rFonts w:ascii="Times New Roman" w:hAnsi="Times New Roman" w:cs="Times New Roman"/>
          <w:b/>
          <w:color w:val="auto"/>
          <w:sz w:val="28"/>
          <w:szCs w:val="28"/>
          <w:u w:val="none"/>
        </w:rPr>
        <w:tab/>
      </w:r>
    </w:p>
    <w:p w:rsidR="00AA78F9"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A78F9">
        <w:rPr>
          <w:rStyle w:val="a5"/>
          <w:rFonts w:ascii="Times New Roman" w:hAnsi="Times New Roman" w:cs="Times New Roman"/>
          <w:color w:val="auto"/>
          <w:sz w:val="28"/>
          <w:szCs w:val="28"/>
          <w:u w:val="none"/>
        </w:rPr>
        <w:t xml:space="preserve"> </w:t>
      </w:r>
      <w:r w:rsidR="005C2E56" w:rsidRPr="00AA78F9">
        <w:rPr>
          <w:rStyle w:val="a5"/>
          <w:rFonts w:ascii="Times New Roman" w:hAnsi="Times New Roman" w:cs="Times New Roman"/>
          <w:color w:val="auto"/>
          <w:sz w:val="28"/>
          <w:szCs w:val="28"/>
          <w:u w:val="none"/>
        </w:rPr>
        <w:t>Помощь в организации Губернаторского бала для маломобильных граждан.</w:t>
      </w:r>
      <w:r w:rsidR="005C2E56" w:rsidRPr="005C2E56">
        <w:rPr>
          <w:rStyle w:val="a5"/>
          <w:rFonts w:ascii="Times New Roman" w:hAnsi="Times New Roman" w:cs="Times New Roman"/>
          <w:color w:val="auto"/>
          <w:sz w:val="28"/>
          <w:szCs w:val="28"/>
          <w:u w:val="none"/>
        </w:rPr>
        <w:tab/>
      </w:r>
    </w:p>
    <w:p w:rsidR="00AA78F9" w:rsidRDefault="00AA78F9"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C2E56"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A78F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Ежегодно министерством культуры и архивного дела Приморского края и ГАУ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Приморский краевой центр народной культуры</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проводится краевой смотр-конкурс самодеятельного творчества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Надежда. Вдохновение. Талант</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для людей с ограниченными возможностями здоровья. В конкурсе участвуют коллективы и отдельные исполнители всех жанров самодеятельного творчества (инструментальные, вокальные, фольклорные, танцевальные и т.п.), любители художественного чтения, изобразительного искусства, декоративно-прикладного творчества. По итогам смотра выявляются победители в каждом зональном объединении, которые затем примут участие в заключительном этапе – Гала–концерте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Я талантлив!</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и выставке–ярмарке лучших работ декоративно–прикладного искусства. Предлагаем рассмотреть возможность участия в данном мероприятии или интегрировать проведение бала для маломобильных граждан в комплекс мероприятий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Надежда. Вдохновение. Талант</w:t>
      </w:r>
      <w:r w:rsidR="00E77B2F">
        <w:rPr>
          <w:rStyle w:val="a5"/>
          <w:rFonts w:ascii="Times New Roman" w:hAnsi="Times New Roman" w:cs="Times New Roman"/>
          <w:color w:val="auto"/>
          <w:sz w:val="28"/>
          <w:szCs w:val="28"/>
          <w:u w:val="none"/>
        </w:rPr>
        <w:t>»</w:t>
      </w:r>
    </w:p>
    <w:p w:rsidR="00E07FE5" w:rsidRPr="005C2E56" w:rsidRDefault="00E07FE5" w:rsidP="005C2E56">
      <w:pPr>
        <w:widowControl w:val="0"/>
        <w:spacing w:after="0" w:line="360" w:lineRule="auto"/>
        <w:ind w:firstLine="709"/>
        <w:jc w:val="both"/>
        <w:rPr>
          <w:rStyle w:val="a5"/>
          <w:rFonts w:ascii="Times New Roman" w:hAnsi="Times New Roman" w:cs="Times New Roman"/>
          <w:color w:val="auto"/>
          <w:sz w:val="28"/>
          <w:szCs w:val="28"/>
          <w:u w:val="none"/>
        </w:rPr>
      </w:pPr>
    </w:p>
    <w:p w:rsidR="00AA78F9" w:rsidRDefault="00AA78F9" w:rsidP="005C2E56">
      <w:pPr>
        <w:widowControl w:val="0"/>
        <w:spacing w:after="0" w:line="360" w:lineRule="auto"/>
        <w:ind w:firstLine="709"/>
        <w:jc w:val="both"/>
        <w:rPr>
          <w:rStyle w:val="a5"/>
          <w:rFonts w:ascii="Times New Roman" w:hAnsi="Times New Roman" w:cs="Times New Roman"/>
          <w:color w:val="auto"/>
          <w:sz w:val="28"/>
          <w:szCs w:val="28"/>
          <w:u w:val="none"/>
        </w:rPr>
      </w:pPr>
      <w:r w:rsidRPr="00AA78F9">
        <w:rPr>
          <w:rStyle w:val="a5"/>
          <w:rFonts w:ascii="Times New Roman" w:hAnsi="Times New Roman" w:cs="Times New Roman"/>
          <w:b/>
          <w:color w:val="auto"/>
          <w:sz w:val="28"/>
          <w:szCs w:val="28"/>
          <w:u w:val="none"/>
        </w:rPr>
        <w:t>1</w:t>
      </w:r>
      <w:r w:rsidR="002A774A">
        <w:rPr>
          <w:rStyle w:val="a5"/>
          <w:rFonts w:ascii="Times New Roman" w:hAnsi="Times New Roman" w:cs="Times New Roman"/>
          <w:b/>
          <w:color w:val="auto"/>
          <w:sz w:val="28"/>
          <w:szCs w:val="28"/>
          <w:u w:val="none"/>
        </w:rPr>
        <w:t>9</w:t>
      </w:r>
      <w:r w:rsidRPr="00AA78F9">
        <w:rPr>
          <w:rStyle w:val="a5"/>
          <w:rFonts w:ascii="Times New Roman" w:hAnsi="Times New Roman" w:cs="Times New Roman"/>
          <w:b/>
          <w:color w:val="auto"/>
          <w:sz w:val="28"/>
          <w:szCs w:val="28"/>
          <w:u w:val="none"/>
        </w:rPr>
        <w:t xml:space="preserve">. </w:t>
      </w:r>
      <w:r>
        <w:rPr>
          <w:rStyle w:val="a5"/>
          <w:rFonts w:ascii="Times New Roman" w:hAnsi="Times New Roman" w:cs="Times New Roman"/>
          <w:b/>
          <w:color w:val="auto"/>
          <w:sz w:val="28"/>
          <w:szCs w:val="28"/>
          <w:u w:val="none"/>
        </w:rPr>
        <w:t xml:space="preserve">Алиева </w:t>
      </w:r>
      <w:r w:rsidR="0055505B">
        <w:rPr>
          <w:rStyle w:val="a5"/>
          <w:rFonts w:ascii="Times New Roman" w:hAnsi="Times New Roman" w:cs="Times New Roman"/>
          <w:b/>
          <w:color w:val="auto"/>
          <w:sz w:val="28"/>
          <w:szCs w:val="28"/>
          <w:u w:val="none"/>
        </w:rPr>
        <w:t>В.В.,</w:t>
      </w:r>
      <w:r w:rsidR="00E9276C">
        <w:rPr>
          <w:rStyle w:val="a5"/>
          <w:rFonts w:ascii="Times New Roman" w:hAnsi="Times New Roman" w:cs="Times New Roman"/>
          <w:b/>
          <w:color w:val="auto"/>
          <w:sz w:val="28"/>
          <w:szCs w:val="28"/>
          <w:u w:val="none"/>
        </w:rPr>
        <w:t xml:space="preserve"> </w:t>
      </w:r>
      <w:r w:rsidRPr="00AA78F9">
        <w:rPr>
          <w:rStyle w:val="a5"/>
          <w:rFonts w:ascii="Times New Roman" w:hAnsi="Times New Roman" w:cs="Times New Roman"/>
          <w:b/>
          <w:color w:val="auto"/>
          <w:sz w:val="28"/>
          <w:szCs w:val="28"/>
          <w:u w:val="none"/>
        </w:rPr>
        <w:t>с</w:t>
      </w:r>
      <w:r w:rsidR="005C2E56" w:rsidRPr="00AA78F9">
        <w:rPr>
          <w:rStyle w:val="a5"/>
          <w:rFonts w:ascii="Times New Roman" w:hAnsi="Times New Roman" w:cs="Times New Roman"/>
          <w:b/>
          <w:color w:val="auto"/>
          <w:sz w:val="28"/>
          <w:szCs w:val="28"/>
          <w:u w:val="none"/>
        </w:rPr>
        <w:t>пециалист Центра поддержки студенческих инициатив департамента молодежной политики ДВФУ</w:t>
      </w:r>
      <w:r>
        <w:rPr>
          <w:rStyle w:val="a5"/>
          <w:rFonts w:ascii="Times New Roman" w:hAnsi="Times New Roman" w:cs="Times New Roman"/>
          <w:color w:val="auto"/>
          <w:sz w:val="28"/>
          <w:szCs w:val="28"/>
          <w:u w:val="none"/>
        </w:rPr>
        <w:tab/>
      </w:r>
    </w:p>
    <w:p w:rsidR="005C2E56" w:rsidRPr="005C2E56"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A78F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Мы часто путешествуем по России, и каждый раз радуемся положительной динамике в развитии нашей страны. Посещали многие креативные пространства в различных городах. Подскажите</w:t>
      </w:r>
      <w:r w:rsidR="00E07FE5">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в Приморском крае планируется к открытию что-нибудь подобное?</w:t>
      </w:r>
    </w:p>
    <w:p w:rsidR="00AA78F9" w:rsidRDefault="00AA78F9"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C2E56" w:rsidRDefault="009157F3" w:rsidP="00E9276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AA78F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Безусловно, креативные пространства часто становятся новыми точками </w:t>
      </w:r>
      <w:r w:rsidR="005C2E56" w:rsidRPr="005C2E56">
        <w:rPr>
          <w:rStyle w:val="a5"/>
          <w:rFonts w:ascii="Times New Roman" w:hAnsi="Times New Roman" w:cs="Times New Roman"/>
          <w:color w:val="auto"/>
          <w:sz w:val="28"/>
          <w:szCs w:val="28"/>
          <w:u w:val="none"/>
        </w:rPr>
        <w:lastRenderedPageBreak/>
        <w:t xml:space="preserve">притяжения не только жителей города, но и туристов. Правительство Приморского края тоже не остается в стороне. Так, например, с 2024 года начат масштабный проект при поддержке Минвостокразвития РФ по реконструкции здания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Матросского клуба</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в г. Владивостоке с целью создания центра креативных индустрий. В 2024 году разрабатывается вся необходимая документация и уже в 2025 году приступят к строительно-монтажным работам. На данные цели из средств федерального и краевого бюджетов на</w:t>
      </w:r>
      <w:r w:rsidR="00E9276C">
        <w:rPr>
          <w:rStyle w:val="a5"/>
          <w:rFonts w:ascii="Times New Roman" w:hAnsi="Times New Roman" w:cs="Times New Roman"/>
          <w:color w:val="auto"/>
          <w:sz w:val="28"/>
          <w:szCs w:val="28"/>
          <w:u w:val="none"/>
        </w:rPr>
        <w:t>правлено почти 966,00 млн руб.</w:t>
      </w:r>
      <w:r w:rsidR="00E9276C" w:rsidRPr="00E9276C">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Также Приморский край в 2024 году стал победителем Всероссийского конкурса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Регион для молодых</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в рамках которого получит в 2025 году финансирование в размере 136 млн рублей на создание трех креативных молодежных пространств в городах Владивосток, Спасск-Дальний, Дальнереченск.</w:t>
      </w:r>
      <w:r w:rsidR="00E77B2F">
        <w:rPr>
          <w:rStyle w:val="a5"/>
          <w:rFonts w:ascii="Times New Roman" w:hAnsi="Times New Roman" w:cs="Times New Roman"/>
          <w:color w:val="auto"/>
          <w:sz w:val="28"/>
          <w:szCs w:val="28"/>
          <w:u w:val="none"/>
        </w:rPr>
        <w:t>»</w:t>
      </w:r>
    </w:p>
    <w:p w:rsidR="00E07FE5" w:rsidRPr="005C2E56" w:rsidRDefault="00E07FE5" w:rsidP="00E9276C">
      <w:pPr>
        <w:widowControl w:val="0"/>
        <w:spacing w:after="0" w:line="360" w:lineRule="auto"/>
        <w:ind w:firstLine="709"/>
        <w:jc w:val="both"/>
        <w:rPr>
          <w:rStyle w:val="a5"/>
          <w:rFonts w:ascii="Times New Roman" w:hAnsi="Times New Roman" w:cs="Times New Roman"/>
          <w:color w:val="auto"/>
          <w:sz w:val="28"/>
          <w:szCs w:val="28"/>
          <w:u w:val="none"/>
        </w:rPr>
      </w:pPr>
    </w:p>
    <w:p w:rsidR="00E9276C" w:rsidRDefault="002A774A"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20</w:t>
      </w:r>
      <w:r w:rsidR="0055505B">
        <w:rPr>
          <w:rStyle w:val="a5"/>
          <w:rFonts w:ascii="Times New Roman" w:hAnsi="Times New Roman" w:cs="Times New Roman"/>
          <w:b/>
          <w:color w:val="auto"/>
          <w:sz w:val="28"/>
          <w:szCs w:val="28"/>
          <w:u w:val="none"/>
        </w:rPr>
        <w:t xml:space="preserve">. Дмитрий Николаевич, </w:t>
      </w:r>
      <w:r w:rsidR="00E9276C">
        <w:rPr>
          <w:rStyle w:val="a5"/>
          <w:rFonts w:ascii="Times New Roman" w:hAnsi="Times New Roman" w:cs="Times New Roman"/>
          <w:b/>
          <w:color w:val="auto"/>
          <w:sz w:val="28"/>
          <w:szCs w:val="28"/>
          <w:u w:val="none"/>
        </w:rPr>
        <w:t>ветеран</w:t>
      </w:r>
    </w:p>
    <w:p w:rsidR="00E9276C"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9276C" w:rsidRPr="00E9276C">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Предусмотрели ли и</w:t>
      </w:r>
      <w:r w:rsidR="00E9276C">
        <w:rPr>
          <w:rStyle w:val="a5"/>
          <w:rFonts w:ascii="Times New Roman" w:hAnsi="Times New Roman" w:cs="Times New Roman"/>
          <w:color w:val="auto"/>
          <w:sz w:val="28"/>
          <w:szCs w:val="28"/>
          <w:u w:val="none"/>
        </w:rPr>
        <w:t>ндексацию</w:t>
      </w:r>
      <w:r w:rsidR="005C2E56" w:rsidRPr="005C2E56">
        <w:rPr>
          <w:rStyle w:val="a5"/>
          <w:rFonts w:ascii="Times New Roman" w:hAnsi="Times New Roman" w:cs="Times New Roman"/>
          <w:color w:val="auto"/>
          <w:sz w:val="28"/>
          <w:szCs w:val="28"/>
          <w:u w:val="none"/>
        </w:rPr>
        <w:t xml:space="preserve"> для пожилых людей по мерам социальной поддержки по сравнению 2024 года с 2025 на 2026 год?</w:t>
      </w:r>
      <w:r w:rsidR="005C2E56" w:rsidRPr="005C2E56">
        <w:rPr>
          <w:rStyle w:val="a5"/>
          <w:rFonts w:ascii="Times New Roman" w:hAnsi="Times New Roman" w:cs="Times New Roman"/>
          <w:color w:val="auto"/>
          <w:sz w:val="28"/>
          <w:szCs w:val="28"/>
          <w:u w:val="none"/>
        </w:rPr>
        <w:tab/>
      </w:r>
    </w:p>
    <w:p w:rsidR="00E9276C" w:rsidRDefault="00E9276C"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C2E56"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9276C">
        <w:rPr>
          <w:rStyle w:val="a5"/>
          <w:rFonts w:ascii="Times New Roman" w:hAnsi="Times New Roman" w:cs="Times New Roman"/>
          <w:color w:val="auto"/>
          <w:sz w:val="28"/>
          <w:szCs w:val="28"/>
          <w:u w:val="none"/>
        </w:rPr>
        <w:t> </w:t>
      </w:r>
      <w:r w:rsidR="005C2E56" w:rsidRPr="005C2E56">
        <w:rPr>
          <w:rStyle w:val="a5"/>
          <w:rFonts w:ascii="Times New Roman" w:hAnsi="Times New Roman" w:cs="Times New Roman"/>
          <w:color w:val="auto"/>
          <w:sz w:val="28"/>
          <w:szCs w:val="28"/>
          <w:u w:val="none"/>
        </w:rPr>
        <w:t xml:space="preserve">Меры социальной поддержки, подлежащие индексации, будут проиндексированы в 2025 году на 4,5%, в 2026 году – на 4%. </w:t>
      </w:r>
    </w:p>
    <w:p w:rsidR="00E07FE5" w:rsidRPr="005C2E56" w:rsidRDefault="00E07FE5" w:rsidP="005C2E56">
      <w:pPr>
        <w:widowControl w:val="0"/>
        <w:spacing w:after="0" w:line="360" w:lineRule="auto"/>
        <w:ind w:firstLine="709"/>
        <w:jc w:val="both"/>
        <w:rPr>
          <w:rStyle w:val="a5"/>
          <w:rFonts w:ascii="Times New Roman" w:hAnsi="Times New Roman" w:cs="Times New Roman"/>
          <w:color w:val="auto"/>
          <w:sz w:val="28"/>
          <w:szCs w:val="28"/>
          <w:u w:val="none"/>
        </w:rPr>
      </w:pPr>
    </w:p>
    <w:p w:rsidR="00E9276C" w:rsidRPr="00E9276C" w:rsidRDefault="00E9276C" w:rsidP="005C2E56">
      <w:pPr>
        <w:widowControl w:val="0"/>
        <w:spacing w:after="0" w:line="360" w:lineRule="auto"/>
        <w:ind w:firstLine="709"/>
        <w:jc w:val="both"/>
        <w:rPr>
          <w:rStyle w:val="a5"/>
          <w:rFonts w:ascii="Times New Roman" w:hAnsi="Times New Roman" w:cs="Times New Roman"/>
          <w:b/>
          <w:color w:val="auto"/>
          <w:sz w:val="28"/>
          <w:szCs w:val="28"/>
          <w:u w:val="none"/>
        </w:rPr>
      </w:pPr>
      <w:r w:rsidRPr="00E9276C">
        <w:rPr>
          <w:rStyle w:val="a5"/>
          <w:rFonts w:ascii="Times New Roman" w:hAnsi="Times New Roman" w:cs="Times New Roman"/>
          <w:b/>
          <w:color w:val="auto"/>
          <w:sz w:val="28"/>
          <w:szCs w:val="28"/>
          <w:u w:val="none"/>
        </w:rPr>
        <w:t>2</w:t>
      </w:r>
      <w:r w:rsidR="002A774A">
        <w:rPr>
          <w:rStyle w:val="a5"/>
          <w:rFonts w:ascii="Times New Roman" w:hAnsi="Times New Roman" w:cs="Times New Roman"/>
          <w:b/>
          <w:color w:val="auto"/>
          <w:sz w:val="28"/>
          <w:szCs w:val="28"/>
          <w:u w:val="none"/>
        </w:rPr>
        <w:t>1</w:t>
      </w:r>
      <w:r w:rsidRPr="00E9276C">
        <w:rPr>
          <w:rStyle w:val="a5"/>
          <w:rFonts w:ascii="Times New Roman" w:hAnsi="Times New Roman" w:cs="Times New Roman"/>
          <w:b/>
          <w:color w:val="auto"/>
          <w:sz w:val="28"/>
          <w:szCs w:val="28"/>
          <w:u w:val="none"/>
        </w:rPr>
        <w:t xml:space="preserve">. Резников </w:t>
      </w:r>
      <w:r w:rsidR="003A5F62">
        <w:rPr>
          <w:rStyle w:val="a5"/>
          <w:rFonts w:ascii="Times New Roman" w:hAnsi="Times New Roman" w:cs="Times New Roman"/>
          <w:b/>
          <w:color w:val="auto"/>
          <w:sz w:val="28"/>
          <w:szCs w:val="28"/>
          <w:u w:val="none"/>
        </w:rPr>
        <w:t>М.В.</w:t>
      </w:r>
      <w:r w:rsidRPr="00E9276C">
        <w:rPr>
          <w:rStyle w:val="a5"/>
          <w:rFonts w:ascii="Times New Roman" w:hAnsi="Times New Roman" w:cs="Times New Roman"/>
          <w:b/>
          <w:color w:val="auto"/>
          <w:sz w:val="28"/>
          <w:szCs w:val="28"/>
          <w:u w:val="none"/>
        </w:rPr>
        <w:t xml:space="preserve"> - </w:t>
      </w:r>
      <w:r w:rsidR="005C2E56" w:rsidRPr="00E9276C">
        <w:rPr>
          <w:rStyle w:val="a5"/>
          <w:rFonts w:ascii="Times New Roman" w:hAnsi="Times New Roman" w:cs="Times New Roman"/>
          <w:b/>
          <w:color w:val="auto"/>
          <w:sz w:val="28"/>
          <w:szCs w:val="28"/>
          <w:u w:val="none"/>
        </w:rPr>
        <w:t>уполномоченный Президента</w:t>
      </w:r>
      <w:r w:rsidRPr="00E9276C">
        <w:rPr>
          <w:rStyle w:val="a5"/>
          <w:rFonts w:ascii="Times New Roman" w:hAnsi="Times New Roman" w:cs="Times New Roman"/>
          <w:b/>
          <w:color w:val="auto"/>
          <w:sz w:val="28"/>
          <w:szCs w:val="28"/>
          <w:u w:val="none"/>
        </w:rPr>
        <w:t xml:space="preserve"> </w:t>
      </w:r>
      <w:r w:rsidR="005C2E56" w:rsidRPr="00E9276C">
        <w:rPr>
          <w:rStyle w:val="a5"/>
          <w:rFonts w:ascii="Times New Roman" w:hAnsi="Times New Roman" w:cs="Times New Roman"/>
          <w:b/>
          <w:color w:val="auto"/>
          <w:sz w:val="28"/>
          <w:szCs w:val="28"/>
          <w:u w:val="none"/>
        </w:rPr>
        <w:t>Федерации парашютного спорта России по ДФО</w:t>
      </w:r>
      <w:r w:rsidR="005C2E56" w:rsidRPr="00E9276C">
        <w:rPr>
          <w:rStyle w:val="a5"/>
          <w:rFonts w:ascii="Times New Roman" w:hAnsi="Times New Roman" w:cs="Times New Roman"/>
          <w:b/>
          <w:color w:val="auto"/>
          <w:sz w:val="28"/>
          <w:szCs w:val="28"/>
          <w:u w:val="none"/>
        </w:rPr>
        <w:tab/>
      </w:r>
    </w:p>
    <w:p w:rsidR="005C2E56" w:rsidRPr="005C2E56"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E9276C">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Необходима аэродинамическая труба - тренажер для </w:t>
      </w:r>
      <w:r w:rsidR="00E9276C" w:rsidRPr="005C2E56">
        <w:rPr>
          <w:rStyle w:val="a5"/>
          <w:rFonts w:ascii="Times New Roman" w:hAnsi="Times New Roman" w:cs="Times New Roman"/>
          <w:color w:val="auto"/>
          <w:sz w:val="28"/>
          <w:szCs w:val="28"/>
          <w:u w:val="none"/>
        </w:rPr>
        <w:t>спортсменов</w:t>
      </w:r>
      <w:r w:rsidR="005C2E56" w:rsidRPr="005C2E56">
        <w:rPr>
          <w:rStyle w:val="a5"/>
          <w:rFonts w:ascii="Times New Roman" w:hAnsi="Times New Roman" w:cs="Times New Roman"/>
          <w:color w:val="auto"/>
          <w:sz w:val="28"/>
          <w:szCs w:val="28"/>
          <w:u w:val="none"/>
        </w:rPr>
        <w:t>, для подготовки, а также для реабилитации детей с ДЦ</w:t>
      </w:r>
      <w:r w:rsidR="00E9276C">
        <w:rPr>
          <w:rStyle w:val="a5"/>
          <w:rFonts w:ascii="Times New Roman" w:hAnsi="Times New Roman" w:cs="Times New Roman"/>
          <w:color w:val="auto"/>
          <w:sz w:val="28"/>
          <w:szCs w:val="28"/>
          <w:u w:val="none"/>
        </w:rPr>
        <w:t>П и подготовки военнослужащих.</w:t>
      </w:r>
    </w:p>
    <w:p w:rsidR="00F20AE9" w:rsidRDefault="00F20AE9"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C2E56"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20AE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Проектом краевого бюджета на 2025 год не предусмотрены расходы на приоб</w:t>
      </w:r>
      <w:r w:rsidR="00F20AE9">
        <w:rPr>
          <w:rStyle w:val="a5"/>
          <w:rFonts w:ascii="Times New Roman" w:hAnsi="Times New Roman" w:cs="Times New Roman"/>
          <w:color w:val="auto"/>
          <w:sz w:val="28"/>
          <w:szCs w:val="28"/>
          <w:u w:val="none"/>
        </w:rPr>
        <w:t>ретение аэродинамической трубы.</w:t>
      </w:r>
    </w:p>
    <w:p w:rsidR="00E07FE5" w:rsidRPr="005C2E56" w:rsidRDefault="00E07FE5" w:rsidP="005C2E56">
      <w:pPr>
        <w:widowControl w:val="0"/>
        <w:spacing w:after="0" w:line="360" w:lineRule="auto"/>
        <w:ind w:firstLine="709"/>
        <w:jc w:val="both"/>
        <w:rPr>
          <w:rStyle w:val="a5"/>
          <w:rFonts w:ascii="Times New Roman" w:hAnsi="Times New Roman" w:cs="Times New Roman"/>
          <w:color w:val="auto"/>
          <w:sz w:val="28"/>
          <w:szCs w:val="28"/>
          <w:u w:val="none"/>
        </w:rPr>
      </w:pPr>
    </w:p>
    <w:p w:rsidR="00F20AE9" w:rsidRPr="008A2113" w:rsidRDefault="00F20AE9" w:rsidP="005C2E56">
      <w:pPr>
        <w:widowControl w:val="0"/>
        <w:spacing w:after="0" w:line="360" w:lineRule="auto"/>
        <w:ind w:firstLine="709"/>
        <w:jc w:val="both"/>
        <w:rPr>
          <w:rStyle w:val="a5"/>
          <w:rFonts w:ascii="Times New Roman" w:hAnsi="Times New Roman" w:cs="Times New Roman"/>
          <w:b/>
          <w:color w:val="auto"/>
          <w:sz w:val="28"/>
          <w:szCs w:val="28"/>
          <w:u w:val="none"/>
        </w:rPr>
      </w:pPr>
      <w:r w:rsidRPr="008A2113">
        <w:rPr>
          <w:rStyle w:val="a5"/>
          <w:rFonts w:ascii="Times New Roman" w:hAnsi="Times New Roman" w:cs="Times New Roman"/>
          <w:b/>
          <w:color w:val="auto"/>
          <w:sz w:val="28"/>
          <w:szCs w:val="28"/>
          <w:u w:val="none"/>
        </w:rPr>
        <w:t>2</w:t>
      </w:r>
      <w:r w:rsidR="002A774A" w:rsidRPr="008A2113">
        <w:rPr>
          <w:rStyle w:val="a5"/>
          <w:rFonts w:ascii="Times New Roman" w:hAnsi="Times New Roman" w:cs="Times New Roman"/>
          <w:b/>
          <w:color w:val="auto"/>
          <w:sz w:val="28"/>
          <w:szCs w:val="28"/>
          <w:u w:val="none"/>
        </w:rPr>
        <w:t>2</w:t>
      </w:r>
      <w:r w:rsidRPr="008A2113">
        <w:rPr>
          <w:rStyle w:val="a5"/>
          <w:rFonts w:ascii="Times New Roman" w:hAnsi="Times New Roman" w:cs="Times New Roman"/>
          <w:b/>
          <w:color w:val="auto"/>
          <w:sz w:val="28"/>
          <w:szCs w:val="28"/>
          <w:u w:val="none"/>
        </w:rPr>
        <w:t>. В</w:t>
      </w:r>
      <w:r w:rsidR="005C2E56" w:rsidRPr="008A2113">
        <w:rPr>
          <w:rStyle w:val="a5"/>
          <w:rFonts w:ascii="Times New Roman" w:hAnsi="Times New Roman" w:cs="Times New Roman"/>
          <w:b/>
          <w:color w:val="auto"/>
          <w:sz w:val="28"/>
          <w:szCs w:val="28"/>
          <w:u w:val="none"/>
        </w:rPr>
        <w:t>опрос гражданина, проживающего в Пр</w:t>
      </w:r>
      <w:r w:rsidRPr="008A2113">
        <w:rPr>
          <w:rStyle w:val="a5"/>
          <w:rFonts w:ascii="Times New Roman" w:hAnsi="Times New Roman" w:cs="Times New Roman"/>
          <w:b/>
          <w:color w:val="auto"/>
          <w:sz w:val="28"/>
          <w:szCs w:val="28"/>
          <w:u w:val="none"/>
        </w:rPr>
        <w:t xml:space="preserve">иморском крае, заданный </w:t>
      </w:r>
      <w:r w:rsidRPr="008A2113">
        <w:rPr>
          <w:rStyle w:val="a5"/>
          <w:rFonts w:ascii="Times New Roman" w:hAnsi="Times New Roman" w:cs="Times New Roman"/>
          <w:b/>
          <w:color w:val="auto"/>
          <w:sz w:val="28"/>
          <w:szCs w:val="28"/>
          <w:u w:val="none"/>
        </w:rPr>
        <w:lastRenderedPageBreak/>
        <w:t>из зала</w:t>
      </w:r>
    </w:p>
    <w:p w:rsidR="005C2E56" w:rsidRPr="008A2113"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sidRPr="008A2113">
        <w:rPr>
          <w:rStyle w:val="a5"/>
          <w:rFonts w:ascii="Times New Roman" w:hAnsi="Times New Roman" w:cs="Times New Roman"/>
          <w:color w:val="auto"/>
          <w:sz w:val="28"/>
          <w:szCs w:val="28"/>
          <w:u w:val="none"/>
        </w:rPr>
        <w:t>–</w:t>
      </w:r>
      <w:r w:rsidR="00F20AE9" w:rsidRPr="008A2113">
        <w:rPr>
          <w:rStyle w:val="a5"/>
          <w:rFonts w:ascii="Times New Roman" w:hAnsi="Times New Roman" w:cs="Times New Roman"/>
          <w:b/>
          <w:color w:val="auto"/>
          <w:sz w:val="28"/>
          <w:szCs w:val="28"/>
          <w:u w:val="none"/>
        </w:rPr>
        <w:t xml:space="preserve"> </w:t>
      </w:r>
      <w:r w:rsidR="005C2E56" w:rsidRPr="008A2113">
        <w:rPr>
          <w:rStyle w:val="a5"/>
          <w:rFonts w:ascii="Times New Roman" w:hAnsi="Times New Roman" w:cs="Times New Roman"/>
          <w:color w:val="auto"/>
          <w:sz w:val="28"/>
          <w:szCs w:val="28"/>
          <w:u w:val="none"/>
        </w:rPr>
        <w:t xml:space="preserve">Почему снижена стоимость в бюджете на подготовку участия </w:t>
      </w:r>
      <w:r w:rsidR="00F20AE9" w:rsidRPr="008A2113">
        <w:rPr>
          <w:rStyle w:val="a5"/>
          <w:rFonts w:ascii="Times New Roman" w:hAnsi="Times New Roman" w:cs="Times New Roman"/>
          <w:color w:val="auto"/>
          <w:sz w:val="28"/>
          <w:szCs w:val="28"/>
          <w:u w:val="none"/>
        </w:rPr>
        <w:t>спортсменов</w:t>
      </w:r>
      <w:r w:rsidR="005C2E56" w:rsidRPr="008A2113">
        <w:rPr>
          <w:rStyle w:val="a5"/>
          <w:rFonts w:ascii="Times New Roman" w:hAnsi="Times New Roman" w:cs="Times New Roman"/>
          <w:color w:val="auto"/>
          <w:sz w:val="28"/>
          <w:szCs w:val="28"/>
          <w:u w:val="none"/>
        </w:rPr>
        <w:t xml:space="preserve"> в соревнованиях? </w:t>
      </w:r>
    </w:p>
    <w:p w:rsidR="00F20AE9" w:rsidRPr="008A2113" w:rsidRDefault="00F20AE9" w:rsidP="005C2E56">
      <w:pPr>
        <w:widowControl w:val="0"/>
        <w:spacing w:after="0" w:line="360" w:lineRule="auto"/>
        <w:ind w:firstLine="709"/>
        <w:jc w:val="both"/>
        <w:rPr>
          <w:rStyle w:val="a5"/>
          <w:rFonts w:ascii="Times New Roman" w:hAnsi="Times New Roman" w:cs="Times New Roman"/>
          <w:color w:val="auto"/>
          <w:sz w:val="28"/>
          <w:szCs w:val="28"/>
          <w:u w:val="none"/>
        </w:rPr>
      </w:pPr>
      <w:r w:rsidRPr="008A2113">
        <w:rPr>
          <w:rStyle w:val="a5"/>
          <w:rFonts w:ascii="Times New Roman" w:hAnsi="Times New Roman" w:cs="Times New Roman"/>
          <w:color w:val="auto"/>
          <w:sz w:val="28"/>
          <w:szCs w:val="28"/>
          <w:u w:val="none"/>
        </w:rPr>
        <w:t xml:space="preserve">Ответ: </w:t>
      </w:r>
    </w:p>
    <w:p w:rsidR="005C2E56"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sidRPr="008A2113">
        <w:rPr>
          <w:rStyle w:val="a5"/>
          <w:rFonts w:ascii="Times New Roman" w:hAnsi="Times New Roman" w:cs="Times New Roman"/>
          <w:color w:val="auto"/>
          <w:sz w:val="28"/>
          <w:szCs w:val="28"/>
          <w:u w:val="none"/>
        </w:rPr>
        <w:t>–</w:t>
      </w:r>
      <w:r w:rsidR="00F20AE9" w:rsidRPr="008A2113">
        <w:rPr>
          <w:rStyle w:val="a5"/>
          <w:rFonts w:ascii="Times New Roman" w:hAnsi="Times New Roman" w:cs="Times New Roman"/>
          <w:color w:val="auto"/>
          <w:sz w:val="28"/>
          <w:szCs w:val="28"/>
          <w:u w:val="none"/>
        </w:rPr>
        <w:t xml:space="preserve"> </w:t>
      </w:r>
      <w:r w:rsidR="005C2E56" w:rsidRPr="008A2113">
        <w:rPr>
          <w:rStyle w:val="a5"/>
          <w:rFonts w:ascii="Times New Roman" w:hAnsi="Times New Roman" w:cs="Times New Roman"/>
          <w:color w:val="auto"/>
          <w:sz w:val="28"/>
          <w:szCs w:val="28"/>
          <w:u w:val="none"/>
        </w:rPr>
        <w:t xml:space="preserve">В целях увеличения расходов на отправки спортсменов на соревнования планируется вынесения вопроса по увеличению средств краевого бюджета на уровне 2024 </w:t>
      </w:r>
      <w:r w:rsidR="00E9276C" w:rsidRPr="008A2113">
        <w:rPr>
          <w:rStyle w:val="a5"/>
          <w:rFonts w:ascii="Times New Roman" w:hAnsi="Times New Roman" w:cs="Times New Roman"/>
          <w:color w:val="auto"/>
          <w:sz w:val="28"/>
          <w:szCs w:val="28"/>
          <w:u w:val="none"/>
        </w:rPr>
        <w:t>года к</w:t>
      </w:r>
      <w:r w:rsidR="005C2E56" w:rsidRPr="008A2113">
        <w:rPr>
          <w:rStyle w:val="a5"/>
          <w:rFonts w:ascii="Times New Roman" w:hAnsi="Times New Roman" w:cs="Times New Roman"/>
          <w:color w:val="auto"/>
          <w:sz w:val="28"/>
          <w:szCs w:val="28"/>
          <w:u w:val="none"/>
        </w:rPr>
        <w:t xml:space="preserve"> рассмотрению проекта закона 2025 года во втором чтении.</w:t>
      </w:r>
    </w:p>
    <w:p w:rsidR="00E07FE5" w:rsidRPr="005C2E56" w:rsidRDefault="00E07FE5" w:rsidP="005C2E56">
      <w:pPr>
        <w:widowControl w:val="0"/>
        <w:spacing w:after="0" w:line="360" w:lineRule="auto"/>
        <w:ind w:firstLine="709"/>
        <w:jc w:val="both"/>
        <w:rPr>
          <w:rStyle w:val="a5"/>
          <w:rFonts w:ascii="Times New Roman" w:hAnsi="Times New Roman" w:cs="Times New Roman"/>
          <w:color w:val="auto"/>
          <w:sz w:val="28"/>
          <w:szCs w:val="28"/>
          <w:u w:val="none"/>
        </w:rPr>
      </w:pPr>
    </w:p>
    <w:p w:rsidR="00F20AE9" w:rsidRDefault="00F20AE9" w:rsidP="005C2E56">
      <w:pPr>
        <w:widowControl w:val="0"/>
        <w:spacing w:after="0" w:line="360" w:lineRule="auto"/>
        <w:ind w:firstLine="709"/>
        <w:jc w:val="both"/>
        <w:rPr>
          <w:rStyle w:val="a5"/>
          <w:rFonts w:ascii="Times New Roman" w:hAnsi="Times New Roman" w:cs="Times New Roman"/>
          <w:color w:val="auto"/>
          <w:sz w:val="28"/>
          <w:szCs w:val="28"/>
          <w:u w:val="none"/>
        </w:rPr>
      </w:pPr>
      <w:r w:rsidRPr="00F20AE9">
        <w:rPr>
          <w:rStyle w:val="a5"/>
          <w:rFonts w:ascii="Times New Roman" w:hAnsi="Times New Roman" w:cs="Times New Roman"/>
          <w:b/>
          <w:color w:val="auto"/>
          <w:sz w:val="28"/>
          <w:szCs w:val="28"/>
          <w:u w:val="none"/>
        </w:rPr>
        <w:t>2</w:t>
      </w:r>
      <w:r w:rsidR="002A774A">
        <w:rPr>
          <w:rStyle w:val="a5"/>
          <w:rFonts w:ascii="Times New Roman" w:hAnsi="Times New Roman" w:cs="Times New Roman"/>
          <w:b/>
          <w:color w:val="auto"/>
          <w:sz w:val="28"/>
          <w:szCs w:val="28"/>
          <w:u w:val="none"/>
        </w:rPr>
        <w:t>3</w:t>
      </w:r>
      <w:r w:rsidRPr="00F20AE9">
        <w:rPr>
          <w:rStyle w:val="a5"/>
          <w:rFonts w:ascii="Times New Roman" w:hAnsi="Times New Roman" w:cs="Times New Roman"/>
          <w:b/>
          <w:color w:val="auto"/>
          <w:sz w:val="28"/>
          <w:szCs w:val="28"/>
          <w:u w:val="none"/>
        </w:rPr>
        <w:t>. В</w:t>
      </w:r>
      <w:r w:rsidR="005C2E56" w:rsidRPr="00F20AE9">
        <w:rPr>
          <w:rStyle w:val="a5"/>
          <w:rFonts w:ascii="Times New Roman" w:hAnsi="Times New Roman" w:cs="Times New Roman"/>
          <w:b/>
          <w:color w:val="auto"/>
          <w:sz w:val="28"/>
          <w:szCs w:val="28"/>
          <w:u w:val="none"/>
        </w:rPr>
        <w:t>опрос гражданина, проживающего в Приморском крае, заданный из зала</w:t>
      </w:r>
    </w:p>
    <w:p w:rsidR="00F20AE9"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20AE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Внедрение игр активного долголет</w:t>
      </w:r>
      <w:r w:rsidR="00F20AE9">
        <w:rPr>
          <w:rStyle w:val="a5"/>
          <w:rFonts w:ascii="Times New Roman" w:hAnsi="Times New Roman" w:cs="Times New Roman"/>
          <w:color w:val="auto"/>
          <w:sz w:val="28"/>
          <w:szCs w:val="28"/>
          <w:u w:val="none"/>
        </w:rPr>
        <w:t>ия для людей пожилого возраста</w:t>
      </w:r>
      <w:r w:rsidR="00F20AE9">
        <w:rPr>
          <w:rStyle w:val="a5"/>
          <w:rFonts w:ascii="Times New Roman" w:hAnsi="Times New Roman" w:cs="Times New Roman"/>
          <w:color w:val="auto"/>
          <w:sz w:val="28"/>
          <w:szCs w:val="28"/>
          <w:u w:val="none"/>
        </w:rPr>
        <w:tab/>
      </w:r>
    </w:p>
    <w:p w:rsidR="00F20AE9" w:rsidRDefault="00F20AE9"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C2E56" w:rsidRPr="005C2E56" w:rsidRDefault="009157F3" w:rsidP="00F20A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20AE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По представленной информации</w:t>
      </w:r>
      <w:r w:rsidR="00F20AE9">
        <w:rPr>
          <w:rStyle w:val="a5"/>
          <w:rFonts w:ascii="Times New Roman" w:hAnsi="Times New Roman" w:cs="Times New Roman"/>
          <w:color w:val="auto"/>
          <w:sz w:val="28"/>
          <w:szCs w:val="28"/>
          <w:u w:val="none"/>
        </w:rPr>
        <w:t xml:space="preserve"> от Володиной О.А. проведение </w:t>
      </w:r>
      <w:r w:rsidR="00E77B2F">
        <w:rPr>
          <w:rStyle w:val="a5"/>
          <w:rFonts w:ascii="Times New Roman" w:hAnsi="Times New Roman" w:cs="Times New Roman"/>
          <w:color w:val="auto"/>
          <w:sz w:val="28"/>
          <w:szCs w:val="28"/>
          <w:u w:val="none"/>
        </w:rPr>
        <w:t>«</w:t>
      </w:r>
      <w:r w:rsidR="00F20AE9">
        <w:rPr>
          <w:rStyle w:val="a5"/>
          <w:rFonts w:ascii="Times New Roman" w:hAnsi="Times New Roman" w:cs="Times New Roman"/>
          <w:color w:val="auto"/>
          <w:sz w:val="28"/>
          <w:szCs w:val="28"/>
          <w:u w:val="none"/>
        </w:rPr>
        <w:t>Игр активного долголетия</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в Приморском крае запланировано н</w:t>
      </w:r>
      <w:r w:rsidR="00F20AE9">
        <w:rPr>
          <w:rStyle w:val="a5"/>
          <w:rFonts w:ascii="Times New Roman" w:hAnsi="Times New Roman" w:cs="Times New Roman"/>
          <w:color w:val="auto"/>
          <w:sz w:val="28"/>
          <w:szCs w:val="28"/>
          <w:u w:val="none"/>
        </w:rPr>
        <w:t xml:space="preserve">а 2026 год. </w:t>
      </w:r>
      <w:r w:rsidR="005C2E56" w:rsidRPr="005C2E56">
        <w:rPr>
          <w:rStyle w:val="a5"/>
          <w:rFonts w:ascii="Times New Roman" w:hAnsi="Times New Roman" w:cs="Times New Roman"/>
          <w:color w:val="auto"/>
          <w:sz w:val="28"/>
          <w:szCs w:val="28"/>
          <w:u w:val="none"/>
        </w:rPr>
        <w:t>Указанное мероприятие будет включено в календарный план ПК на 2026 год.</w:t>
      </w:r>
    </w:p>
    <w:p w:rsidR="005C2E56" w:rsidRPr="005C2E56" w:rsidRDefault="005C2E56" w:rsidP="00F20AE9">
      <w:pPr>
        <w:widowControl w:val="0"/>
        <w:spacing w:after="0" w:line="360" w:lineRule="auto"/>
        <w:jc w:val="both"/>
        <w:rPr>
          <w:rStyle w:val="a5"/>
          <w:rFonts w:ascii="Times New Roman" w:hAnsi="Times New Roman" w:cs="Times New Roman"/>
          <w:color w:val="auto"/>
          <w:sz w:val="28"/>
          <w:szCs w:val="28"/>
          <w:u w:val="none"/>
        </w:rPr>
      </w:pPr>
    </w:p>
    <w:p w:rsidR="00F20AE9" w:rsidRDefault="00F20AE9" w:rsidP="005C2E56">
      <w:pPr>
        <w:widowControl w:val="0"/>
        <w:spacing w:after="0" w:line="360" w:lineRule="auto"/>
        <w:ind w:firstLine="709"/>
        <w:jc w:val="both"/>
        <w:rPr>
          <w:rStyle w:val="a5"/>
          <w:rFonts w:ascii="Times New Roman" w:hAnsi="Times New Roman" w:cs="Times New Roman"/>
          <w:color w:val="auto"/>
          <w:sz w:val="28"/>
          <w:szCs w:val="28"/>
          <w:u w:val="none"/>
        </w:rPr>
      </w:pPr>
      <w:r w:rsidRPr="00F20AE9">
        <w:rPr>
          <w:rStyle w:val="a5"/>
          <w:rFonts w:ascii="Times New Roman" w:hAnsi="Times New Roman" w:cs="Times New Roman"/>
          <w:b/>
          <w:color w:val="auto"/>
          <w:sz w:val="28"/>
          <w:szCs w:val="28"/>
          <w:u w:val="none"/>
        </w:rPr>
        <w:t>2</w:t>
      </w:r>
      <w:r w:rsidR="002A774A">
        <w:rPr>
          <w:rStyle w:val="a5"/>
          <w:rFonts w:ascii="Times New Roman" w:hAnsi="Times New Roman" w:cs="Times New Roman"/>
          <w:b/>
          <w:color w:val="auto"/>
          <w:sz w:val="28"/>
          <w:szCs w:val="28"/>
          <w:u w:val="none"/>
        </w:rPr>
        <w:t>4</w:t>
      </w:r>
      <w:r w:rsidRPr="00F20AE9">
        <w:rPr>
          <w:rStyle w:val="a5"/>
          <w:rFonts w:ascii="Times New Roman" w:hAnsi="Times New Roman" w:cs="Times New Roman"/>
          <w:b/>
          <w:color w:val="auto"/>
          <w:sz w:val="28"/>
          <w:szCs w:val="28"/>
          <w:u w:val="none"/>
        </w:rPr>
        <w:t xml:space="preserve">. </w:t>
      </w:r>
      <w:r>
        <w:rPr>
          <w:rStyle w:val="a5"/>
          <w:rFonts w:ascii="Times New Roman" w:hAnsi="Times New Roman" w:cs="Times New Roman"/>
          <w:b/>
          <w:color w:val="auto"/>
          <w:sz w:val="28"/>
          <w:szCs w:val="28"/>
          <w:u w:val="none"/>
        </w:rPr>
        <w:t>г</w:t>
      </w:r>
      <w:r w:rsidRPr="00F20AE9">
        <w:rPr>
          <w:rStyle w:val="a5"/>
          <w:rFonts w:ascii="Times New Roman" w:hAnsi="Times New Roman" w:cs="Times New Roman"/>
          <w:b/>
          <w:color w:val="auto"/>
          <w:sz w:val="28"/>
          <w:szCs w:val="28"/>
          <w:u w:val="none"/>
        </w:rPr>
        <w:t xml:space="preserve">. Владивосток, Василевский </w:t>
      </w:r>
      <w:r w:rsidR="003A5F62">
        <w:rPr>
          <w:rStyle w:val="a5"/>
          <w:rFonts w:ascii="Times New Roman" w:hAnsi="Times New Roman" w:cs="Times New Roman"/>
          <w:b/>
          <w:color w:val="auto"/>
          <w:sz w:val="28"/>
          <w:szCs w:val="28"/>
          <w:u w:val="none"/>
        </w:rPr>
        <w:t>В.В.</w:t>
      </w:r>
      <w:r w:rsidR="005C2E56" w:rsidRPr="005C2E56">
        <w:rPr>
          <w:rStyle w:val="a5"/>
          <w:rFonts w:ascii="Times New Roman" w:hAnsi="Times New Roman" w:cs="Times New Roman"/>
          <w:color w:val="auto"/>
          <w:sz w:val="28"/>
          <w:szCs w:val="28"/>
          <w:u w:val="none"/>
        </w:rPr>
        <w:tab/>
      </w:r>
    </w:p>
    <w:p w:rsidR="00F20AE9"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20AE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Скажите, сегодня у молодежи края есть возможность на бюджетной основе обучаться актерскому искусству в ведущих ВУЗах страны? </w:t>
      </w:r>
      <w:r w:rsidR="005C2E56" w:rsidRPr="005C2E56">
        <w:rPr>
          <w:rStyle w:val="a5"/>
          <w:rFonts w:ascii="Times New Roman" w:hAnsi="Times New Roman" w:cs="Times New Roman"/>
          <w:color w:val="auto"/>
          <w:sz w:val="28"/>
          <w:szCs w:val="28"/>
          <w:u w:val="none"/>
        </w:rPr>
        <w:tab/>
      </w:r>
    </w:p>
    <w:p w:rsidR="00F20AE9" w:rsidRDefault="00F20AE9"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6677F9" w:rsidRDefault="009157F3" w:rsidP="006677F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20AE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В крае с 2022 года действуют меры поддержки студентов, поступивших на целевое обучение в пределах квоты приема на целевое обучение и заключившим договор о целевом обучении по образовательной программе высшего образования. Мера поддержки предоставляется студентам однократно в виде компенсации стоимости проезда при использовании воздушного транспорта до места обучения и обратно к месту проживания в период их обучения в образовательной организации высшего образования. Лицам, проявившим выдающиеся способности в области сценического искусства, по результатам конкурсного отбора предоставляется специальное денежное поощрение за счет средств краевого бюджета, в целях оказания содействия в </w:t>
      </w:r>
      <w:r w:rsidR="005C2E56" w:rsidRPr="005C2E56">
        <w:rPr>
          <w:rStyle w:val="a5"/>
          <w:rFonts w:ascii="Times New Roman" w:hAnsi="Times New Roman" w:cs="Times New Roman"/>
          <w:color w:val="auto"/>
          <w:sz w:val="28"/>
          <w:szCs w:val="28"/>
          <w:u w:val="none"/>
        </w:rPr>
        <w:lastRenderedPageBreak/>
        <w:t xml:space="preserve">получении указанными лицами образования по специальности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Актерское искусство</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при поступлении ими на обучение в образовательные организации высшего образования на платной основе. В 2024 году такая поддержка оказывается пяти студентам, поступившим в Российский государственный институт сценического искусства (г. Санкт-Петербург) в 2022-2023 годах.</w:t>
      </w:r>
      <w:r w:rsidR="006677F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На данные цели в бюджете края на 2025 год также предусмотрены с</w:t>
      </w:r>
      <w:r w:rsidR="006677F9">
        <w:rPr>
          <w:rStyle w:val="a5"/>
          <w:rFonts w:ascii="Times New Roman" w:hAnsi="Times New Roman" w:cs="Times New Roman"/>
          <w:color w:val="auto"/>
          <w:sz w:val="28"/>
          <w:szCs w:val="28"/>
          <w:u w:val="none"/>
        </w:rPr>
        <w:t>редства в сумме 2,26 млн рублей.</w:t>
      </w:r>
    </w:p>
    <w:p w:rsidR="006677F9" w:rsidRPr="005C2E56" w:rsidRDefault="006677F9" w:rsidP="006677F9">
      <w:pPr>
        <w:widowControl w:val="0"/>
        <w:spacing w:after="0" w:line="360" w:lineRule="auto"/>
        <w:ind w:firstLine="709"/>
        <w:jc w:val="both"/>
        <w:rPr>
          <w:rStyle w:val="a5"/>
          <w:rFonts w:ascii="Times New Roman" w:hAnsi="Times New Roman" w:cs="Times New Roman"/>
          <w:color w:val="auto"/>
          <w:sz w:val="28"/>
          <w:szCs w:val="28"/>
          <w:u w:val="none"/>
        </w:rPr>
      </w:pPr>
    </w:p>
    <w:p w:rsidR="00F20AE9" w:rsidRPr="00F20AE9" w:rsidRDefault="00F20AE9" w:rsidP="005C2E56">
      <w:pPr>
        <w:widowControl w:val="0"/>
        <w:spacing w:after="0" w:line="360" w:lineRule="auto"/>
        <w:ind w:firstLine="709"/>
        <w:jc w:val="both"/>
        <w:rPr>
          <w:rStyle w:val="a5"/>
          <w:rFonts w:ascii="Times New Roman" w:hAnsi="Times New Roman" w:cs="Times New Roman"/>
          <w:b/>
          <w:color w:val="auto"/>
          <w:sz w:val="28"/>
          <w:szCs w:val="28"/>
          <w:u w:val="none"/>
        </w:rPr>
      </w:pPr>
      <w:r w:rsidRPr="00F20AE9">
        <w:rPr>
          <w:rStyle w:val="a5"/>
          <w:rFonts w:ascii="Times New Roman" w:hAnsi="Times New Roman" w:cs="Times New Roman"/>
          <w:b/>
          <w:color w:val="auto"/>
          <w:sz w:val="28"/>
          <w:szCs w:val="28"/>
          <w:u w:val="none"/>
        </w:rPr>
        <w:t>2</w:t>
      </w:r>
      <w:r w:rsidR="002A774A">
        <w:rPr>
          <w:rStyle w:val="a5"/>
          <w:rFonts w:ascii="Times New Roman" w:hAnsi="Times New Roman" w:cs="Times New Roman"/>
          <w:b/>
          <w:color w:val="auto"/>
          <w:sz w:val="28"/>
          <w:szCs w:val="28"/>
          <w:u w:val="none"/>
        </w:rPr>
        <w:t>5</w:t>
      </w:r>
      <w:r w:rsidRPr="00F20AE9">
        <w:rPr>
          <w:rStyle w:val="a5"/>
          <w:rFonts w:ascii="Times New Roman" w:hAnsi="Times New Roman" w:cs="Times New Roman"/>
          <w:b/>
          <w:color w:val="auto"/>
          <w:sz w:val="28"/>
          <w:szCs w:val="28"/>
          <w:u w:val="none"/>
        </w:rPr>
        <w:t xml:space="preserve">. г. Владивосток, Залугин </w:t>
      </w:r>
      <w:r w:rsidR="003A5F62">
        <w:rPr>
          <w:rStyle w:val="a5"/>
          <w:rFonts w:ascii="Times New Roman" w:hAnsi="Times New Roman" w:cs="Times New Roman"/>
          <w:b/>
          <w:color w:val="auto"/>
          <w:sz w:val="28"/>
          <w:szCs w:val="28"/>
          <w:u w:val="none"/>
        </w:rPr>
        <w:t>А.В.</w:t>
      </w:r>
      <w:r w:rsidR="005C2E56" w:rsidRPr="00F20AE9">
        <w:rPr>
          <w:rStyle w:val="a5"/>
          <w:rFonts w:ascii="Times New Roman" w:hAnsi="Times New Roman" w:cs="Times New Roman"/>
          <w:b/>
          <w:color w:val="auto"/>
          <w:sz w:val="28"/>
          <w:szCs w:val="28"/>
          <w:u w:val="none"/>
        </w:rPr>
        <w:tab/>
      </w:r>
    </w:p>
    <w:p w:rsidR="00F20AE9"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20AE9">
        <w:rPr>
          <w:rStyle w:val="a5"/>
          <w:rFonts w:ascii="Times New Roman" w:hAnsi="Times New Roman" w:cs="Times New Roman"/>
          <w:color w:val="auto"/>
          <w:sz w:val="28"/>
          <w:szCs w:val="28"/>
          <w:u w:val="none"/>
        </w:rPr>
        <w:t xml:space="preserve"> Оказывается </w:t>
      </w:r>
      <w:r w:rsidR="005C2E56" w:rsidRPr="005C2E56">
        <w:rPr>
          <w:rStyle w:val="a5"/>
          <w:rFonts w:ascii="Times New Roman" w:hAnsi="Times New Roman" w:cs="Times New Roman"/>
          <w:color w:val="auto"/>
          <w:sz w:val="28"/>
          <w:szCs w:val="28"/>
          <w:u w:val="none"/>
        </w:rPr>
        <w:t>ли какая-то региональная поддержка Героям Российской Федерации?</w:t>
      </w:r>
      <w:r w:rsidR="005C2E56" w:rsidRPr="005C2E56">
        <w:rPr>
          <w:rStyle w:val="a5"/>
          <w:rFonts w:ascii="Times New Roman" w:hAnsi="Times New Roman" w:cs="Times New Roman"/>
          <w:color w:val="auto"/>
          <w:sz w:val="28"/>
          <w:szCs w:val="28"/>
          <w:u w:val="none"/>
        </w:rPr>
        <w:tab/>
      </w:r>
    </w:p>
    <w:p w:rsidR="00F20AE9" w:rsidRDefault="00F20AE9"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F20AE9" w:rsidRDefault="009157F3" w:rsidP="00F20A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20AE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Да, краевым законодательством предусмотрен ряд мер социальной поддержки. Это краевая денежная выплата в размере 30 000 рублей, социальный сертификат на санаторно-курортное лечение (предоставляется раз в год), денежная выплата на приобретение жилого помещения на территории Приморского края (предоставляется однократно).</w:t>
      </w:r>
      <w:r w:rsidR="00F20AE9">
        <w:rPr>
          <w:rStyle w:val="a5"/>
          <w:rFonts w:ascii="Times New Roman" w:hAnsi="Times New Roman" w:cs="Times New Roman"/>
          <w:color w:val="auto"/>
          <w:sz w:val="28"/>
          <w:szCs w:val="28"/>
          <w:u w:val="none"/>
        </w:rPr>
        <w:t xml:space="preserve"> </w:t>
      </w:r>
    </w:p>
    <w:p w:rsidR="006677F9" w:rsidRDefault="006677F9" w:rsidP="00F20AE9">
      <w:pPr>
        <w:widowControl w:val="0"/>
        <w:spacing w:after="0" w:line="360" w:lineRule="auto"/>
        <w:ind w:firstLine="709"/>
        <w:jc w:val="both"/>
        <w:rPr>
          <w:rStyle w:val="a5"/>
          <w:rFonts w:ascii="Times New Roman" w:hAnsi="Times New Roman" w:cs="Times New Roman"/>
          <w:color w:val="auto"/>
          <w:sz w:val="28"/>
          <w:szCs w:val="28"/>
          <w:u w:val="none"/>
        </w:rPr>
      </w:pPr>
    </w:p>
    <w:p w:rsidR="00F20AE9" w:rsidRDefault="00F20AE9" w:rsidP="00F20AE9">
      <w:pPr>
        <w:widowControl w:val="0"/>
        <w:spacing w:after="0" w:line="360" w:lineRule="auto"/>
        <w:ind w:firstLine="709"/>
        <w:jc w:val="both"/>
        <w:rPr>
          <w:rStyle w:val="a5"/>
          <w:rFonts w:ascii="Times New Roman" w:hAnsi="Times New Roman" w:cs="Times New Roman"/>
          <w:color w:val="auto"/>
          <w:sz w:val="28"/>
          <w:szCs w:val="28"/>
          <w:u w:val="none"/>
        </w:rPr>
      </w:pPr>
      <w:r w:rsidRPr="00F20AE9">
        <w:rPr>
          <w:rStyle w:val="a5"/>
          <w:rFonts w:ascii="Times New Roman" w:hAnsi="Times New Roman" w:cs="Times New Roman"/>
          <w:b/>
          <w:color w:val="auto"/>
          <w:sz w:val="28"/>
          <w:szCs w:val="28"/>
          <w:u w:val="none"/>
        </w:rPr>
        <w:t>2</w:t>
      </w:r>
      <w:r w:rsidR="002A774A">
        <w:rPr>
          <w:rStyle w:val="a5"/>
          <w:rFonts w:ascii="Times New Roman" w:hAnsi="Times New Roman" w:cs="Times New Roman"/>
          <w:b/>
          <w:color w:val="auto"/>
          <w:sz w:val="28"/>
          <w:szCs w:val="28"/>
          <w:u w:val="none"/>
        </w:rPr>
        <w:t>6</w:t>
      </w:r>
      <w:r w:rsidRPr="00F20AE9">
        <w:rPr>
          <w:rStyle w:val="a5"/>
          <w:rFonts w:ascii="Times New Roman" w:hAnsi="Times New Roman" w:cs="Times New Roman"/>
          <w:b/>
          <w:color w:val="auto"/>
          <w:sz w:val="28"/>
          <w:szCs w:val="28"/>
          <w:u w:val="none"/>
        </w:rPr>
        <w:t xml:space="preserve">. </w:t>
      </w:r>
      <w:r w:rsidR="005C2E56" w:rsidRPr="00F20AE9">
        <w:rPr>
          <w:rStyle w:val="a5"/>
          <w:rFonts w:ascii="Times New Roman" w:hAnsi="Times New Roman" w:cs="Times New Roman"/>
          <w:b/>
          <w:color w:val="auto"/>
          <w:sz w:val="28"/>
          <w:szCs w:val="28"/>
          <w:u w:val="none"/>
        </w:rPr>
        <w:t xml:space="preserve">Иршенко </w:t>
      </w:r>
      <w:r w:rsidR="003A5F62">
        <w:rPr>
          <w:rStyle w:val="a5"/>
          <w:rFonts w:ascii="Times New Roman" w:hAnsi="Times New Roman" w:cs="Times New Roman"/>
          <w:b/>
          <w:color w:val="auto"/>
          <w:sz w:val="28"/>
          <w:szCs w:val="28"/>
          <w:u w:val="none"/>
        </w:rPr>
        <w:t>С.П.</w:t>
      </w:r>
      <w:r w:rsidR="005C2E56" w:rsidRPr="00F20AE9">
        <w:rPr>
          <w:rStyle w:val="a5"/>
          <w:rFonts w:ascii="Times New Roman" w:hAnsi="Times New Roman" w:cs="Times New Roman"/>
          <w:b/>
          <w:color w:val="auto"/>
          <w:sz w:val="28"/>
          <w:szCs w:val="28"/>
          <w:u w:val="none"/>
        </w:rPr>
        <w:t>,</w:t>
      </w:r>
      <w:r w:rsidRPr="00F20AE9">
        <w:rPr>
          <w:rStyle w:val="a5"/>
          <w:rFonts w:ascii="Times New Roman" w:hAnsi="Times New Roman" w:cs="Times New Roman"/>
          <w:b/>
          <w:color w:val="auto"/>
          <w:sz w:val="28"/>
          <w:szCs w:val="28"/>
          <w:u w:val="none"/>
        </w:rPr>
        <w:t xml:space="preserve"> СМИ</w:t>
      </w:r>
      <w:r w:rsidR="005C2E56" w:rsidRPr="00F20AE9">
        <w:rPr>
          <w:rStyle w:val="a5"/>
          <w:rFonts w:ascii="Times New Roman" w:hAnsi="Times New Roman" w:cs="Times New Roman"/>
          <w:b/>
          <w:color w:val="auto"/>
          <w:sz w:val="28"/>
          <w:szCs w:val="28"/>
          <w:u w:val="none"/>
        </w:rPr>
        <w:t xml:space="preserve"> </w:t>
      </w:r>
      <w:r w:rsidR="00E77B2F">
        <w:rPr>
          <w:rStyle w:val="a5"/>
          <w:rFonts w:ascii="Times New Roman" w:hAnsi="Times New Roman" w:cs="Times New Roman"/>
          <w:b/>
          <w:color w:val="auto"/>
          <w:sz w:val="28"/>
          <w:szCs w:val="28"/>
          <w:u w:val="none"/>
        </w:rPr>
        <w:t>«</w:t>
      </w:r>
      <w:r w:rsidR="005C2E56" w:rsidRPr="00F20AE9">
        <w:rPr>
          <w:rStyle w:val="a5"/>
          <w:rFonts w:ascii="Times New Roman" w:hAnsi="Times New Roman" w:cs="Times New Roman"/>
          <w:b/>
          <w:color w:val="auto"/>
          <w:sz w:val="28"/>
          <w:szCs w:val="28"/>
          <w:u w:val="none"/>
        </w:rPr>
        <w:t>Восток-Медиа</w:t>
      </w:r>
      <w:r w:rsidR="00E77B2F">
        <w:rPr>
          <w:rStyle w:val="a5"/>
          <w:rFonts w:ascii="Times New Roman" w:hAnsi="Times New Roman" w:cs="Times New Roman"/>
          <w:b/>
          <w:color w:val="auto"/>
          <w:sz w:val="28"/>
          <w:szCs w:val="28"/>
          <w:u w:val="none"/>
        </w:rPr>
        <w:t>»</w:t>
      </w:r>
      <w:r w:rsidR="005C2E56" w:rsidRPr="005C2E56">
        <w:rPr>
          <w:rStyle w:val="a5"/>
          <w:rFonts w:ascii="Times New Roman" w:hAnsi="Times New Roman" w:cs="Times New Roman"/>
          <w:color w:val="auto"/>
          <w:sz w:val="28"/>
          <w:szCs w:val="28"/>
          <w:u w:val="none"/>
        </w:rPr>
        <w:tab/>
      </w:r>
    </w:p>
    <w:p w:rsidR="00F20AE9" w:rsidRDefault="009157F3" w:rsidP="00F20A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20AE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В Арсеньеве ведутся работы по строительству горнолыжного курорта. К</w:t>
      </w:r>
      <w:r w:rsidR="00F20AE9">
        <w:rPr>
          <w:rStyle w:val="a5"/>
          <w:rFonts w:ascii="Times New Roman" w:hAnsi="Times New Roman" w:cs="Times New Roman"/>
          <w:color w:val="auto"/>
          <w:sz w:val="28"/>
          <w:szCs w:val="28"/>
          <w:u w:val="none"/>
        </w:rPr>
        <w:t>огда планируется его открытие?</w:t>
      </w:r>
      <w:r w:rsidR="00F20AE9">
        <w:rPr>
          <w:rStyle w:val="a5"/>
          <w:rFonts w:ascii="Times New Roman" w:hAnsi="Times New Roman" w:cs="Times New Roman"/>
          <w:color w:val="auto"/>
          <w:sz w:val="28"/>
          <w:szCs w:val="28"/>
          <w:u w:val="none"/>
        </w:rPr>
        <w:tab/>
      </w:r>
    </w:p>
    <w:p w:rsidR="00F20AE9" w:rsidRDefault="00F20AE9" w:rsidP="00F20A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C2E56" w:rsidRDefault="009157F3" w:rsidP="00F20AE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20AE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Круглогодичный семейный горнолыжный курорт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Арсеньев</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реализуется в рамках государственно-частного партнерства. 1-й этап строительства лыжной инфраструктуры (канатно-кресельные дороги, система оснежения) будут завершены в декабре 2024 года. В 2025 году планируется завершение работ по строительству гостиничной инфраструктуры.</w:t>
      </w:r>
    </w:p>
    <w:p w:rsidR="006677F9" w:rsidRPr="005C2E56" w:rsidRDefault="006677F9" w:rsidP="00F20AE9">
      <w:pPr>
        <w:widowControl w:val="0"/>
        <w:spacing w:after="0" w:line="360" w:lineRule="auto"/>
        <w:ind w:firstLine="709"/>
        <w:jc w:val="both"/>
        <w:rPr>
          <w:rStyle w:val="a5"/>
          <w:rFonts w:ascii="Times New Roman" w:hAnsi="Times New Roman" w:cs="Times New Roman"/>
          <w:color w:val="auto"/>
          <w:sz w:val="28"/>
          <w:szCs w:val="28"/>
          <w:u w:val="none"/>
        </w:rPr>
      </w:pPr>
    </w:p>
    <w:p w:rsidR="00F20AE9" w:rsidRPr="00F20AE9" w:rsidRDefault="00F20AE9" w:rsidP="005C2E56">
      <w:pPr>
        <w:widowControl w:val="0"/>
        <w:spacing w:after="0" w:line="360" w:lineRule="auto"/>
        <w:ind w:firstLine="709"/>
        <w:jc w:val="both"/>
        <w:rPr>
          <w:rStyle w:val="a5"/>
          <w:rFonts w:ascii="Times New Roman" w:hAnsi="Times New Roman" w:cs="Times New Roman"/>
          <w:b/>
          <w:color w:val="auto"/>
          <w:sz w:val="28"/>
          <w:szCs w:val="28"/>
          <w:u w:val="none"/>
        </w:rPr>
      </w:pPr>
      <w:r w:rsidRPr="00F20AE9">
        <w:rPr>
          <w:rStyle w:val="a5"/>
          <w:rFonts w:ascii="Times New Roman" w:hAnsi="Times New Roman" w:cs="Times New Roman"/>
          <w:b/>
          <w:color w:val="auto"/>
          <w:sz w:val="28"/>
          <w:szCs w:val="28"/>
          <w:u w:val="none"/>
        </w:rPr>
        <w:t>2</w:t>
      </w:r>
      <w:r w:rsidR="002A774A">
        <w:rPr>
          <w:rStyle w:val="a5"/>
          <w:rFonts w:ascii="Times New Roman" w:hAnsi="Times New Roman" w:cs="Times New Roman"/>
          <w:b/>
          <w:color w:val="auto"/>
          <w:sz w:val="28"/>
          <w:szCs w:val="28"/>
          <w:u w:val="none"/>
        </w:rPr>
        <w:t>7</w:t>
      </w:r>
      <w:r w:rsidRPr="00F20AE9">
        <w:rPr>
          <w:rStyle w:val="a5"/>
          <w:rFonts w:ascii="Times New Roman" w:hAnsi="Times New Roman" w:cs="Times New Roman"/>
          <w:b/>
          <w:color w:val="auto"/>
          <w:sz w:val="28"/>
          <w:szCs w:val="28"/>
          <w:u w:val="none"/>
        </w:rPr>
        <w:t>.</w:t>
      </w:r>
      <w:r>
        <w:rPr>
          <w:rStyle w:val="a5"/>
          <w:rFonts w:ascii="Times New Roman" w:hAnsi="Times New Roman" w:cs="Times New Roman"/>
          <w:b/>
          <w:color w:val="auto"/>
          <w:sz w:val="28"/>
          <w:szCs w:val="28"/>
          <w:u w:val="none"/>
        </w:rPr>
        <w:t xml:space="preserve"> ГО </w:t>
      </w:r>
      <w:r w:rsidRPr="00F20AE9">
        <w:rPr>
          <w:rStyle w:val="a5"/>
          <w:rFonts w:ascii="Times New Roman" w:hAnsi="Times New Roman" w:cs="Times New Roman"/>
          <w:b/>
          <w:color w:val="auto"/>
          <w:sz w:val="28"/>
          <w:szCs w:val="28"/>
          <w:u w:val="none"/>
        </w:rPr>
        <w:t xml:space="preserve">ЗАТО Фокино, </w:t>
      </w:r>
      <w:r w:rsidR="005C2E56" w:rsidRPr="00F20AE9">
        <w:rPr>
          <w:rStyle w:val="a5"/>
          <w:rFonts w:ascii="Times New Roman" w:hAnsi="Times New Roman" w:cs="Times New Roman"/>
          <w:b/>
          <w:color w:val="auto"/>
          <w:sz w:val="28"/>
          <w:szCs w:val="28"/>
          <w:u w:val="none"/>
        </w:rPr>
        <w:t>вопрос гражданина, проживающего в Приморском крае, заданный из зала</w:t>
      </w:r>
    </w:p>
    <w:p w:rsidR="00F20AE9"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w:t>
      </w:r>
      <w:r w:rsidR="00F20AE9">
        <w:rPr>
          <w:rStyle w:val="a5"/>
          <w:rFonts w:ascii="Times New Roman" w:hAnsi="Times New Roman" w:cs="Times New Roman"/>
          <w:color w:val="auto"/>
          <w:sz w:val="28"/>
          <w:szCs w:val="28"/>
          <w:u w:val="none"/>
        </w:rPr>
        <w:t xml:space="preserve"> М</w:t>
      </w:r>
      <w:r w:rsidR="00E9276C" w:rsidRPr="005C2E56">
        <w:rPr>
          <w:rStyle w:val="a5"/>
          <w:rFonts w:ascii="Times New Roman" w:hAnsi="Times New Roman" w:cs="Times New Roman"/>
          <w:color w:val="auto"/>
          <w:sz w:val="28"/>
          <w:szCs w:val="28"/>
          <w:u w:val="none"/>
        </w:rPr>
        <w:t>ожно</w:t>
      </w:r>
      <w:r w:rsidR="005C2E56" w:rsidRPr="005C2E56">
        <w:rPr>
          <w:rStyle w:val="a5"/>
          <w:rFonts w:ascii="Times New Roman" w:hAnsi="Times New Roman" w:cs="Times New Roman"/>
          <w:color w:val="auto"/>
          <w:sz w:val="28"/>
          <w:szCs w:val="28"/>
          <w:u w:val="none"/>
        </w:rPr>
        <w:t xml:space="preserve"> ли рассчитывать на реконструкцию единственного стадиона в ЗАТО Фокино.</w:t>
      </w:r>
      <w:r w:rsidR="005C2E56" w:rsidRPr="005C2E56">
        <w:rPr>
          <w:rStyle w:val="a5"/>
          <w:rFonts w:ascii="Times New Roman" w:hAnsi="Times New Roman" w:cs="Times New Roman"/>
          <w:color w:val="auto"/>
          <w:sz w:val="28"/>
          <w:szCs w:val="28"/>
          <w:u w:val="none"/>
        </w:rPr>
        <w:tab/>
      </w:r>
    </w:p>
    <w:p w:rsidR="00F20AE9" w:rsidRDefault="00F20AE9"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37E58" w:rsidRDefault="009157F3" w:rsidP="005C2E5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20AE9">
        <w:rPr>
          <w:rStyle w:val="a5"/>
          <w:rFonts w:ascii="Times New Roman" w:hAnsi="Times New Roman" w:cs="Times New Roman"/>
          <w:color w:val="auto"/>
          <w:sz w:val="28"/>
          <w:szCs w:val="28"/>
          <w:u w:val="none"/>
        </w:rPr>
        <w:t xml:space="preserve"> </w:t>
      </w:r>
      <w:r w:rsidR="005C2E56" w:rsidRPr="005C2E56">
        <w:rPr>
          <w:rStyle w:val="a5"/>
          <w:rFonts w:ascii="Times New Roman" w:hAnsi="Times New Roman" w:cs="Times New Roman"/>
          <w:color w:val="auto"/>
          <w:sz w:val="28"/>
          <w:szCs w:val="28"/>
          <w:u w:val="none"/>
        </w:rPr>
        <w:t xml:space="preserve">Приложением 10 Государственной программы </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Развитие физической культуры и спорта Приморского края</w:t>
      </w:r>
      <w:r w:rsidR="00E77B2F">
        <w:rPr>
          <w:rStyle w:val="a5"/>
          <w:rFonts w:ascii="Times New Roman" w:hAnsi="Times New Roman" w:cs="Times New Roman"/>
          <w:color w:val="auto"/>
          <w:sz w:val="28"/>
          <w:szCs w:val="28"/>
          <w:u w:val="none"/>
        </w:rPr>
        <w:t>»</w:t>
      </w:r>
      <w:r w:rsidR="005C2E56" w:rsidRPr="005C2E56">
        <w:rPr>
          <w:rStyle w:val="a5"/>
          <w:rFonts w:ascii="Times New Roman" w:hAnsi="Times New Roman" w:cs="Times New Roman"/>
          <w:color w:val="auto"/>
          <w:sz w:val="28"/>
          <w:szCs w:val="28"/>
          <w:u w:val="none"/>
        </w:rPr>
        <w:t xml:space="preserve"> установлен Порядок предоставления и расходования субсидий из краевого бюджета бюджету муниципальных образований Приморского края на развитие спортивной инфраструктуры муниципальной собственности (далее - Порядок). Заявки муниципальными образованиями представляются до 15 июня года, предшествующего году предоставления субсидии. По указанному объекту на 2025 год заявка отсутствует. В случае получения в 2025 году заявки на реконструкцию стадиона ЗАТО Фокино на 2026 год, она будет рассмотрена в соответствии с Порядком.</w:t>
      </w:r>
      <w:r w:rsidR="005C2E56">
        <w:rPr>
          <w:rStyle w:val="a5"/>
          <w:rFonts w:ascii="Times New Roman" w:hAnsi="Times New Roman" w:cs="Times New Roman"/>
          <w:color w:val="auto"/>
          <w:sz w:val="28"/>
          <w:szCs w:val="28"/>
          <w:u w:val="none"/>
        </w:rPr>
        <w:t xml:space="preserve">  </w:t>
      </w:r>
    </w:p>
    <w:p w:rsidR="006677F9" w:rsidRDefault="006677F9" w:rsidP="005C2E56">
      <w:pPr>
        <w:widowControl w:val="0"/>
        <w:spacing w:after="0" w:line="360" w:lineRule="auto"/>
        <w:ind w:firstLine="709"/>
        <w:jc w:val="both"/>
        <w:rPr>
          <w:rStyle w:val="a5"/>
          <w:rFonts w:ascii="Times New Roman" w:hAnsi="Times New Roman" w:cs="Times New Roman"/>
          <w:color w:val="auto"/>
          <w:sz w:val="28"/>
          <w:szCs w:val="28"/>
          <w:u w:val="none"/>
        </w:rPr>
      </w:pPr>
    </w:p>
    <w:p w:rsidR="00537E58" w:rsidRPr="00537E58" w:rsidRDefault="00537E58" w:rsidP="00537E58">
      <w:pPr>
        <w:widowControl w:val="0"/>
        <w:spacing w:after="0" w:line="360" w:lineRule="auto"/>
        <w:ind w:firstLine="709"/>
        <w:jc w:val="both"/>
        <w:rPr>
          <w:rStyle w:val="a5"/>
          <w:rFonts w:ascii="Times New Roman" w:hAnsi="Times New Roman" w:cs="Times New Roman"/>
          <w:b/>
          <w:color w:val="auto"/>
          <w:sz w:val="28"/>
          <w:szCs w:val="28"/>
          <w:u w:val="none"/>
        </w:rPr>
      </w:pPr>
      <w:r w:rsidRPr="00537E58">
        <w:rPr>
          <w:rStyle w:val="a5"/>
          <w:rFonts w:ascii="Times New Roman" w:hAnsi="Times New Roman" w:cs="Times New Roman"/>
          <w:b/>
          <w:color w:val="auto"/>
          <w:sz w:val="28"/>
          <w:szCs w:val="28"/>
          <w:u w:val="none"/>
        </w:rPr>
        <w:t>2</w:t>
      </w:r>
      <w:r w:rsidR="002A774A">
        <w:rPr>
          <w:rStyle w:val="a5"/>
          <w:rFonts w:ascii="Times New Roman" w:hAnsi="Times New Roman" w:cs="Times New Roman"/>
          <w:b/>
          <w:color w:val="auto"/>
          <w:sz w:val="28"/>
          <w:szCs w:val="28"/>
          <w:u w:val="none"/>
        </w:rPr>
        <w:t>8</w:t>
      </w:r>
      <w:r w:rsidRPr="00537E58">
        <w:rPr>
          <w:rStyle w:val="a5"/>
          <w:rFonts w:ascii="Times New Roman" w:hAnsi="Times New Roman" w:cs="Times New Roman"/>
          <w:b/>
          <w:color w:val="auto"/>
          <w:sz w:val="28"/>
          <w:szCs w:val="28"/>
          <w:u w:val="none"/>
        </w:rPr>
        <w:t>. Находкинский ГО, вопрос гражданина, проживающего в Приморском крае, заданный из зала</w:t>
      </w:r>
    </w:p>
    <w:p w:rsidR="00537E58" w:rsidRDefault="009157F3"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37E58">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В СМИ проходит информация, что в крае создаются модельные библиотеки. Какие библиотеки могут претендо</w:t>
      </w:r>
      <w:r w:rsidR="00537E58">
        <w:rPr>
          <w:rStyle w:val="a5"/>
          <w:rFonts w:ascii="Times New Roman" w:hAnsi="Times New Roman" w:cs="Times New Roman"/>
          <w:color w:val="auto"/>
          <w:sz w:val="28"/>
          <w:szCs w:val="28"/>
          <w:u w:val="none"/>
        </w:rPr>
        <w:t>вать на такую поддержку?</w:t>
      </w:r>
      <w:r w:rsidR="00537E58">
        <w:rPr>
          <w:rStyle w:val="a5"/>
          <w:rFonts w:ascii="Times New Roman" w:hAnsi="Times New Roman" w:cs="Times New Roman"/>
          <w:color w:val="auto"/>
          <w:sz w:val="28"/>
          <w:szCs w:val="28"/>
          <w:u w:val="none"/>
        </w:rPr>
        <w:tab/>
        <w:t>Ответ:</w:t>
      </w:r>
    </w:p>
    <w:p w:rsidR="00537E58" w:rsidRDefault="009157F3"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37E58">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Ежегодно в крае в рамках государственной программы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Развитие культуры РФ</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создаются библиотеки по модельному стандарту. Участие в конкурсном отборе могут принимать муниципальные библиотеки, находящиеся в удовлетворительном состоянии и не требующие капитального ремонта. Так, за период 2023-2024 годов в крае создано 5 модельных библиотек в гг. Находка, Уссурийск, Арсеньев и ЗАТО Фокино. Для участия в конкурсе на получение субсидии из федерального бюджета от Приморского края направлены заявки в Минкультуры России на создание пяти муниципальных модельных библиотек в г. Арсеньев, Владивосток, Находка, а также в с. Черниговка. Результаты конкурсного отбора будут со</w:t>
      </w:r>
      <w:r w:rsidR="00537E58">
        <w:rPr>
          <w:rStyle w:val="a5"/>
          <w:rFonts w:ascii="Times New Roman" w:hAnsi="Times New Roman" w:cs="Times New Roman"/>
          <w:color w:val="auto"/>
          <w:sz w:val="28"/>
          <w:szCs w:val="28"/>
          <w:u w:val="none"/>
        </w:rPr>
        <w:t>общены в октябре текущего года.</w:t>
      </w:r>
    </w:p>
    <w:p w:rsidR="006677F9" w:rsidRPr="00537E58" w:rsidRDefault="006677F9" w:rsidP="00537E58">
      <w:pPr>
        <w:widowControl w:val="0"/>
        <w:spacing w:after="0" w:line="360" w:lineRule="auto"/>
        <w:ind w:firstLine="709"/>
        <w:jc w:val="both"/>
        <w:rPr>
          <w:rStyle w:val="a5"/>
          <w:rFonts w:ascii="Times New Roman" w:hAnsi="Times New Roman" w:cs="Times New Roman"/>
          <w:color w:val="auto"/>
          <w:sz w:val="28"/>
          <w:szCs w:val="28"/>
          <w:u w:val="none"/>
        </w:rPr>
      </w:pPr>
    </w:p>
    <w:p w:rsidR="00537E58" w:rsidRDefault="00537E58" w:rsidP="00537E58">
      <w:pPr>
        <w:widowControl w:val="0"/>
        <w:spacing w:after="0" w:line="360" w:lineRule="auto"/>
        <w:ind w:firstLine="709"/>
        <w:jc w:val="both"/>
        <w:rPr>
          <w:rStyle w:val="a5"/>
          <w:rFonts w:ascii="Times New Roman" w:hAnsi="Times New Roman" w:cs="Times New Roman"/>
          <w:color w:val="auto"/>
          <w:sz w:val="28"/>
          <w:szCs w:val="28"/>
          <w:u w:val="none"/>
        </w:rPr>
      </w:pPr>
      <w:r w:rsidRPr="00537E58">
        <w:rPr>
          <w:rStyle w:val="a5"/>
          <w:rFonts w:ascii="Times New Roman" w:hAnsi="Times New Roman" w:cs="Times New Roman"/>
          <w:b/>
          <w:color w:val="auto"/>
          <w:sz w:val="28"/>
          <w:szCs w:val="28"/>
          <w:u w:val="none"/>
        </w:rPr>
        <w:t>2</w:t>
      </w:r>
      <w:r w:rsidR="002A774A">
        <w:rPr>
          <w:rStyle w:val="a5"/>
          <w:rFonts w:ascii="Times New Roman" w:hAnsi="Times New Roman" w:cs="Times New Roman"/>
          <w:b/>
          <w:color w:val="auto"/>
          <w:sz w:val="28"/>
          <w:szCs w:val="28"/>
          <w:u w:val="none"/>
        </w:rPr>
        <w:t>9</w:t>
      </w:r>
      <w:r w:rsidRPr="00537E58">
        <w:rPr>
          <w:rStyle w:val="a5"/>
          <w:rFonts w:ascii="Times New Roman" w:hAnsi="Times New Roman" w:cs="Times New Roman"/>
          <w:b/>
          <w:color w:val="auto"/>
          <w:sz w:val="28"/>
          <w:szCs w:val="28"/>
          <w:u w:val="none"/>
        </w:rPr>
        <w:t xml:space="preserve">. Арсеньевский ГО, вопрос гражданина, проживающего в </w:t>
      </w:r>
      <w:r w:rsidRPr="00537E58">
        <w:rPr>
          <w:rStyle w:val="a5"/>
          <w:rFonts w:ascii="Times New Roman" w:hAnsi="Times New Roman" w:cs="Times New Roman"/>
          <w:b/>
          <w:color w:val="auto"/>
          <w:sz w:val="28"/>
          <w:szCs w:val="28"/>
          <w:u w:val="none"/>
        </w:rPr>
        <w:lastRenderedPageBreak/>
        <w:t>Приморском крае, заданный из зала</w:t>
      </w:r>
      <w:r w:rsidRPr="00537E58">
        <w:rPr>
          <w:rStyle w:val="a5"/>
          <w:rFonts w:ascii="Times New Roman" w:hAnsi="Times New Roman" w:cs="Times New Roman"/>
          <w:color w:val="auto"/>
          <w:sz w:val="28"/>
          <w:szCs w:val="28"/>
          <w:u w:val="none"/>
        </w:rPr>
        <w:tab/>
      </w:r>
    </w:p>
    <w:p w:rsidR="00537E58" w:rsidRDefault="009157F3"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37E58">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Какие поощрительные меры предусмотрены для спортсменов за завоеванные призовые места?</w:t>
      </w:r>
      <w:r w:rsidR="00537E58" w:rsidRPr="00537E58">
        <w:rPr>
          <w:rStyle w:val="a5"/>
          <w:rFonts w:ascii="Times New Roman" w:hAnsi="Times New Roman" w:cs="Times New Roman"/>
          <w:color w:val="auto"/>
          <w:sz w:val="28"/>
          <w:szCs w:val="28"/>
          <w:u w:val="none"/>
        </w:rPr>
        <w:tab/>
      </w:r>
    </w:p>
    <w:p w:rsidR="00537E58" w:rsidRDefault="00537E58"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37E58" w:rsidRDefault="009157F3"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37E58">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В 2025 году в рамках выполнения мероприятий государственной программы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Развитие физической культуры и спорта Приморского края</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планируется выделение 27,7 млн рублей на предоставление: ежемесячных специальных стипендий спортсменам и ежемесячные выплаты в размере 2,2 млн рублей; премиальные выплаты за высокие спортивные результаты на всероссийских и международных спортивных соревнованиях 25,5 млн рублей.</w:t>
      </w:r>
    </w:p>
    <w:p w:rsidR="006677F9" w:rsidRPr="00537E58" w:rsidRDefault="006677F9" w:rsidP="00537E58">
      <w:pPr>
        <w:widowControl w:val="0"/>
        <w:spacing w:after="0" w:line="360" w:lineRule="auto"/>
        <w:ind w:firstLine="709"/>
        <w:jc w:val="both"/>
        <w:rPr>
          <w:rStyle w:val="a5"/>
          <w:rFonts w:ascii="Times New Roman" w:hAnsi="Times New Roman" w:cs="Times New Roman"/>
          <w:color w:val="auto"/>
          <w:sz w:val="28"/>
          <w:szCs w:val="28"/>
          <w:u w:val="none"/>
        </w:rPr>
      </w:pPr>
    </w:p>
    <w:p w:rsidR="00537E58" w:rsidRDefault="002A774A"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30</w:t>
      </w:r>
      <w:r w:rsidR="00537E58" w:rsidRPr="00537E58">
        <w:rPr>
          <w:rStyle w:val="a5"/>
          <w:rFonts w:ascii="Times New Roman" w:hAnsi="Times New Roman" w:cs="Times New Roman"/>
          <w:b/>
          <w:color w:val="auto"/>
          <w:sz w:val="28"/>
          <w:szCs w:val="28"/>
          <w:u w:val="none"/>
        </w:rPr>
        <w:t>. Пограничный МО, вопрос гражданина, проживающего в Приморском крае, заданный из зала</w:t>
      </w:r>
      <w:r w:rsidR="00537E58" w:rsidRPr="00537E58">
        <w:rPr>
          <w:rStyle w:val="a5"/>
          <w:rFonts w:ascii="Times New Roman" w:hAnsi="Times New Roman" w:cs="Times New Roman"/>
          <w:color w:val="auto"/>
          <w:sz w:val="28"/>
          <w:szCs w:val="28"/>
          <w:u w:val="none"/>
        </w:rPr>
        <w:tab/>
      </w:r>
    </w:p>
    <w:p w:rsidR="00537E58" w:rsidRDefault="009157F3"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37E58">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Предусмотрены ли денежные средства на разви</w:t>
      </w:r>
      <w:r w:rsidR="006677F9">
        <w:rPr>
          <w:rStyle w:val="a5"/>
          <w:rFonts w:ascii="Times New Roman" w:hAnsi="Times New Roman" w:cs="Times New Roman"/>
          <w:color w:val="auto"/>
          <w:sz w:val="28"/>
          <w:szCs w:val="28"/>
          <w:u w:val="none"/>
        </w:rPr>
        <w:t xml:space="preserve">тие информационных систем в социальной </w:t>
      </w:r>
      <w:r w:rsidR="00537E58" w:rsidRPr="00537E58">
        <w:rPr>
          <w:rStyle w:val="a5"/>
          <w:rFonts w:ascii="Times New Roman" w:hAnsi="Times New Roman" w:cs="Times New Roman"/>
          <w:color w:val="auto"/>
          <w:sz w:val="28"/>
          <w:szCs w:val="28"/>
          <w:u w:val="none"/>
        </w:rPr>
        <w:t>сфере в 2025 году?</w:t>
      </w:r>
      <w:r w:rsidR="00537E58" w:rsidRPr="00537E58">
        <w:rPr>
          <w:rStyle w:val="a5"/>
          <w:rFonts w:ascii="Times New Roman" w:hAnsi="Times New Roman" w:cs="Times New Roman"/>
          <w:color w:val="auto"/>
          <w:sz w:val="28"/>
          <w:szCs w:val="28"/>
          <w:u w:val="none"/>
        </w:rPr>
        <w:tab/>
      </w:r>
    </w:p>
    <w:p w:rsidR="00537E58" w:rsidRDefault="00537E58"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37E58" w:rsidRDefault="009157F3"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37E58">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Да, в министерстве труда и социальной политики Приморского края большое внимание уделяется развитию информатизации в социальной сфере. В 2025 году на эти цели планируется направить 64 млн рублей.</w:t>
      </w:r>
    </w:p>
    <w:p w:rsidR="006677F9" w:rsidRPr="00537E58" w:rsidRDefault="006677F9" w:rsidP="00537E58">
      <w:pPr>
        <w:widowControl w:val="0"/>
        <w:spacing w:after="0" w:line="360" w:lineRule="auto"/>
        <w:ind w:firstLine="709"/>
        <w:jc w:val="both"/>
        <w:rPr>
          <w:rStyle w:val="a5"/>
          <w:rFonts w:ascii="Times New Roman" w:hAnsi="Times New Roman" w:cs="Times New Roman"/>
          <w:color w:val="auto"/>
          <w:sz w:val="28"/>
          <w:szCs w:val="28"/>
          <w:u w:val="none"/>
        </w:rPr>
      </w:pPr>
    </w:p>
    <w:p w:rsidR="00537E58" w:rsidRPr="00537E58" w:rsidRDefault="00537E58" w:rsidP="00537E58">
      <w:pPr>
        <w:widowControl w:val="0"/>
        <w:spacing w:after="0" w:line="360" w:lineRule="auto"/>
        <w:ind w:firstLine="709"/>
        <w:jc w:val="both"/>
        <w:rPr>
          <w:rStyle w:val="a5"/>
          <w:rFonts w:ascii="Times New Roman" w:hAnsi="Times New Roman" w:cs="Times New Roman"/>
          <w:b/>
          <w:color w:val="auto"/>
          <w:sz w:val="28"/>
          <w:szCs w:val="28"/>
          <w:u w:val="none"/>
        </w:rPr>
      </w:pPr>
      <w:r w:rsidRPr="00537E58">
        <w:rPr>
          <w:rStyle w:val="a5"/>
          <w:rFonts w:ascii="Times New Roman" w:hAnsi="Times New Roman" w:cs="Times New Roman"/>
          <w:b/>
          <w:color w:val="auto"/>
          <w:sz w:val="28"/>
          <w:szCs w:val="28"/>
          <w:u w:val="none"/>
        </w:rPr>
        <w:t>3</w:t>
      </w:r>
      <w:r w:rsidR="002A774A">
        <w:rPr>
          <w:rStyle w:val="a5"/>
          <w:rFonts w:ascii="Times New Roman" w:hAnsi="Times New Roman" w:cs="Times New Roman"/>
          <w:b/>
          <w:color w:val="auto"/>
          <w:sz w:val="28"/>
          <w:szCs w:val="28"/>
          <w:u w:val="none"/>
        </w:rPr>
        <w:t>1</w:t>
      </w:r>
      <w:r w:rsidRPr="00537E58">
        <w:rPr>
          <w:rStyle w:val="a5"/>
          <w:rFonts w:ascii="Times New Roman" w:hAnsi="Times New Roman" w:cs="Times New Roman"/>
          <w:b/>
          <w:color w:val="auto"/>
          <w:sz w:val="28"/>
          <w:szCs w:val="28"/>
          <w:u w:val="none"/>
        </w:rPr>
        <w:t xml:space="preserve">. Пожарский МО, Казаросян </w:t>
      </w:r>
      <w:r w:rsidR="003A5F62">
        <w:rPr>
          <w:rStyle w:val="a5"/>
          <w:rFonts w:ascii="Times New Roman" w:hAnsi="Times New Roman" w:cs="Times New Roman"/>
          <w:b/>
          <w:color w:val="auto"/>
          <w:sz w:val="28"/>
          <w:szCs w:val="28"/>
          <w:u w:val="none"/>
        </w:rPr>
        <w:t>А.П.,</w:t>
      </w:r>
      <w:r w:rsidRPr="00537E58">
        <w:rPr>
          <w:rStyle w:val="a5"/>
          <w:rFonts w:ascii="Times New Roman" w:hAnsi="Times New Roman" w:cs="Times New Roman"/>
          <w:b/>
          <w:color w:val="auto"/>
          <w:sz w:val="28"/>
          <w:szCs w:val="28"/>
          <w:u w:val="none"/>
        </w:rPr>
        <w:t xml:space="preserve"> председатель районной общественной организации ветеранов войны и труда, Вооруженных сил и правоохранительных органов</w:t>
      </w:r>
      <w:r w:rsidRPr="00537E58">
        <w:rPr>
          <w:rStyle w:val="a5"/>
          <w:rFonts w:ascii="Times New Roman" w:hAnsi="Times New Roman" w:cs="Times New Roman"/>
          <w:b/>
          <w:color w:val="auto"/>
          <w:sz w:val="28"/>
          <w:szCs w:val="28"/>
          <w:u w:val="none"/>
        </w:rPr>
        <w:tab/>
      </w:r>
    </w:p>
    <w:p w:rsidR="00537E58" w:rsidRDefault="009157F3"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37E58">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В Лучегорске ведется строительство физкультурно-оздоровительного комплекса. Скажите, когда он будет достроен и с</w:t>
      </w:r>
      <w:r w:rsidR="00537E58">
        <w:rPr>
          <w:rStyle w:val="a5"/>
          <w:rFonts w:ascii="Times New Roman" w:hAnsi="Times New Roman" w:cs="Times New Roman"/>
          <w:color w:val="auto"/>
          <w:sz w:val="28"/>
          <w:szCs w:val="28"/>
          <w:u w:val="none"/>
        </w:rPr>
        <w:t>колько предусмотрено средств?</w:t>
      </w:r>
    </w:p>
    <w:p w:rsidR="00537E58" w:rsidRDefault="00537E58"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37E58" w:rsidRDefault="009157F3"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37E58">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Строительство ФОКа начато в 2024 году и продолжится до 2026 года. На эти цели проектом краевого бюджета будет предусмотрено 118,5 млн рублей. </w:t>
      </w:r>
    </w:p>
    <w:p w:rsidR="006677F9" w:rsidRPr="00537E58" w:rsidRDefault="006677F9" w:rsidP="00537E58">
      <w:pPr>
        <w:widowControl w:val="0"/>
        <w:spacing w:after="0" w:line="360" w:lineRule="auto"/>
        <w:ind w:firstLine="709"/>
        <w:jc w:val="both"/>
        <w:rPr>
          <w:rStyle w:val="a5"/>
          <w:rFonts w:ascii="Times New Roman" w:hAnsi="Times New Roman" w:cs="Times New Roman"/>
          <w:color w:val="auto"/>
          <w:sz w:val="28"/>
          <w:szCs w:val="28"/>
          <w:u w:val="none"/>
        </w:rPr>
      </w:pPr>
    </w:p>
    <w:p w:rsidR="00537E58" w:rsidRPr="00537E58" w:rsidRDefault="00537E58" w:rsidP="00537E58">
      <w:pPr>
        <w:widowControl w:val="0"/>
        <w:spacing w:after="0" w:line="360" w:lineRule="auto"/>
        <w:ind w:firstLine="709"/>
        <w:jc w:val="both"/>
        <w:rPr>
          <w:rStyle w:val="a5"/>
          <w:rFonts w:ascii="Times New Roman" w:hAnsi="Times New Roman" w:cs="Times New Roman"/>
          <w:b/>
          <w:color w:val="auto"/>
          <w:sz w:val="28"/>
          <w:szCs w:val="28"/>
          <w:u w:val="none"/>
        </w:rPr>
      </w:pPr>
      <w:r w:rsidRPr="00537E58">
        <w:rPr>
          <w:rStyle w:val="a5"/>
          <w:rFonts w:ascii="Times New Roman" w:hAnsi="Times New Roman" w:cs="Times New Roman"/>
          <w:b/>
          <w:color w:val="auto"/>
          <w:sz w:val="28"/>
          <w:szCs w:val="28"/>
          <w:u w:val="none"/>
        </w:rPr>
        <w:t>3</w:t>
      </w:r>
      <w:r w:rsidR="002A774A">
        <w:rPr>
          <w:rStyle w:val="a5"/>
          <w:rFonts w:ascii="Times New Roman" w:hAnsi="Times New Roman" w:cs="Times New Roman"/>
          <w:b/>
          <w:color w:val="auto"/>
          <w:sz w:val="28"/>
          <w:szCs w:val="28"/>
          <w:u w:val="none"/>
        </w:rPr>
        <w:t>2</w:t>
      </w:r>
      <w:r w:rsidRPr="00537E58">
        <w:rPr>
          <w:rStyle w:val="a5"/>
          <w:rFonts w:ascii="Times New Roman" w:hAnsi="Times New Roman" w:cs="Times New Roman"/>
          <w:b/>
          <w:color w:val="auto"/>
          <w:sz w:val="28"/>
          <w:szCs w:val="28"/>
          <w:u w:val="none"/>
        </w:rPr>
        <w:t xml:space="preserve">. ГО Большой Камень, Зубарева </w:t>
      </w:r>
      <w:r w:rsidR="003A5F62">
        <w:rPr>
          <w:rStyle w:val="a5"/>
          <w:rFonts w:ascii="Times New Roman" w:hAnsi="Times New Roman" w:cs="Times New Roman"/>
          <w:b/>
          <w:color w:val="auto"/>
          <w:sz w:val="28"/>
          <w:szCs w:val="28"/>
          <w:u w:val="none"/>
        </w:rPr>
        <w:t>А.С.</w:t>
      </w:r>
    </w:p>
    <w:p w:rsidR="00537E58" w:rsidRDefault="009157F3"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w:t>
      </w:r>
      <w:r w:rsidR="00537E58">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Я слышала, что в крае утверждена программа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Плавание для всех</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какие мероприятия в рамках данной программы планируется реализовать в 2025 году?</w:t>
      </w:r>
      <w:r w:rsidR="00537E58" w:rsidRPr="00537E58">
        <w:rPr>
          <w:rStyle w:val="a5"/>
          <w:rFonts w:ascii="Times New Roman" w:hAnsi="Times New Roman" w:cs="Times New Roman"/>
          <w:color w:val="auto"/>
          <w:sz w:val="28"/>
          <w:szCs w:val="28"/>
          <w:u w:val="none"/>
        </w:rPr>
        <w:tab/>
      </w:r>
      <w:r w:rsidR="00537E58">
        <w:rPr>
          <w:rStyle w:val="a5"/>
          <w:rFonts w:ascii="Times New Roman" w:hAnsi="Times New Roman" w:cs="Times New Roman"/>
          <w:color w:val="auto"/>
          <w:sz w:val="28"/>
          <w:szCs w:val="28"/>
          <w:u w:val="none"/>
        </w:rPr>
        <w:t>Ответ:</w:t>
      </w:r>
    </w:p>
    <w:p w:rsidR="00537E58" w:rsidRDefault="009157F3"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37E58">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Да, действительно начиная с 2024 года реализуется новая услуга для детей по обучению плаванию за 36 часов в формате государственного социального заказа. На 2025 год запланировано средств краевого бюджета на организацию бесплатного обучения начальным навыкам плавания 1 500 детей в возрасте от 6 до 12 лет. На эти цели в проекте краевого бюджета будет предусмотрено 26,3 млн рублей. Кроме того, для создания условия для плавания в 2025 году планируется открытие Физкультурно-оздоровительного комплекса с бассейном в г. Большой Камень.</w:t>
      </w:r>
    </w:p>
    <w:p w:rsidR="006677F9" w:rsidRPr="00537E58" w:rsidRDefault="006677F9" w:rsidP="00537E58">
      <w:pPr>
        <w:widowControl w:val="0"/>
        <w:spacing w:after="0" w:line="360" w:lineRule="auto"/>
        <w:ind w:firstLine="709"/>
        <w:jc w:val="both"/>
        <w:rPr>
          <w:rStyle w:val="a5"/>
          <w:rFonts w:ascii="Times New Roman" w:hAnsi="Times New Roman" w:cs="Times New Roman"/>
          <w:color w:val="auto"/>
          <w:sz w:val="28"/>
          <w:szCs w:val="28"/>
          <w:u w:val="none"/>
        </w:rPr>
      </w:pPr>
    </w:p>
    <w:p w:rsidR="00537E58" w:rsidRDefault="00537E58" w:rsidP="00537E58">
      <w:pPr>
        <w:widowControl w:val="0"/>
        <w:spacing w:after="0" w:line="360" w:lineRule="auto"/>
        <w:ind w:firstLine="709"/>
        <w:jc w:val="both"/>
        <w:rPr>
          <w:rStyle w:val="a5"/>
          <w:rFonts w:ascii="Times New Roman" w:hAnsi="Times New Roman" w:cs="Times New Roman"/>
          <w:color w:val="auto"/>
          <w:sz w:val="28"/>
          <w:szCs w:val="28"/>
          <w:u w:val="none"/>
        </w:rPr>
      </w:pPr>
      <w:r w:rsidRPr="00537E58">
        <w:rPr>
          <w:rStyle w:val="a5"/>
          <w:rFonts w:ascii="Times New Roman" w:hAnsi="Times New Roman" w:cs="Times New Roman"/>
          <w:b/>
          <w:color w:val="auto"/>
          <w:sz w:val="28"/>
          <w:szCs w:val="28"/>
          <w:u w:val="none"/>
        </w:rPr>
        <w:t>3</w:t>
      </w:r>
      <w:r w:rsidR="002A774A">
        <w:rPr>
          <w:rStyle w:val="a5"/>
          <w:rFonts w:ascii="Times New Roman" w:hAnsi="Times New Roman" w:cs="Times New Roman"/>
          <w:b/>
          <w:color w:val="auto"/>
          <w:sz w:val="28"/>
          <w:szCs w:val="28"/>
          <w:u w:val="none"/>
        </w:rPr>
        <w:t>3</w:t>
      </w:r>
      <w:r w:rsidRPr="00537E58">
        <w:rPr>
          <w:rStyle w:val="a5"/>
          <w:rFonts w:ascii="Times New Roman" w:hAnsi="Times New Roman" w:cs="Times New Roman"/>
          <w:b/>
          <w:color w:val="auto"/>
          <w:sz w:val="28"/>
          <w:szCs w:val="28"/>
          <w:u w:val="none"/>
        </w:rPr>
        <w:t xml:space="preserve">. ГО Спасск-Дальний, Яценко </w:t>
      </w:r>
      <w:r w:rsidR="003A5F62">
        <w:rPr>
          <w:rStyle w:val="a5"/>
          <w:rFonts w:ascii="Times New Roman" w:hAnsi="Times New Roman" w:cs="Times New Roman"/>
          <w:b/>
          <w:color w:val="auto"/>
          <w:sz w:val="28"/>
          <w:szCs w:val="28"/>
          <w:u w:val="none"/>
        </w:rPr>
        <w:t>О.С.,</w:t>
      </w:r>
      <w:r w:rsidRPr="00537E58">
        <w:rPr>
          <w:rStyle w:val="a5"/>
          <w:rFonts w:ascii="Times New Roman" w:hAnsi="Times New Roman" w:cs="Times New Roman"/>
          <w:b/>
          <w:color w:val="auto"/>
          <w:sz w:val="28"/>
          <w:szCs w:val="28"/>
          <w:u w:val="none"/>
        </w:rPr>
        <w:t xml:space="preserve"> бухгалтер АО </w:t>
      </w:r>
      <w:r w:rsidR="00E77B2F">
        <w:rPr>
          <w:rStyle w:val="a5"/>
          <w:rFonts w:ascii="Times New Roman" w:hAnsi="Times New Roman" w:cs="Times New Roman"/>
          <w:b/>
          <w:color w:val="auto"/>
          <w:sz w:val="28"/>
          <w:szCs w:val="28"/>
          <w:u w:val="none"/>
        </w:rPr>
        <w:t>«</w:t>
      </w:r>
      <w:r w:rsidRPr="00537E58">
        <w:rPr>
          <w:rStyle w:val="a5"/>
          <w:rFonts w:ascii="Times New Roman" w:hAnsi="Times New Roman" w:cs="Times New Roman"/>
          <w:b/>
          <w:color w:val="auto"/>
          <w:sz w:val="28"/>
          <w:szCs w:val="28"/>
          <w:u w:val="none"/>
        </w:rPr>
        <w:t>Кислород</w:t>
      </w:r>
      <w:r w:rsidR="00E77B2F">
        <w:rPr>
          <w:rStyle w:val="a5"/>
          <w:rFonts w:ascii="Times New Roman" w:hAnsi="Times New Roman" w:cs="Times New Roman"/>
          <w:b/>
          <w:color w:val="auto"/>
          <w:sz w:val="28"/>
          <w:szCs w:val="28"/>
          <w:u w:val="none"/>
        </w:rPr>
        <w:t>»</w:t>
      </w:r>
      <w:r w:rsidRPr="00537E58">
        <w:rPr>
          <w:rStyle w:val="a5"/>
          <w:rFonts w:ascii="Times New Roman" w:hAnsi="Times New Roman" w:cs="Times New Roman"/>
          <w:color w:val="auto"/>
          <w:sz w:val="28"/>
          <w:szCs w:val="28"/>
          <w:u w:val="none"/>
        </w:rPr>
        <w:tab/>
      </w:r>
    </w:p>
    <w:p w:rsidR="00537E58" w:rsidRDefault="009157F3"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37E58">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Предусмотрена ли индексация регионального материнского капитала при рождении третьего ребенка в следующем году? В каком размере?</w:t>
      </w:r>
      <w:r w:rsidR="00537E58" w:rsidRPr="00537E58">
        <w:rPr>
          <w:rStyle w:val="a5"/>
          <w:rFonts w:ascii="Times New Roman" w:hAnsi="Times New Roman" w:cs="Times New Roman"/>
          <w:color w:val="auto"/>
          <w:sz w:val="28"/>
          <w:szCs w:val="28"/>
          <w:u w:val="none"/>
        </w:rPr>
        <w:tab/>
      </w:r>
    </w:p>
    <w:p w:rsidR="00537E58" w:rsidRDefault="00537E58"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37E58" w:rsidRDefault="009157F3"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37E58">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Да, краевым законодательством будет предусмотрена индексация на 4,5%. Размер материнского (семейного) капитала при рождении (усыновлении) третьего и последующего ребенка (детей) в 2025 году составит 238 839 рублей.</w:t>
      </w:r>
    </w:p>
    <w:p w:rsidR="006677F9" w:rsidRPr="00537E58" w:rsidRDefault="006677F9" w:rsidP="00537E58">
      <w:pPr>
        <w:widowControl w:val="0"/>
        <w:spacing w:after="0" w:line="360" w:lineRule="auto"/>
        <w:ind w:firstLine="709"/>
        <w:jc w:val="both"/>
        <w:rPr>
          <w:rStyle w:val="a5"/>
          <w:rFonts w:ascii="Times New Roman" w:hAnsi="Times New Roman" w:cs="Times New Roman"/>
          <w:color w:val="auto"/>
          <w:sz w:val="28"/>
          <w:szCs w:val="28"/>
          <w:u w:val="none"/>
        </w:rPr>
      </w:pPr>
    </w:p>
    <w:p w:rsidR="00537E58" w:rsidRDefault="00537E58" w:rsidP="00537E58">
      <w:pPr>
        <w:widowControl w:val="0"/>
        <w:spacing w:after="0" w:line="360" w:lineRule="auto"/>
        <w:ind w:firstLine="709"/>
        <w:jc w:val="both"/>
        <w:rPr>
          <w:rStyle w:val="a5"/>
          <w:rFonts w:ascii="Times New Roman" w:hAnsi="Times New Roman" w:cs="Times New Roman"/>
          <w:color w:val="auto"/>
          <w:sz w:val="28"/>
          <w:szCs w:val="28"/>
          <w:u w:val="none"/>
        </w:rPr>
      </w:pPr>
      <w:r w:rsidRPr="00537E58">
        <w:rPr>
          <w:rStyle w:val="a5"/>
          <w:rFonts w:ascii="Times New Roman" w:hAnsi="Times New Roman" w:cs="Times New Roman"/>
          <w:b/>
          <w:color w:val="auto"/>
          <w:sz w:val="28"/>
          <w:szCs w:val="28"/>
          <w:u w:val="none"/>
        </w:rPr>
        <w:t>3</w:t>
      </w:r>
      <w:r w:rsidR="002A774A">
        <w:rPr>
          <w:rStyle w:val="a5"/>
          <w:rFonts w:ascii="Times New Roman" w:hAnsi="Times New Roman" w:cs="Times New Roman"/>
          <w:b/>
          <w:color w:val="auto"/>
          <w:sz w:val="28"/>
          <w:szCs w:val="28"/>
          <w:u w:val="none"/>
        </w:rPr>
        <w:t>4</w:t>
      </w:r>
      <w:r w:rsidRPr="00537E58">
        <w:rPr>
          <w:rStyle w:val="a5"/>
          <w:rFonts w:ascii="Times New Roman" w:hAnsi="Times New Roman" w:cs="Times New Roman"/>
          <w:b/>
          <w:color w:val="auto"/>
          <w:sz w:val="28"/>
          <w:szCs w:val="28"/>
          <w:u w:val="none"/>
        </w:rPr>
        <w:t xml:space="preserve">. Уссурийский ГО, Ерохина </w:t>
      </w:r>
      <w:r w:rsidR="003A5F62">
        <w:rPr>
          <w:rStyle w:val="a5"/>
          <w:rFonts w:ascii="Times New Roman" w:hAnsi="Times New Roman" w:cs="Times New Roman"/>
          <w:b/>
          <w:color w:val="auto"/>
          <w:sz w:val="28"/>
          <w:szCs w:val="28"/>
          <w:u w:val="none"/>
        </w:rPr>
        <w:t xml:space="preserve">И.Г., </w:t>
      </w:r>
      <w:r w:rsidRPr="00537E58">
        <w:rPr>
          <w:rStyle w:val="a5"/>
          <w:rFonts w:ascii="Times New Roman" w:hAnsi="Times New Roman" w:cs="Times New Roman"/>
          <w:b/>
          <w:color w:val="auto"/>
          <w:sz w:val="28"/>
          <w:szCs w:val="28"/>
          <w:u w:val="none"/>
        </w:rPr>
        <w:t xml:space="preserve">директор МАУ ПБ </w:t>
      </w:r>
      <w:r w:rsidR="00E77B2F">
        <w:rPr>
          <w:rStyle w:val="a5"/>
          <w:rFonts w:ascii="Times New Roman" w:hAnsi="Times New Roman" w:cs="Times New Roman"/>
          <w:b/>
          <w:color w:val="auto"/>
          <w:sz w:val="28"/>
          <w:szCs w:val="28"/>
          <w:u w:val="none"/>
        </w:rPr>
        <w:t>«</w:t>
      </w:r>
      <w:r w:rsidRPr="00537E58">
        <w:rPr>
          <w:rStyle w:val="a5"/>
          <w:rFonts w:ascii="Times New Roman" w:hAnsi="Times New Roman" w:cs="Times New Roman"/>
          <w:b/>
          <w:color w:val="auto"/>
          <w:sz w:val="28"/>
          <w:szCs w:val="28"/>
          <w:u w:val="none"/>
        </w:rPr>
        <w:t>Чайка</w:t>
      </w:r>
      <w:r w:rsidR="00E77B2F">
        <w:rPr>
          <w:rStyle w:val="a5"/>
          <w:rFonts w:ascii="Times New Roman" w:hAnsi="Times New Roman" w:cs="Times New Roman"/>
          <w:b/>
          <w:color w:val="auto"/>
          <w:sz w:val="28"/>
          <w:szCs w:val="28"/>
          <w:u w:val="none"/>
        </w:rPr>
        <w:t>»</w:t>
      </w:r>
      <w:r w:rsidRPr="00537E58">
        <w:rPr>
          <w:rStyle w:val="a5"/>
          <w:rFonts w:ascii="Times New Roman" w:hAnsi="Times New Roman" w:cs="Times New Roman"/>
          <w:color w:val="auto"/>
          <w:sz w:val="28"/>
          <w:szCs w:val="28"/>
          <w:u w:val="none"/>
        </w:rPr>
        <w:tab/>
      </w:r>
    </w:p>
    <w:p w:rsidR="00537E58" w:rsidRDefault="009157F3"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Будут ли проводиться массовые бесплатные зарядки, тренировки с населением в 202</w:t>
      </w:r>
      <w:r w:rsidR="006677F9">
        <w:rPr>
          <w:rStyle w:val="a5"/>
          <w:rFonts w:ascii="Times New Roman" w:hAnsi="Times New Roman" w:cs="Times New Roman"/>
          <w:color w:val="auto"/>
          <w:sz w:val="28"/>
          <w:szCs w:val="28"/>
          <w:u w:val="none"/>
        </w:rPr>
        <w:t>5</w:t>
      </w:r>
      <w:r w:rsidR="00537E58" w:rsidRPr="00537E58">
        <w:rPr>
          <w:rStyle w:val="a5"/>
          <w:rFonts w:ascii="Times New Roman" w:hAnsi="Times New Roman" w:cs="Times New Roman"/>
          <w:color w:val="auto"/>
          <w:sz w:val="28"/>
          <w:szCs w:val="28"/>
          <w:u w:val="none"/>
        </w:rPr>
        <w:t xml:space="preserve"> году? </w:t>
      </w:r>
      <w:r w:rsidR="00537E58" w:rsidRPr="00537E58">
        <w:rPr>
          <w:rStyle w:val="a5"/>
          <w:rFonts w:ascii="Times New Roman" w:hAnsi="Times New Roman" w:cs="Times New Roman"/>
          <w:color w:val="auto"/>
          <w:sz w:val="28"/>
          <w:szCs w:val="28"/>
          <w:u w:val="none"/>
        </w:rPr>
        <w:tab/>
      </w:r>
    </w:p>
    <w:p w:rsidR="00537E58" w:rsidRDefault="00537E58"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37E58" w:rsidRDefault="009157F3"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37E58">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В проекте бюджета Приморского края на 2025 год планируется предусмотреть средства в размере 21,0 млн рублей на предоставление грантов в форме субсидий из краевого бюджета некоммерческим организациям, реализующим проекты в сфере физической культуры и массового спорта на территории Приморского края посредством организации занятий </w:t>
      </w:r>
      <w:r w:rsidR="00980994">
        <w:rPr>
          <w:rStyle w:val="a5"/>
          <w:rFonts w:ascii="Times New Roman" w:hAnsi="Times New Roman" w:cs="Times New Roman"/>
          <w:color w:val="auto"/>
          <w:sz w:val="28"/>
          <w:szCs w:val="28"/>
          <w:u w:val="none"/>
        </w:rPr>
        <w:t>желающие,</w:t>
      </w:r>
      <w:r w:rsidR="00537E58" w:rsidRPr="00537E58">
        <w:rPr>
          <w:rStyle w:val="a5"/>
          <w:rFonts w:ascii="Times New Roman" w:hAnsi="Times New Roman" w:cs="Times New Roman"/>
          <w:color w:val="auto"/>
          <w:sz w:val="28"/>
          <w:szCs w:val="28"/>
          <w:u w:val="none"/>
        </w:rPr>
        <w:t xml:space="preserve"> могут принять участие на регулярной основе в систематических физкультурных </w:t>
      </w:r>
      <w:r w:rsidR="00537E58" w:rsidRPr="00537E58">
        <w:rPr>
          <w:rStyle w:val="a5"/>
          <w:rFonts w:ascii="Times New Roman" w:hAnsi="Times New Roman" w:cs="Times New Roman"/>
          <w:color w:val="auto"/>
          <w:sz w:val="28"/>
          <w:szCs w:val="28"/>
          <w:u w:val="none"/>
        </w:rPr>
        <w:lastRenderedPageBreak/>
        <w:t>занятиях.</w:t>
      </w:r>
    </w:p>
    <w:p w:rsidR="006677F9" w:rsidRPr="00537E58" w:rsidRDefault="006677F9" w:rsidP="00537E58">
      <w:pPr>
        <w:widowControl w:val="0"/>
        <w:spacing w:after="0" w:line="360" w:lineRule="auto"/>
        <w:ind w:firstLine="709"/>
        <w:jc w:val="both"/>
        <w:rPr>
          <w:rStyle w:val="a5"/>
          <w:rFonts w:ascii="Times New Roman" w:hAnsi="Times New Roman" w:cs="Times New Roman"/>
          <w:color w:val="auto"/>
          <w:sz w:val="28"/>
          <w:szCs w:val="28"/>
          <w:u w:val="none"/>
        </w:rPr>
      </w:pPr>
    </w:p>
    <w:p w:rsidR="00F6051B" w:rsidRDefault="00537E58" w:rsidP="00537E58">
      <w:pPr>
        <w:widowControl w:val="0"/>
        <w:spacing w:after="0" w:line="360" w:lineRule="auto"/>
        <w:ind w:firstLine="709"/>
        <w:jc w:val="both"/>
        <w:rPr>
          <w:rStyle w:val="a5"/>
          <w:rFonts w:ascii="Times New Roman" w:hAnsi="Times New Roman" w:cs="Times New Roman"/>
          <w:color w:val="auto"/>
          <w:sz w:val="28"/>
          <w:szCs w:val="28"/>
          <w:u w:val="none"/>
        </w:rPr>
      </w:pPr>
      <w:r w:rsidRPr="00F6051B">
        <w:rPr>
          <w:rStyle w:val="a5"/>
          <w:rFonts w:ascii="Times New Roman" w:hAnsi="Times New Roman" w:cs="Times New Roman"/>
          <w:b/>
          <w:color w:val="auto"/>
          <w:sz w:val="28"/>
          <w:szCs w:val="28"/>
          <w:u w:val="none"/>
        </w:rPr>
        <w:t>3</w:t>
      </w:r>
      <w:r w:rsidR="002A774A">
        <w:rPr>
          <w:rStyle w:val="a5"/>
          <w:rFonts w:ascii="Times New Roman" w:hAnsi="Times New Roman" w:cs="Times New Roman"/>
          <w:b/>
          <w:color w:val="auto"/>
          <w:sz w:val="28"/>
          <w:szCs w:val="28"/>
          <w:u w:val="none"/>
        </w:rPr>
        <w:t>5</w:t>
      </w:r>
      <w:r w:rsidRPr="00F6051B">
        <w:rPr>
          <w:rStyle w:val="a5"/>
          <w:rFonts w:ascii="Times New Roman" w:hAnsi="Times New Roman" w:cs="Times New Roman"/>
          <w:b/>
          <w:color w:val="auto"/>
          <w:sz w:val="28"/>
          <w:szCs w:val="28"/>
          <w:u w:val="none"/>
        </w:rPr>
        <w:t xml:space="preserve">. Владивостокский ГО, Адамов </w:t>
      </w:r>
      <w:r w:rsidR="003A5F62">
        <w:rPr>
          <w:rStyle w:val="a5"/>
          <w:rFonts w:ascii="Times New Roman" w:hAnsi="Times New Roman" w:cs="Times New Roman"/>
          <w:b/>
          <w:color w:val="auto"/>
          <w:sz w:val="28"/>
          <w:szCs w:val="28"/>
          <w:u w:val="none"/>
        </w:rPr>
        <w:t>А.И.,</w:t>
      </w:r>
      <w:r w:rsidRPr="00F6051B">
        <w:rPr>
          <w:rStyle w:val="a5"/>
          <w:rFonts w:ascii="Times New Roman" w:hAnsi="Times New Roman" w:cs="Times New Roman"/>
          <w:b/>
          <w:color w:val="auto"/>
          <w:sz w:val="28"/>
          <w:szCs w:val="28"/>
          <w:u w:val="none"/>
        </w:rPr>
        <w:t xml:space="preserve"> председатель благотворительного фонда </w:t>
      </w:r>
      <w:r w:rsidR="00E77B2F">
        <w:rPr>
          <w:rStyle w:val="a5"/>
          <w:rFonts w:ascii="Times New Roman" w:hAnsi="Times New Roman" w:cs="Times New Roman"/>
          <w:b/>
          <w:color w:val="auto"/>
          <w:sz w:val="28"/>
          <w:szCs w:val="28"/>
          <w:u w:val="none"/>
        </w:rPr>
        <w:t>«</w:t>
      </w:r>
      <w:r w:rsidRPr="00F6051B">
        <w:rPr>
          <w:rStyle w:val="a5"/>
          <w:rFonts w:ascii="Times New Roman" w:hAnsi="Times New Roman" w:cs="Times New Roman"/>
          <w:b/>
          <w:color w:val="auto"/>
          <w:sz w:val="28"/>
          <w:szCs w:val="28"/>
          <w:u w:val="none"/>
        </w:rPr>
        <w:t>Сыны Отечества</w:t>
      </w:r>
      <w:r w:rsidR="00E77B2F">
        <w:rPr>
          <w:rStyle w:val="a5"/>
          <w:rFonts w:ascii="Times New Roman" w:hAnsi="Times New Roman" w:cs="Times New Roman"/>
          <w:b/>
          <w:color w:val="auto"/>
          <w:sz w:val="28"/>
          <w:szCs w:val="28"/>
          <w:u w:val="none"/>
        </w:rPr>
        <w:t>»</w:t>
      </w:r>
      <w:r w:rsidRPr="00537E58">
        <w:rPr>
          <w:rStyle w:val="a5"/>
          <w:rFonts w:ascii="Times New Roman" w:hAnsi="Times New Roman" w:cs="Times New Roman"/>
          <w:color w:val="auto"/>
          <w:sz w:val="28"/>
          <w:szCs w:val="28"/>
          <w:u w:val="none"/>
        </w:rPr>
        <w:t xml:space="preserve"> </w:t>
      </w:r>
      <w:r w:rsidRPr="00537E58">
        <w:rPr>
          <w:rStyle w:val="a5"/>
          <w:rFonts w:ascii="Times New Roman" w:hAnsi="Times New Roman" w:cs="Times New Roman"/>
          <w:color w:val="auto"/>
          <w:sz w:val="28"/>
          <w:szCs w:val="28"/>
          <w:u w:val="none"/>
        </w:rPr>
        <w:tab/>
      </w:r>
    </w:p>
    <w:p w:rsidR="00F6051B" w:rsidRDefault="009157F3"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6051B">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Какие мероприятия по сохранению объектов Владивостокской крепости инспекция планирует осуществить в следующем году?</w:t>
      </w:r>
      <w:r w:rsidR="00537E58" w:rsidRPr="00537E58">
        <w:rPr>
          <w:rStyle w:val="a5"/>
          <w:rFonts w:ascii="Times New Roman" w:hAnsi="Times New Roman" w:cs="Times New Roman"/>
          <w:color w:val="auto"/>
          <w:sz w:val="28"/>
          <w:szCs w:val="28"/>
          <w:u w:val="none"/>
        </w:rPr>
        <w:tab/>
      </w:r>
    </w:p>
    <w:p w:rsidR="00F6051B" w:rsidRDefault="00F6051B"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37E58" w:rsidRDefault="009157F3"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6051B">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В 2025 году в бюджете Приморского края предусмотрено 86 млн рублей на предоставление инспекцией гранта федеральному государственному музею-заповеднику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Владивостокская крепость</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на проведение работ по сохранению и популяризации объекта культурного наследия федерального значения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Саперный редут № 4</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входящего в состав Владивостокской крепости, расположенного в городе Владивостоке.</w:t>
      </w:r>
    </w:p>
    <w:p w:rsidR="006677F9" w:rsidRPr="00537E58" w:rsidRDefault="006677F9" w:rsidP="00537E58">
      <w:pPr>
        <w:widowControl w:val="0"/>
        <w:spacing w:after="0" w:line="360" w:lineRule="auto"/>
        <w:ind w:firstLine="709"/>
        <w:jc w:val="both"/>
        <w:rPr>
          <w:rStyle w:val="a5"/>
          <w:rFonts w:ascii="Times New Roman" w:hAnsi="Times New Roman" w:cs="Times New Roman"/>
          <w:color w:val="auto"/>
          <w:sz w:val="28"/>
          <w:szCs w:val="28"/>
          <w:u w:val="none"/>
        </w:rPr>
      </w:pPr>
    </w:p>
    <w:p w:rsidR="00F6051B" w:rsidRPr="00F6051B" w:rsidRDefault="00F6051B" w:rsidP="00537E58">
      <w:pPr>
        <w:widowControl w:val="0"/>
        <w:spacing w:after="0" w:line="360" w:lineRule="auto"/>
        <w:ind w:firstLine="709"/>
        <w:jc w:val="both"/>
        <w:rPr>
          <w:rStyle w:val="a5"/>
          <w:rFonts w:ascii="Times New Roman" w:hAnsi="Times New Roman" w:cs="Times New Roman"/>
          <w:b/>
          <w:color w:val="auto"/>
          <w:sz w:val="28"/>
          <w:szCs w:val="28"/>
          <w:u w:val="none"/>
        </w:rPr>
      </w:pPr>
      <w:r w:rsidRPr="00F6051B">
        <w:rPr>
          <w:rStyle w:val="a5"/>
          <w:rFonts w:ascii="Times New Roman" w:hAnsi="Times New Roman" w:cs="Times New Roman"/>
          <w:b/>
          <w:color w:val="auto"/>
          <w:sz w:val="28"/>
          <w:szCs w:val="28"/>
          <w:u w:val="none"/>
        </w:rPr>
        <w:t>3</w:t>
      </w:r>
      <w:r w:rsidR="002A774A">
        <w:rPr>
          <w:rStyle w:val="a5"/>
          <w:rFonts w:ascii="Times New Roman" w:hAnsi="Times New Roman" w:cs="Times New Roman"/>
          <w:b/>
          <w:color w:val="auto"/>
          <w:sz w:val="28"/>
          <w:szCs w:val="28"/>
          <w:u w:val="none"/>
        </w:rPr>
        <w:t>6</w:t>
      </w:r>
      <w:r w:rsidRPr="00F6051B">
        <w:rPr>
          <w:rStyle w:val="a5"/>
          <w:rFonts w:ascii="Times New Roman" w:hAnsi="Times New Roman" w:cs="Times New Roman"/>
          <w:b/>
          <w:color w:val="auto"/>
          <w:sz w:val="28"/>
          <w:szCs w:val="28"/>
          <w:u w:val="none"/>
        </w:rPr>
        <w:t xml:space="preserve">. Черниговский МО, </w:t>
      </w:r>
      <w:r w:rsidR="00537E58" w:rsidRPr="00F6051B">
        <w:rPr>
          <w:rStyle w:val="a5"/>
          <w:rFonts w:ascii="Times New Roman" w:hAnsi="Times New Roman" w:cs="Times New Roman"/>
          <w:b/>
          <w:color w:val="auto"/>
          <w:sz w:val="28"/>
          <w:szCs w:val="28"/>
          <w:u w:val="none"/>
        </w:rPr>
        <w:t>вопрос гражданина, проживающего в При</w:t>
      </w:r>
      <w:r w:rsidRPr="00F6051B">
        <w:rPr>
          <w:rStyle w:val="a5"/>
          <w:rFonts w:ascii="Times New Roman" w:hAnsi="Times New Roman" w:cs="Times New Roman"/>
          <w:b/>
          <w:color w:val="auto"/>
          <w:sz w:val="28"/>
          <w:szCs w:val="28"/>
          <w:u w:val="none"/>
        </w:rPr>
        <w:t>морском крае, заданный из зала</w:t>
      </w:r>
    </w:p>
    <w:p w:rsidR="00F6051B" w:rsidRDefault="009157F3" w:rsidP="00F6051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6051B">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Видели по телевидению, что в селе Черниговка создан народный театр, прошла премьера спектакля. Участниками спектакля – артистами, являются жители села. Это очень интересный проект для самореализации творческих людей. Подскажите, будут ли создаваться такие театры в других населе</w:t>
      </w:r>
      <w:r w:rsidR="00F6051B">
        <w:rPr>
          <w:rStyle w:val="a5"/>
          <w:rFonts w:ascii="Times New Roman" w:hAnsi="Times New Roman" w:cs="Times New Roman"/>
          <w:color w:val="auto"/>
          <w:sz w:val="28"/>
          <w:szCs w:val="28"/>
          <w:u w:val="none"/>
        </w:rPr>
        <w:t xml:space="preserve">нных пунктах края? </w:t>
      </w:r>
    </w:p>
    <w:p w:rsidR="00F6051B" w:rsidRDefault="00F6051B" w:rsidP="00F6051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37E58" w:rsidRDefault="009157F3" w:rsidP="00F6051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6051B">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Уже 3 года в Приморском крае по инициативе Губернатора Приморского края О.Н. Кожемяко, при поддержке Правительства Приморского края, министерства культуры и архивного дела Приморского края успешно реализуется проект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Народные театры Приморского края</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Всего с начала реализации проекта из краевого бюджета выделено 34 млн руб. На сегодняшний день народные театры уже ес</w:t>
      </w:r>
      <w:r w:rsidR="00F6051B">
        <w:rPr>
          <w:rStyle w:val="a5"/>
          <w:rFonts w:ascii="Times New Roman" w:hAnsi="Times New Roman" w:cs="Times New Roman"/>
          <w:color w:val="auto"/>
          <w:sz w:val="28"/>
          <w:szCs w:val="28"/>
          <w:u w:val="none"/>
        </w:rPr>
        <w:t>ть в г. Артем, г. Арсеньев, г. Спасск-</w:t>
      </w:r>
      <w:r w:rsidR="00537E58" w:rsidRPr="00537E58">
        <w:rPr>
          <w:rStyle w:val="a5"/>
          <w:rFonts w:ascii="Times New Roman" w:hAnsi="Times New Roman" w:cs="Times New Roman"/>
          <w:color w:val="auto"/>
          <w:sz w:val="28"/>
          <w:szCs w:val="28"/>
          <w:u w:val="none"/>
        </w:rPr>
        <w:t>Дальний, г. Дальнегорск, пгт.</w:t>
      </w:r>
      <w:r w:rsidR="006677F9">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Славянка, г. Партизанск, с. Черниговка. За 3 года более 500 человек посетило кастинги проекта в разных муниципалитетах края. Более 200 </w:t>
      </w:r>
      <w:r w:rsidR="00537E58" w:rsidRPr="00537E58">
        <w:rPr>
          <w:rStyle w:val="a5"/>
          <w:rFonts w:ascii="Times New Roman" w:hAnsi="Times New Roman" w:cs="Times New Roman"/>
          <w:color w:val="auto"/>
          <w:sz w:val="28"/>
          <w:szCs w:val="28"/>
          <w:u w:val="none"/>
        </w:rPr>
        <w:lastRenderedPageBreak/>
        <w:t xml:space="preserve">человек посчастливилось стать частью уникального проекта. Труппы театров дружны между собой и часто поддерживают коллег на премьерах в зрительном зале. Стоит отметить, что проект пользуется успехом и интересом у жителей Приморского края. В театральный сезон 2024-2025 годов планируется создать еще три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Народных театра</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в г. Лесозаводск, п. Лучегорск и п. Пограничном. В бюджете края на 2025 год на реализацию проекта предусмотрено 10,0 млн руб. Более того, в 2025 году планируется провести масштабный театральный фестиваль всех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Народных театров</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во Владивостоке, в драм</w:t>
      </w:r>
      <w:r w:rsidR="00361E03">
        <w:rPr>
          <w:rStyle w:val="a5"/>
          <w:rFonts w:ascii="Times New Roman" w:hAnsi="Times New Roman" w:cs="Times New Roman"/>
          <w:color w:val="auto"/>
          <w:sz w:val="28"/>
          <w:szCs w:val="28"/>
          <w:u w:val="none"/>
        </w:rPr>
        <w:t>атическом театре им. М.</w:t>
      </w:r>
      <w:r w:rsidR="006677F9">
        <w:rPr>
          <w:rStyle w:val="a5"/>
          <w:rFonts w:ascii="Times New Roman" w:hAnsi="Times New Roman" w:cs="Times New Roman"/>
          <w:color w:val="auto"/>
          <w:sz w:val="28"/>
          <w:szCs w:val="28"/>
          <w:u w:val="none"/>
        </w:rPr>
        <w:t xml:space="preserve"> </w:t>
      </w:r>
      <w:r w:rsidR="00361E03">
        <w:rPr>
          <w:rStyle w:val="a5"/>
          <w:rFonts w:ascii="Times New Roman" w:hAnsi="Times New Roman" w:cs="Times New Roman"/>
          <w:color w:val="auto"/>
          <w:sz w:val="28"/>
          <w:szCs w:val="28"/>
          <w:u w:val="none"/>
        </w:rPr>
        <w:t>Горького.</w:t>
      </w:r>
    </w:p>
    <w:p w:rsidR="006677F9" w:rsidRPr="00537E58" w:rsidRDefault="006677F9" w:rsidP="00F6051B">
      <w:pPr>
        <w:widowControl w:val="0"/>
        <w:spacing w:after="0" w:line="360" w:lineRule="auto"/>
        <w:ind w:firstLine="709"/>
        <w:jc w:val="both"/>
        <w:rPr>
          <w:rStyle w:val="a5"/>
          <w:rFonts w:ascii="Times New Roman" w:hAnsi="Times New Roman" w:cs="Times New Roman"/>
          <w:color w:val="auto"/>
          <w:sz w:val="28"/>
          <w:szCs w:val="28"/>
          <w:u w:val="none"/>
        </w:rPr>
      </w:pPr>
    </w:p>
    <w:p w:rsidR="00361E03" w:rsidRPr="00361E03" w:rsidRDefault="00361E03" w:rsidP="00537E58">
      <w:pPr>
        <w:widowControl w:val="0"/>
        <w:spacing w:after="0" w:line="360" w:lineRule="auto"/>
        <w:ind w:firstLine="709"/>
        <w:jc w:val="both"/>
        <w:rPr>
          <w:rStyle w:val="a5"/>
          <w:rFonts w:ascii="Times New Roman" w:hAnsi="Times New Roman" w:cs="Times New Roman"/>
          <w:b/>
          <w:color w:val="auto"/>
          <w:sz w:val="28"/>
          <w:szCs w:val="28"/>
          <w:u w:val="none"/>
        </w:rPr>
      </w:pPr>
      <w:r w:rsidRPr="00361E03">
        <w:rPr>
          <w:rStyle w:val="a5"/>
          <w:rFonts w:ascii="Times New Roman" w:hAnsi="Times New Roman" w:cs="Times New Roman"/>
          <w:b/>
          <w:color w:val="auto"/>
          <w:sz w:val="28"/>
          <w:szCs w:val="28"/>
          <w:u w:val="none"/>
        </w:rPr>
        <w:t>3</w:t>
      </w:r>
      <w:r w:rsidR="002A774A">
        <w:rPr>
          <w:rStyle w:val="a5"/>
          <w:rFonts w:ascii="Times New Roman" w:hAnsi="Times New Roman" w:cs="Times New Roman"/>
          <w:b/>
          <w:color w:val="auto"/>
          <w:sz w:val="28"/>
          <w:szCs w:val="28"/>
          <w:u w:val="none"/>
        </w:rPr>
        <w:t>7</w:t>
      </w:r>
      <w:r w:rsidRPr="00361E03">
        <w:rPr>
          <w:rStyle w:val="a5"/>
          <w:rFonts w:ascii="Times New Roman" w:hAnsi="Times New Roman" w:cs="Times New Roman"/>
          <w:b/>
          <w:color w:val="auto"/>
          <w:sz w:val="28"/>
          <w:szCs w:val="28"/>
          <w:u w:val="none"/>
        </w:rPr>
        <w:t xml:space="preserve">. Черниговский МО, Мамедова </w:t>
      </w:r>
      <w:r w:rsidR="003A5F62">
        <w:rPr>
          <w:rStyle w:val="a5"/>
          <w:rFonts w:ascii="Times New Roman" w:hAnsi="Times New Roman" w:cs="Times New Roman"/>
          <w:b/>
          <w:color w:val="auto"/>
          <w:sz w:val="28"/>
          <w:szCs w:val="28"/>
          <w:u w:val="none"/>
        </w:rPr>
        <w:t>А.А.,</w:t>
      </w:r>
      <w:r w:rsidRPr="00361E03">
        <w:rPr>
          <w:rStyle w:val="a5"/>
          <w:rFonts w:ascii="Times New Roman" w:hAnsi="Times New Roman" w:cs="Times New Roman"/>
          <w:b/>
          <w:color w:val="auto"/>
          <w:sz w:val="28"/>
          <w:szCs w:val="28"/>
          <w:u w:val="none"/>
        </w:rPr>
        <w:t xml:space="preserve"> </w:t>
      </w:r>
      <w:r w:rsidR="00537E58" w:rsidRPr="00361E03">
        <w:rPr>
          <w:rStyle w:val="a5"/>
          <w:rFonts w:ascii="Times New Roman" w:hAnsi="Times New Roman" w:cs="Times New Roman"/>
          <w:b/>
          <w:color w:val="auto"/>
          <w:sz w:val="28"/>
          <w:szCs w:val="28"/>
          <w:u w:val="none"/>
        </w:rPr>
        <w:t>админис</w:t>
      </w:r>
      <w:r w:rsidRPr="00361E03">
        <w:rPr>
          <w:rStyle w:val="a5"/>
          <w:rFonts w:ascii="Times New Roman" w:hAnsi="Times New Roman" w:cs="Times New Roman"/>
          <w:b/>
          <w:color w:val="auto"/>
          <w:sz w:val="28"/>
          <w:szCs w:val="28"/>
          <w:u w:val="none"/>
        </w:rPr>
        <w:t xml:space="preserve">тратор центра тестирования ГТО </w:t>
      </w:r>
      <w:r w:rsidR="00537E58" w:rsidRPr="00361E03">
        <w:rPr>
          <w:rStyle w:val="a5"/>
          <w:rFonts w:ascii="Times New Roman" w:hAnsi="Times New Roman" w:cs="Times New Roman"/>
          <w:b/>
          <w:color w:val="auto"/>
          <w:sz w:val="28"/>
          <w:szCs w:val="28"/>
          <w:u w:val="none"/>
        </w:rPr>
        <w:t xml:space="preserve">МБУДО </w:t>
      </w:r>
      <w:r w:rsidR="00E77B2F">
        <w:rPr>
          <w:rStyle w:val="a5"/>
          <w:rFonts w:ascii="Times New Roman" w:hAnsi="Times New Roman" w:cs="Times New Roman"/>
          <w:b/>
          <w:color w:val="auto"/>
          <w:sz w:val="28"/>
          <w:szCs w:val="28"/>
          <w:u w:val="none"/>
        </w:rPr>
        <w:t>«</w:t>
      </w:r>
      <w:r w:rsidR="00537E58" w:rsidRPr="00361E03">
        <w:rPr>
          <w:rStyle w:val="a5"/>
          <w:rFonts w:ascii="Times New Roman" w:hAnsi="Times New Roman" w:cs="Times New Roman"/>
          <w:b/>
          <w:color w:val="auto"/>
          <w:sz w:val="28"/>
          <w:szCs w:val="28"/>
          <w:u w:val="none"/>
        </w:rPr>
        <w:t>Детско-юношеской спортивной школы</w:t>
      </w:r>
      <w:r w:rsidR="00E77B2F">
        <w:rPr>
          <w:rStyle w:val="a5"/>
          <w:rFonts w:ascii="Times New Roman" w:hAnsi="Times New Roman" w:cs="Times New Roman"/>
          <w:b/>
          <w:color w:val="auto"/>
          <w:sz w:val="28"/>
          <w:szCs w:val="28"/>
          <w:u w:val="none"/>
        </w:rPr>
        <w:t>»</w:t>
      </w:r>
    </w:p>
    <w:p w:rsidR="00361E03" w:rsidRDefault="009157F3"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61E03">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Ежегодно граждане старше 50 лет сдают нормы ГТО и получают знаки отличия. Планируется ли предоставление </w:t>
      </w:r>
      <w:r w:rsidR="00361E03" w:rsidRPr="00537E58">
        <w:rPr>
          <w:rStyle w:val="a5"/>
          <w:rFonts w:ascii="Times New Roman" w:hAnsi="Times New Roman" w:cs="Times New Roman"/>
          <w:color w:val="auto"/>
          <w:sz w:val="28"/>
          <w:szCs w:val="28"/>
          <w:u w:val="none"/>
        </w:rPr>
        <w:t>каких-либо</w:t>
      </w:r>
      <w:r w:rsidR="00537E58" w:rsidRPr="00537E58">
        <w:rPr>
          <w:rStyle w:val="a5"/>
          <w:rFonts w:ascii="Times New Roman" w:hAnsi="Times New Roman" w:cs="Times New Roman"/>
          <w:color w:val="auto"/>
          <w:sz w:val="28"/>
          <w:szCs w:val="28"/>
          <w:u w:val="none"/>
        </w:rPr>
        <w:t xml:space="preserve"> льгот</w:t>
      </w:r>
      <w:r w:rsidR="00361E03">
        <w:rPr>
          <w:rStyle w:val="a5"/>
          <w:rFonts w:ascii="Times New Roman" w:hAnsi="Times New Roman" w:cs="Times New Roman"/>
          <w:color w:val="auto"/>
          <w:sz w:val="28"/>
          <w:szCs w:val="28"/>
          <w:u w:val="none"/>
        </w:rPr>
        <w:t xml:space="preserve"> для данной категории граждан?</w:t>
      </w:r>
    </w:p>
    <w:p w:rsidR="00361E03" w:rsidRDefault="00361E03"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37E58" w:rsidRDefault="009157F3" w:rsidP="00361E0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61E03">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В 2025 году в пилотном формате планируется апробировать социальный заказ на бесплатное посещение спортивных организаций, оказывающих физкультурно-оздоровительные услуги гражданам в возрасте от 50 лет и старше, выполнившим нормативы ГТО на знак отличия. На данные цели проектом бюджета на 2025 год </w:t>
      </w:r>
      <w:r w:rsidR="00361E03" w:rsidRPr="00537E58">
        <w:rPr>
          <w:rStyle w:val="a5"/>
          <w:rFonts w:ascii="Times New Roman" w:hAnsi="Times New Roman" w:cs="Times New Roman"/>
          <w:color w:val="auto"/>
          <w:sz w:val="28"/>
          <w:szCs w:val="28"/>
          <w:u w:val="none"/>
        </w:rPr>
        <w:t>будет предусмотрено</w:t>
      </w:r>
      <w:r w:rsidR="00361E03">
        <w:rPr>
          <w:rStyle w:val="a5"/>
          <w:rFonts w:ascii="Times New Roman" w:hAnsi="Times New Roman" w:cs="Times New Roman"/>
          <w:color w:val="auto"/>
          <w:sz w:val="28"/>
          <w:szCs w:val="28"/>
          <w:u w:val="none"/>
        </w:rPr>
        <w:t xml:space="preserve"> 5,0 млн рублей.</w:t>
      </w:r>
    </w:p>
    <w:p w:rsidR="006677F9" w:rsidRPr="00537E58" w:rsidRDefault="006677F9" w:rsidP="00361E03">
      <w:pPr>
        <w:widowControl w:val="0"/>
        <w:spacing w:after="0" w:line="360" w:lineRule="auto"/>
        <w:ind w:firstLine="709"/>
        <w:jc w:val="both"/>
        <w:rPr>
          <w:rStyle w:val="a5"/>
          <w:rFonts w:ascii="Times New Roman" w:hAnsi="Times New Roman" w:cs="Times New Roman"/>
          <w:color w:val="auto"/>
          <w:sz w:val="28"/>
          <w:szCs w:val="28"/>
          <w:u w:val="none"/>
        </w:rPr>
      </w:pPr>
    </w:p>
    <w:p w:rsidR="00361E03" w:rsidRPr="00361E03" w:rsidRDefault="00361E03" w:rsidP="00537E58">
      <w:pPr>
        <w:widowControl w:val="0"/>
        <w:spacing w:after="0" w:line="360" w:lineRule="auto"/>
        <w:ind w:firstLine="709"/>
        <w:jc w:val="both"/>
        <w:rPr>
          <w:rStyle w:val="a5"/>
          <w:rFonts w:ascii="Times New Roman" w:hAnsi="Times New Roman" w:cs="Times New Roman"/>
          <w:b/>
          <w:color w:val="auto"/>
          <w:sz w:val="28"/>
          <w:szCs w:val="28"/>
          <w:u w:val="none"/>
        </w:rPr>
      </w:pPr>
      <w:r w:rsidRPr="00361E03">
        <w:rPr>
          <w:rStyle w:val="a5"/>
          <w:rFonts w:ascii="Times New Roman" w:hAnsi="Times New Roman" w:cs="Times New Roman"/>
          <w:b/>
          <w:color w:val="auto"/>
          <w:sz w:val="28"/>
          <w:szCs w:val="28"/>
          <w:u w:val="none"/>
        </w:rPr>
        <w:t>3</w:t>
      </w:r>
      <w:r w:rsidR="002A774A">
        <w:rPr>
          <w:rStyle w:val="a5"/>
          <w:rFonts w:ascii="Times New Roman" w:hAnsi="Times New Roman" w:cs="Times New Roman"/>
          <w:b/>
          <w:color w:val="auto"/>
          <w:sz w:val="28"/>
          <w:szCs w:val="28"/>
          <w:u w:val="none"/>
        </w:rPr>
        <w:t>8</w:t>
      </w:r>
      <w:r w:rsidRPr="00361E03">
        <w:rPr>
          <w:rStyle w:val="a5"/>
          <w:rFonts w:ascii="Times New Roman" w:hAnsi="Times New Roman" w:cs="Times New Roman"/>
          <w:b/>
          <w:color w:val="auto"/>
          <w:sz w:val="28"/>
          <w:szCs w:val="28"/>
          <w:u w:val="none"/>
        </w:rPr>
        <w:t xml:space="preserve">. Яковлевский МО, Ташкин </w:t>
      </w:r>
      <w:r w:rsidR="003A5F62">
        <w:rPr>
          <w:rStyle w:val="a5"/>
          <w:rFonts w:ascii="Times New Roman" w:hAnsi="Times New Roman" w:cs="Times New Roman"/>
          <w:b/>
          <w:color w:val="auto"/>
          <w:sz w:val="28"/>
          <w:szCs w:val="28"/>
          <w:u w:val="none"/>
        </w:rPr>
        <w:t>П.В.,</w:t>
      </w:r>
      <w:r w:rsidRPr="00361E03">
        <w:rPr>
          <w:rStyle w:val="a5"/>
          <w:rFonts w:ascii="Times New Roman" w:hAnsi="Times New Roman" w:cs="Times New Roman"/>
          <w:b/>
          <w:color w:val="auto"/>
          <w:sz w:val="28"/>
          <w:szCs w:val="28"/>
          <w:u w:val="none"/>
        </w:rPr>
        <w:t xml:space="preserve"> </w:t>
      </w:r>
      <w:r w:rsidR="00537E58" w:rsidRPr="00361E03">
        <w:rPr>
          <w:rStyle w:val="a5"/>
          <w:rFonts w:ascii="Times New Roman" w:hAnsi="Times New Roman" w:cs="Times New Roman"/>
          <w:b/>
          <w:color w:val="auto"/>
          <w:sz w:val="28"/>
          <w:szCs w:val="28"/>
          <w:u w:val="none"/>
        </w:rPr>
        <w:t xml:space="preserve">и.о. директора МБУДО </w:t>
      </w:r>
      <w:r w:rsidR="00E77B2F">
        <w:rPr>
          <w:rStyle w:val="a5"/>
          <w:rFonts w:ascii="Times New Roman" w:hAnsi="Times New Roman" w:cs="Times New Roman"/>
          <w:b/>
          <w:color w:val="auto"/>
          <w:sz w:val="28"/>
          <w:szCs w:val="28"/>
          <w:u w:val="none"/>
        </w:rPr>
        <w:t>«</w:t>
      </w:r>
      <w:r w:rsidR="00537E58" w:rsidRPr="00361E03">
        <w:rPr>
          <w:rStyle w:val="a5"/>
          <w:rFonts w:ascii="Times New Roman" w:hAnsi="Times New Roman" w:cs="Times New Roman"/>
          <w:b/>
          <w:color w:val="auto"/>
          <w:sz w:val="28"/>
          <w:szCs w:val="28"/>
          <w:u w:val="none"/>
        </w:rPr>
        <w:t>Яковлевская детская школа искусств</w:t>
      </w:r>
      <w:r w:rsidR="003A5F62">
        <w:rPr>
          <w:rStyle w:val="a5"/>
          <w:rFonts w:ascii="Times New Roman" w:hAnsi="Times New Roman" w:cs="Times New Roman"/>
          <w:b/>
          <w:color w:val="auto"/>
          <w:sz w:val="28"/>
          <w:szCs w:val="28"/>
          <w:u w:val="none"/>
        </w:rPr>
        <w:t>»</w:t>
      </w:r>
    </w:p>
    <w:p w:rsidR="00802A6B"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61E03">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Мы знаем, что в крае существует мера грантовой поддержки творческих коллективов. Планируется ли продолжение программы помощи творческим коллективам на постоянной основе?</w:t>
      </w:r>
    </w:p>
    <w:p w:rsidR="00361E03" w:rsidRDefault="00802A6B"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r w:rsidR="00537E58" w:rsidRPr="00537E58">
        <w:rPr>
          <w:rStyle w:val="a5"/>
          <w:rFonts w:ascii="Times New Roman" w:hAnsi="Times New Roman" w:cs="Times New Roman"/>
          <w:color w:val="auto"/>
          <w:sz w:val="28"/>
          <w:szCs w:val="28"/>
          <w:u w:val="none"/>
        </w:rPr>
        <w:tab/>
      </w:r>
    </w:p>
    <w:p w:rsidR="00537E58"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61E03">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Предоставление грантов на поддержку лучших творческих коллективов Приморского края осуществляется в рамках государственной программы </w:t>
      </w:r>
      <w:r w:rsidR="00537E58" w:rsidRPr="00537E58">
        <w:rPr>
          <w:rStyle w:val="a5"/>
          <w:rFonts w:ascii="Times New Roman" w:hAnsi="Times New Roman" w:cs="Times New Roman"/>
          <w:color w:val="auto"/>
          <w:sz w:val="28"/>
          <w:szCs w:val="28"/>
          <w:u w:val="none"/>
        </w:rPr>
        <w:lastRenderedPageBreak/>
        <w:t xml:space="preserve">Приморского края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Развитие культуры Приморского края</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Данная мера действует в крае на протяжении несколько лет В 2024 году в бюджете края предусмотрено 5,00 млн рублей на предоставление грантов 10 коллективам (по 500,0 тыс. рублей на коллектив). В 2025 году эта действенная мера поддержки по развитию творческих коллективов будет продолжена. Проектом бюджета на 2025 год также предусмотрено 5,0 млн рублей.</w:t>
      </w:r>
    </w:p>
    <w:p w:rsidR="006677F9" w:rsidRPr="00537E58" w:rsidRDefault="006677F9" w:rsidP="00537E58">
      <w:pPr>
        <w:widowControl w:val="0"/>
        <w:spacing w:after="0" w:line="360" w:lineRule="auto"/>
        <w:ind w:firstLine="709"/>
        <w:jc w:val="both"/>
        <w:rPr>
          <w:rStyle w:val="a5"/>
          <w:rFonts w:ascii="Times New Roman" w:hAnsi="Times New Roman" w:cs="Times New Roman"/>
          <w:color w:val="auto"/>
          <w:sz w:val="28"/>
          <w:szCs w:val="28"/>
          <w:u w:val="none"/>
        </w:rPr>
      </w:pPr>
    </w:p>
    <w:p w:rsidR="00361E03" w:rsidRDefault="00361E03" w:rsidP="00537E58">
      <w:pPr>
        <w:widowControl w:val="0"/>
        <w:spacing w:after="0" w:line="360" w:lineRule="auto"/>
        <w:ind w:firstLine="709"/>
        <w:jc w:val="both"/>
        <w:rPr>
          <w:rStyle w:val="a5"/>
          <w:rFonts w:ascii="Times New Roman" w:hAnsi="Times New Roman" w:cs="Times New Roman"/>
          <w:color w:val="auto"/>
          <w:sz w:val="28"/>
          <w:szCs w:val="28"/>
          <w:u w:val="none"/>
        </w:rPr>
      </w:pPr>
      <w:r w:rsidRPr="00361E03">
        <w:rPr>
          <w:rStyle w:val="a5"/>
          <w:rFonts w:ascii="Times New Roman" w:hAnsi="Times New Roman" w:cs="Times New Roman"/>
          <w:b/>
          <w:color w:val="auto"/>
          <w:sz w:val="28"/>
          <w:szCs w:val="28"/>
          <w:u w:val="none"/>
        </w:rPr>
        <w:t>3</w:t>
      </w:r>
      <w:r w:rsidR="002A774A">
        <w:rPr>
          <w:rStyle w:val="a5"/>
          <w:rFonts w:ascii="Times New Roman" w:hAnsi="Times New Roman" w:cs="Times New Roman"/>
          <w:b/>
          <w:color w:val="auto"/>
          <w:sz w:val="28"/>
          <w:szCs w:val="28"/>
          <w:u w:val="none"/>
        </w:rPr>
        <w:t>9</w:t>
      </w:r>
      <w:r w:rsidRPr="00361E03">
        <w:rPr>
          <w:rStyle w:val="a5"/>
          <w:rFonts w:ascii="Times New Roman" w:hAnsi="Times New Roman" w:cs="Times New Roman"/>
          <w:b/>
          <w:color w:val="auto"/>
          <w:sz w:val="28"/>
          <w:szCs w:val="28"/>
          <w:u w:val="none"/>
        </w:rPr>
        <w:t xml:space="preserve">. Красноармейский МО, </w:t>
      </w:r>
      <w:r w:rsidR="00537E58" w:rsidRPr="00361E03">
        <w:rPr>
          <w:rStyle w:val="a5"/>
          <w:rFonts w:ascii="Times New Roman" w:hAnsi="Times New Roman" w:cs="Times New Roman"/>
          <w:b/>
          <w:color w:val="auto"/>
          <w:sz w:val="28"/>
          <w:szCs w:val="28"/>
          <w:u w:val="none"/>
        </w:rPr>
        <w:t>вопрос гражданина, проживающего в Приморском крае, заданный из зала</w:t>
      </w:r>
      <w:r w:rsidR="00537E58" w:rsidRPr="00537E58">
        <w:rPr>
          <w:rStyle w:val="a5"/>
          <w:rFonts w:ascii="Times New Roman" w:hAnsi="Times New Roman" w:cs="Times New Roman"/>
          <w:color w:val="auto"/>
          <w:sz w:val="28"/>
          <w:szCs w:val="28"/>
          <w:u w:val="none"/>
        </w:rPr>
        <w:tab/>
      </w:r>
    </w:p>
    <w:p w:rsidR="00361E03"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61E03">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Планируется ли выделение </w:t>
      </w:r>
      <w:r w:rsidR="00361E03" w:rsidRPr="00537E58">
        <w:rPr>
          <w:rStyle w:val="a5"/>
          <w:rFonts w:ascii="Times New Roman" w:hAnsi="Times New Roman" w:cs="Times New Roman"/>
          <w:color w:val="auto"/>
          <w:sz w:val="28"/>
          <w:szCs w:val="28"/>
          <w:u w:val="none"/>
        </w:rPr>
        <w:t>средств</w:t>
      </w:r>
      <w:r w:rsidR="00537E58" w:rsidRPr="00537E58">
        <w:rPr>
          <w:rStyle w:val="a5"/>
          <w:rFonts w:ascii="Times New Roman" w:hAnsi="Times New Roman" w:cs="Times New Roman"/>
          <w:color w:val="auto"/>
          <w:sz w:val="28"/>
          <w:szCs w:val="28"/>
          <w:u w:val="none"/>
        </w:rPr>
        <w:t xml:space="preserve"> из бюджета в следующем году на строительство ФОК в Красноармейском МО?</w:t>
      </w:r>
      <w:r w:rsidR="00537E58" w:rsidRPr="00537E58">
        <w:rPr>
          <w:rStyle w:val="a5"/>
          <w:rFonts w:ascii="Times New Roman" w:hAnsi="Times New Roman" w:cs="Times New Roman"/>
          <w:color w:val="auto"/>
          <w:sz w:val="28"/>
          <w:szCs w:val="28"/>
          <w:u w:val="none"/>
        </w:rPr>
        <w:tab/>
      </w:r>
    </w:p>
    <w:p w:rsidR="00361E03" w:rsidRDefault="00361E03"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37E58"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61E03">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В 2025 году планируется применить типовой проект и построить   </w:t>
      </w:r>
      <w:r w:rsidR="006677F9" w:rsidRPr="00537E58">
        <w:rPr>
          <w:rStyle w:val="a5"/>
          <w:rFonts w:ascii="Times New Roman" w:hAnsi="Times New Roman" w:cs="Times New Roman"/>
          <w:color w:val="auto"/>
          <w:sz w:val="28"/>
          <w:szCs w:val="28"/>
          <w:u w:val="none"/>
        </w:rPr>
        <w:t>быстровозводимый</w:t>
      </w:r>
      <w:r w:rsidR="00537E58" w:rsidRPr="00537E58">
        <w:rPr>
          <w:rStyle w:val="a5"/>
          <w:rFonts w:ascii="Times New Roman" w:hAnsi="Times New Roman" w:cs="Times New Roman"/>
          <w:color w:val="auto"/>
          <w:sz w:val="28"/>
          <w:szCs w:val="28"/>
          <w:u w:val="none"/>
        </w:rPr>
        <w:t xml:space="preserve"> модульный физкультурно-оздоровительный комплекс в с.</w:t>
      </w:r>
      <w:r w:rsidR="006677F9">
        <w:rPr>
          <w:rStyle w:val="a5"/>
          <w:rFonts w:ascii="Times New Roman" w:hAnsi="Times New Roman" w:cs="Times New Roman"/>
          <w:color w:val="auto"/>
          <w:sz w:val="28"/>
          <w:szCs w:val="28"/>
          <w:u w:val="none"/>
        </w:rPr>
        <w:t> </w:t>
      </w:r>
      <w:r w:rsidR="00537E58" w:rsidRPr="00537E58">
        <w:rPr>
          <w:rStyle w:val="a5"/>
          <w:rFonts w:ascii="Times New Roman" w:hAnsi="Times New Roman" w:cs="Times New Roman"/>
          <w:color w:val="auto"/>
          <w:sz w:val="28"/>
          <w:szCs w:val="28"/>
          <w:u w:val="none"/>
        </w:rPr>
        <w:t>Новопокровка Красноармейского район</w:t>
      </w:r>
      <w:r w:rsidR="00D6082B">
        <w:rPr>
          <w:rStyle w:val="a5"/>
          <w:rFonts w:ascii="Times New Roman" w:hAnsi="Times New Roman" w:cs="Times New Roman"/>
          <w:color w:val="auto"/>
          <w:sz w:val="28"/>
          <w:szCs w:val="28"/>
          <w:u w:val="none"/>
        </w:rPr>
        <w:t>а на который выделено 163,3 млн</w:t>
      </w:r>
      <w:r w:rsidR="00537E58" w:rsidRPr="00537E58">
        <w:rPr>
          <w:rStyle w:val="a5"/>
          <w:rFonts w:ascii="Times New Roman" w:hAnsi="Times New Roman" w:cs="Times New Roman"/>
          <w:color w:val="auto"/>
          <w:sz w:val="28"/>
          <w:szCs w:val="28"/>
          <w:u w:val="none"/>
        </w:rPr>
        <w:t xml:space="preserve"> рублей.  </w:t>
      </w:r>
    </w:p>
    <w:p w:rsidR="006677F9" w:rsidRPr="00537E58" w:rsidRDefault="006677F9" w:rsidP="00537E58">
      <w:pPr>
        <w:widowControl w:val="0"/>
        <w:spacing w:after="0" w:line="360" w:lineRule="auto"/>
        <w:ind w:firstLine="709"/>
        <w:jc w:val="both"/>
        <w:rPr>
          <w:rStyle w:val="a5"/>
          <w:rFonts w:ascii="Times New Roman" w:hAnsi="Times New Roman" w:cs="Times New Roman"/>
          <w:color w:val="auto"/>
          <w:sz w:val="28"/>
          <w:szCs w:val="28"/>
          <w:u w:val="none"/>
        </w:rPr>
      </w:pPr>
    </w:p>
    <w:p w:rsidR="00361E03" w:rsidRDefault="002A774A"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40</w:t>
      </w:r>
      <w:r w:rsidR="00361E03" w:rsidRPr="00361E03">
        <w:rPr>
          <w:rStyle w:val="a5"/>
          <w:rFonts w:ascii="Times New Roman" w:hAnsi="Times New Roman" w:cs="Times New Roman"/>
          <w:b/>
          <w:color w:val="auto"/>
          <w:sz w:val="28"/>
          <w:szCs w:val="28"/>
          <w:u w:val="none"/>
        </w:rPr>
        <w:t xml:space="preserve">. Шкотовский МО, Пятерка </w:t>
      </w:r>
      <w:r w:rsidR="003A5F62">
        <w:rPr>
          <w:rStyle w:val="a5"/>
          <w:rFonts w:ascii="Times New Roman" w:hAnsi="Times New Roman" w:cs="Times New Roman"/>
          <w:b/>
          <w:color w:val="auto"/>
          <w:sz w:val="28"/>
          <w:szCs w:val="28"/>
          <w:u w:val="none"/>
        </w:rPr>
        <w:t>А.О.,</w:t>
      </w:r>
      <w:r w:rsidR="00361E03" w:rsidRPr="00361E03">
        <w:rPr>
          <w:rStyle w:val="a5"/>
          <w:rFonts w:ascii="Times New Roman" w:hAnsi="Times New Roman" w:cs="Times New Roman"/>
          <w:b/>
          <w:color w:val="auto"/>
          <w:sz w:val="28"/>
          <w:szCs w:val="28"/>
          <w:u w:val="none"/>
        </w:rPr>
        <w:t xml:space="preserve"> </w:t>
      </w:r>
      <w:r w:rsidR="00537E58" w:rsidRPr="00361E03">
        <w:rPr>
          <w:rStyle w:val="a5"/>
          <w:rFonts w:ascii="Times New Roman" w:hAnsi="Times New Roman" w:cs="Times New Roman"/>
          <w:b/>
          <w:color w:val="auto"/>
          <w:sz w:val="28"/>
          <w:szCs w:val="28"/>
          <w:u w:val="none"/>
        </w:rPr>
        <w:t>директор ДЮСШ</w:t>
      </w:r>
      <w:r w:rsidR="00537E58" w:rsidRPr="00537E58">
        <w:rPr>
          <w:rStyle w:val="a5"/>
          <w:rFonts w:ascii="Times New Roman" w:hAnsi="Times New Roman" w:cs="Times New Roman"/>
          <w:color w:val="auto"/>
          <w:sz w:val="28"/>
          <w:szCs w:val="28"/>
          <w:u w:val="none"/>
        </w:rPr>
        <w:tab/>
      </w:r>
    </w:p>
    <w:p w:rsidR="00361E03"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61E03">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Я получаю региональную социальную доплату к пенсии. Будет ли увеличен прожиточный минимум пенсионера в следующем году?</w:t>
      </w:r>
    </w:p>
    <w:p w:rsidR="00361E03" w:rsidRDefault="00361E03"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r w:rsidR="00537E58" w:rsidRPr="00537E58">
        <w:rPr>
          <w:rStyle w:val="a5"/>
          <w:rFonts w:ascii="Times New Roman" w:hAnsi="Times New Roman" w:cs="Times New Roman"/>
          <w:color w:val="auto"/>
          <w:sz w:val="28"/>
          <w:szCs w:val="28"/>
          <w:u w:val="none"/>
        </w:rPr>
        <w:tab/>
      </w:r>
    </w:p>
    <w:p w:rsidR="00537E58"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61E03">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Да, для пенсионеров величина прожиточного минимума в 2025 году увеличится на 14,8% и составит 18 148 рублей. Данная величина используется при расчете региональной социальной доплаты к пенсии.</w:t>
      </w:r>
    </w:p>
    <w:p w:rsidR="006677F9" w:rsidRPr="00537E58" w:rsidRDefault="006677F9" w:rsidP="00537E58">
      <w:pPr>
        <w:widowControl w:val="0"/>
        <w:spacing w:after="0" w:line="360" w:lineRule="auto"/>
        <w:ind w:firstLine="709"/>
        <w:jc w:val="both"/>
        <w:rPr>
          <w:rStyle w:val="a5"/>
          <w:rFonts w:ascii="Times New Roman" w:hAnsi="Times New Roman" w:cs="Times New Roman"/>
          <w:color w:val="auto"/>
          <w:sz w:val="28"/>
          <w:szCs w:val="28"/>
          <w:u w:val="none"/>
        </w:rPr>
      </w:pPr>
    </w:p>
    <w:p w:rsidR="00361E03" w:rsidRPr="00361E03" w:rsidRDefault="00361E03" w:rsidP="00537E58">
      <w:pPr>
        <w:widowControl w:val="0"/>
        <w:spacing w:after="0" w:line="360" w:lineRule="auto"/>
        <w:ind w:firstLine="709"/>
        <w:jc w:val="both"/>
        <w:rPr>
          <w:rStyle w:val="a5"/>
          <w:rFonts w:ascii="Times New Roman" w:hAnsi="Times New Roman" w:cs="Times New Roman"/>
          <w:b/>
          <w:color w:val="auto"/>
          <w:sz w:val="28"/>
          <w:szCs w:val="28"/>
          <w:u w:val="none"/>
        </w:rPr>
      </w:pPr>
      <w:r w:rsidRPr="00361E03">
        <w:rPr>
          <w:rStyle w:val="a5"/>
          <w:rFonts w:ascii="Times New Roman" w:hAnsi="Times New Roman" w:cs="Times New Roman"/>
          <w:b/>
          <w:color w:val="auto"/>
          <w:sz w:val="28"/>
          <w:szCs w:val="28"/>
          <w:u w:val="none"/>
        </w:rPr>
        <w:t>4</w:t>
      </w:r>
      <w:r w:rsidR="002A774A">
        <w:rPr>
          <w:rStyle w:val="a5"/>
          <w:rFonts w:ascii="Times New Roman" w:hAnsi="Times New Roman" w:cs="Times New Roman"/>
          <w:b/>
          <w:color w:val="auto"/>
          <w:sz w:val="28"/>
          <w:szCs w:val="28"/>
          <w:u w:val="none"/>
        </w:rPr>
        <w:t>1</w:t>
      </w:r>
      <w:r w:rsidRPr="00361E03">
        <w:rPr>
          <w:rStyle w:val="a5"/>
          <w:rFonts w:ascii="Times New Roman" w:hAnsi="Times New Roman" w:cs="Times New Roman"/>
          <w:b/>
          <w:color w:val="auto"/>
          <w:sz w:val="28"/>
          <w:szCs w:val="28"/>
          <w:u w:val="none"/>
        </w:rPr>
        <w:t xml:space="preserve">. </w:t>
      </w:r>
      <w:r w:rsidR="00537E58" w:rsidRPr="00361E03">
        <w:rPr>
          <w:rStyle w:val="a5"/>
          <w:rFonts w:ascii="Times New Roman" w:hAnsi="Times New Roman" w:cs="Times New Roman"/>
          <w:b/>
          <w:color w:val="auto"/>
          <w:sz w:val="28"/>
          <w:szCs w:val="28"/>
          <w:u w:val="none"/>
        </w:rPr>
        <w:t>Партизанский ГО</w:t>
      </w:r>
      <w:r w:rsidR="00537E58" w:rsidRPr="00361E03">
        <w:rPr>
          <w:rStyle w:val="a5"/>
          <w:rFonts w:ascii="Times New Roman" w:hAnsi="Times New Roman" w:cs="Times New Roman"/>
          <w:b/>
          <w:color w:val="auto"/>
          <w:sz w:val="28"/>
          <w:szCs w:val="28"/>
          <w:u w:val="none"/>
        </w:rPr>
        <w:tab/>
        <w:t xml:space="preserve">Дмитриева </w:t>
      </w:r>
      <w:r w:rsidR="003A5F62">
        <w:rPr>
          <w:rStyle w:val="a5"/>
          <w:rFonts w:ascii="Times New Roman" w:hAnsi="Times New Roman" w:cs="Times New Roman"/>
          <w:b/>
          <w:color w:val="auto"/>
          <w:sz w:val="28"/>
          <w:szCs w:val="28"/>
          <w:u w:val="none"/>
        </w:rPr>
        <w:t>Л.В.</w:t>
      </w:r>
      <w:r w:rsidR="00537E58" w:rsidRPr="00361E03">
        <w:rPr>
          <w:rStyle w:val="a5"/>
          <w:rFonts w:ascii="Times New Roman" w:hAnsi="Times New Roman" w:cs="Times New Roman"/>
          <w:b/>
          <w:color w:val="auto"/>
          <w:sz w:val="28"/>
          <w:szCs w:val="28"/>
          <w:u w:val="none"/>
        </w:rPr>
        <w:t>, заместитель председател</w:t>
      </w:r>
      <w:r w:rsidRPr="00361E03">
        <w:rPr>
          <w:rStyle w:val="a5"/>
          <w:rFonts w:ascii="Times New Roman" w:hAnsi="Times New Roman" w:cs="Times New Roman"/>
          <w:b/>
          <w:color w:val="auto"/>
          <w:sz w:val="28"/>
          <w:szCs w:val="28"/>
          <w:u w:val="none"/>
        </w:rPr>
        <w:t>я городского Совета ветеранов, п</w:t>
      </w:r>
      <w:r w:rsidR="00537E58" w:rsidRPr="00361E03">
        <w:rPr>
          <w:rStyle w:val="a5"/>
          <w:rFonts w:ascii="Times New Roman" w:hAnsi="Times New Roman" w:cs="Times New Roman"/>
          <w:b/>
          <w:color w:val="auto"/>
          <w:sz w:val="28"/>
          <w:szCs w:val="28"/>
          <w:u w:val="none"/>
        </w:rPr>
        <w:t>очётный работник общего образования Российской Федерации</w:t>
      </w:r>
      <w:r w:rsidR="00537E58" w:rsidRPr="00361E03">
        <w:rPr>
          <w:rStyle w:val="a5"/>
          <w:rFonts w:ascii="Times New Roman" w:hAnsi="Times New Roman" w:cs="Times New Roman"/>
          <w:b/>
          <w:color w:val="auto"/>
          <w:sz w:val="28"/>
          <w:szCs w:val="28"/>
          <w:u w:val="none"/>
        </w:rPr>
        <w:tab/>
      </w:r>
    </w:p>
    <w:p w:rsidR="00361E03"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61E03">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А в Партизанске будет отремонтирован единственный бассейн?</w:t>
      </w:r>
    </w:p>
    <w:p w:rsidR="00361E03" w:rsidRDefault="00361E03"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37E58" w:rsidRDefault="007A4FB9" w:rsidP="00802A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w:t>
      </w:r>
      <w:r w:rsidR="00361E03">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Да, в целях проведения капитального ремонта плавательного бассейна в г. Партизанске в проект краевого бюджета включены расходы в размере 38,3 млн рублей для Краевой спортивной школы Олимпийского резерва</w:t>
      </w:r>
      <w:r w:rsidR="006677F9">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w:t>
      </w:r>
      <w:r w:rsidR="00802A6B">
        <w:rPr>
          <w:rStyle w:val="a5"/>
          <w:rFonts w:ascii="Times New Roman" w:hAnsi="Times New Roman" w:cs="Times New Roman"/>
          <w:color w:val="auto"/>
          <w:sz w:val="28"/>
          <w:szCs w:val="28"/>
          <w:u w:val="none"/>
        </w:rPr>
        <w:t>в ведении которой он находится.</w:t>
      </w:r>
    </w:p>
    <w:p w:rsidR="006677F9" w:rsidRPr="00537E58" w:rsidRDefault="006677F9" w:rsidP="00802A6B">
      <w:pPr>
        <w:widowControl w:val="0"/>
        <w:spacing w:after="0" w:line="360" w:lineRule="auto"/>
        <w:ind w:firstLine="709"/>
        <w:jc w:val="both"/>
        <w:rPr>
          <w:rStyle w:val="a5"/>
          <w:rFonts w:ascii="Times New Roman" w:hAnsi="Times New Roman" w:cs="Times New Roman"/>
          <w:color w:val="auto"/>
          <w:sz w:val="28"/>
          <w:szCs w:val="28"/>
          <w:u w:val="none"/>
        </w:rPr>
      </w:pPr>
    </w:p>
    <w:p w:rsidR="00802A6B" w:rsidRPr="00802A6B" w:rsidRDefault="00802A6B" w:rsidP="00537E58">
      <w:pPr>
        <w:widowControl w:val="0"/>
        <w:spacing w:after="0" w:line="360" w:lineRule="auto"/>
        <w:ind w:firstLine="709"/>
        <w:jc w:val="both"/>
        <w:rPr>
          <w:rStyle w:val="a5"/>
          <w:rFonts w:ascii="Times New Roman" w:hAnsi="Times New Roman" w:cs="Times New Roman"/>
          <w:b/>
          <w:color w:val="auto"/>
          <w:sz w:val="28"/>
          <w:szCs w:val="28"/>
          <w:u w:val="none"/>
        </w:rPr>
      </w:pPr>
      <w:r w:rsidRPr="00802A6B">
        <w:rPr>
          <w:rStyle w:val="a5"/>
          <w:rFonts w:ascii="Times New Roman" w:hAnsi="Times New Roman" w:cs="Times New Roman"/>
          <w:b/>
          <w:color w:val="auto"/>
          <w:sz w:val="28"/>
          <w:szCs w:val="28"/>
          <w:u w:val="none"/>
        </w:rPr>
        <w:t>4</w:t>
      </w:r>
      <w:r w:rsidR="002A774A">
        <w:rPr>
          <w:rStyle w:val="a5"/>
          <w:rFonts w:ascii="Times New Roman" w:hAnsi="Times New Roman" w:cs="Times New Roman"/>
          <w:b/>
          <w:color w:val="auto"/>
          <w:sz w:val="28"/>
          <w:szCs w:val="28"/>
          <w:u w:val="none"/>
        </w:rPr>
        <w:t>2</w:t>
      </w:r>
      <w:r w:rsidRPr="00802A6B">
        <w:rPr>
          <w:rStyle w:val="a5"/>
          <w:rFonts w:ascii="Times New Roman" w:hAnsi="Times New Roman" w:cs="Times New Roman"/>
          <w:b/>
          <w:color w:val="auto"/>
          <w:sz w:val="28"/>
          <w:szCs w:val="28"/>
          <w:u w:val="none"/>
        </w:rPr>
        <w:t xml:space="preserve">. </w:t>
      </w:r>
      <w:r w:rsidR="00537E58" w:rsidRPr="00802A6B">
        <w:rPr>
          <w:rStyle w:val="a5"/>
          <w:rFonts w:ascii="Times New Roman" w:hAnsi="Times New Roman" w:cs="Times New Roman"/>
          <w:b/>
          <w:color w:val="auto"/>
          <w:sz w:val="28"/>
          <w:szCs w:val="28"/>
          <w:u w:val="none"/>
        </w:rPr>
        <w:t>Партизанский ГО</w:t>
      </w:r>
      <w:r w:rsidRPr="00802A6B">
        <w:rPr>
          <w:rStyle w:val="a5"/>
          <w:rFonts w:ascii="Times New Roman" w:hAnsi="Times New Roman" w:cs="Times New Roman"/>
          <w:b/>
          <w:color w:val="auto"/>
          <w:sz w:val="28"/>
          <w:szCs w:val="28"/>
          <w:u w:val="none"/>
        </w:rPr>
        <w:t xml:space="preserve">, </w:t>
      </w:r>
      <w:r w:rsidR="00537E58" w:rsidRPr="00802A6B">
        <w:rPr>
          <w:rStyle w:val="a5"/>
          <w:rFonts w:ascii="Times New Roman" w:hAnsi="Times New Roman" w:cs="Times New Roman"/>
          <w:b/>
          <w:color w:val="auto"/>
          <w:sz w:val="28"/>
          <w:szCs w:val="28"/>
          <w:u w:val="none"/>
        </w:rPr>
        <w:t xml:space="preserve">Котикова </w:t>
      </w:r>
      <w:r w:rsidR="003A5F62">
        <w:rPr>
          <w:rStyle w:val="a5"/>
          <w:rFonts w:ascii="Times New Roman" w:hAnsi="Times New Roman" w:cs="Times New Roman"/>
          <w:b/>
          <w:color w:val="auto"/>
          <w:sz w:val="28"/>
          <w:szCs w:val="28"/>
          <w:u w:val="none"/>
        </w:rPr>
        <w:t>Е.С.</w:t>
      </w:r>
      <w:r w:rsidR="00537E58" w:rsidRPr="00802A6B">
        <w:rPr>
          <w:rStyle w:val="a5"/>
          <w:rFonts w:ascii="Times New Roman" w:hAnsi="Times New Roman" w:cs="Times New Roman"/>
          <w:b/>
          <w:color w:val="auto"/>
          <w:sz w:val="28"/>
          <w:szCs w:val="28"/>
          <w:u w:val="none"/>
        </w:rPr>
        <w:tab/>
      </w:r>
    </w:p>
    <w:p w:rsidR="00802A6B"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02A6B">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В 2023 году в микрорайоне Лозовый г. Партизанска был отремонтирован дом культуры. Средства на ремонт клуба были выделены из краевого бюджета. Это очень значимое событие для горожан, дом культуры отличный! В ДК работают клубные формирования, организовываются концертные программы. Но, к сожалению, не хватает оснащения для проведения мероприятий на высоком качественном уровне. Хотелось бы обратиться с просьбой об оказании содействия в приобретении светодиодного экрана для обновленного ДК. </w:t>
      </w:r>
      <w:r w:rsidR="00537E58" w:rsidRPr="00537E58">
        <w:rPr>
          <w:rStyle w:val="a5"/>
          <w:rFonts w:ascii="Times New Roman" w:hAnsi="Times New Roman" w:cs="Times New Roman"/>
          <w:color w:val="auto"/>
          <w:sz w:val="28"/>
          <w:szCs w:val="28"/>
          <w:u w:val="none"/>
        </w:rPr>
        <w:tab/>
      </w:r>
      <w:r w:rsidR="00802A6B">
        <w:rPr>
          <w:rStyle w:val="a5"/>
          <w:rFonts w:ascii="Times New Roman" w:hAnsi="Times New Roman" w:cs="Times New Roman"/>
          <w:color w:val="auto"/>
          <w:sz w:val="28"/>
          <w:szCs w:val="28"/>
          <w:u w:val="none"/>
        </w:rPr>
        <w:t>Ответ:</w:t>
      </w:r>
    </w:p>
    <w:p w:rsidR="00537E58"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02A6B">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Действительно, в 2023 году в рамках государственной программы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Развитие культуры Приморского края</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ремонтировался дом культуры Лозовый. На его ремонт из краевого бюджета было выделено порядка 20,00 млн руб. Что касается оснащения ДК. В целях укрепления материально-технической базы в бюджете Приморского края предусмотрены средства на приобретение нового светодиодного экрана в сумме 3,56 млн руб. Уверены, что обновление материальной базы ДК позволит вывести работу учреждения на более высокий качественный уровень, расширить спектр оказываемых им услуг.</w:t>
      </w:r>
    </w:p>
    <w:p w:rsidR="006677F9" w:rsidRPr="00537E58" w:rsidRDefault="006677F9" w:rsidP="00537E58">
      <w:pPr>
        <w:widowControl w:val="0"/>
        <w:spacing w:after="0" w:line="360" w:lineRule="auto"/>
        <w:ind w:firstLine="709"/>
        <w:jc w:val="both"/>
        <w:rPr>
          <w:rStyle w:val="a5"/>
          <w:rFonts w:ascii="Times New Roman" w:hAnsi="Times New Roman" w:cs="Times New Roman"/>
          <w:color w:val="auto"/>
          <w:sz w:val="28"/>
          <w:szCs w:val="28"/>
          <w:u w:val="none"/>
        </w:rPr>
      </w:pPr>
    </w:p>
    <w:p w:rsidR="00802A6B" w:rsidRDefault="00802A6B" w:rsidP="00802A6B">
      <w:pPr>
        <w:widowControl w:val="0"/>
        <w:spacing w:after="0" w:line="360" w:lineRule="auto"/>
        <w:ind w:firstLine="709"/>
        <w:jc w:val="both"/>
        <w:rPr>
          <w:rStyle w:val="a5"/>
          <w:rFonts w:ascii="Times New Roman" w:hAnsi="Times New Roman" w:cs="Times New Roman"/>
          <w:color w:val="auto"/>
          <w:sz w:val="28"/>
          <w:szCs w:val="28"/>
          <w:u w:val="none"/>
        </w:rPr>
      </w:pPr>
      <w:r w:rsidRPr="00802A6B">
        <w:rPr>
          <w:rStyle w:val="a5"/>
          <w:rFonts w:ascii="Times New Roman" w:hAnsi="Times New Roman" w:cs="Times New Roman"/>
          <w:b/>
          <w:color w:val="auto"/>
          <w:sz w:val="28"/>
          <w:szCs w:val="28"/>
          <w:u w:val="none"/>
        </w:rPr>
        <w:t>4</w:t>
      </w:r>
      <w:r w:rsidR="002A774A">
        <w:rPr>
          <w:rStyle w:val="a5"/>
          <w:rFonts w:ascii="Times New Roman" w:hAnsi="Times New Roman" w:cs="Times New Roman"/>
          <w:b/>
          <w:color w:val="auto"/>
          <w:sz w:val="28"/>
          <w:szCs w:val="28"/>
          <w:u w:val="none"/>
        </w:rPr>
        <w:t>3</w:t>
      </w:r>
      <w:r w:rsidRPr="00802A6B">
        <w:rPr>
          <w:rStyle w:val="a5"/>
          <w:rFonts w:ascii="Times New Roman" w:hAnsi="Times New Roman" w:cs="Times New Roman"/>
          <w:b/>
          <w:color w:val="auto"/>
          <w:sz w:val="28"/>
          <w:szCs w:val="28"/>
          <w:u w:val="none"/>
        </w:rPr>
        <w:t xml:space="preserve">. Дальнегорский ГО, </w:t>
      </w:r>
      <w:r w:rsidR="00537E58" w:rsidRPr="00802A6B">
        <w:rPr>
          <w:rStyle w:val="a5"/>
          <w:rFonts w:ascii="Times New Roman" w:hAnsi="Times New Roman" w:cs="Times New Roman"/>
          <w:b/>
          <w:color w:val="auto"/>
          <w:sz w:val="28"/>
          <w:szCs w:val="28"/>
          <w:u w:val="none"/>
        </w:rPr>
        <w:t>вопрос гражданина, проживающего в Приморском крае, заданный из зала</w:t>
      </w:r>
    </w:p>
    <w:p w:rsidR="00537E58" w:rsidRPr="00537E58" w:rsidRDefault="007A4FB9" w:rsidP="00802A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02A6B">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Слышала, что у нас в крае п</w:t>
      </w:r>
      <w:r w:rsidR="00802A6B">
        <w:rPr>
          <w:rStyle w:val="a5"/>
          <w:rFonts w:ascii="Times New Roman" w:hAnsi="Times New Roman" w:cs="Times New Roman"/>
          <w:color w:val="auto"/>
          <w:sz w:val="28"/>
          <w:szCs w:val="28"/>
          <w:u w:val="none"/>
        </w:rPr>
        <w:t xml:space="preserve">редоставляется денежная выплата </w:t>
      </w:r>
      <w:r w:rsidR="00537E58" w:rsidRPr="00537E58">
        <w:rPr>
          <w:rStyle w:val="a5"/>
          <w:rFonts w:ascii="Times New Roman" w:hAnsi="Times New Roman" w:cs="Times New Roman"/>
          <w:color w:val="auto"/>
          <w:sz w:val="28"/>
          <w:szCs w:val="28"/>
          <w:u w:val="none"/>
        </w:rPr>
        <w:t>на проезд детям из многодетных семей. Какая сумма пред</w:t>
      </w:r>
      <w:r w:rsidR="00802A6B">
        <w:rPr>
          <w:rStyle w:val="a5"/>
          <w:rFonts w:ascii="Times New Roman" w:hAnsi="Times New Roman" w:cs="Times New Roman"/>
          <w:color w:val="auto"/>
          <w:sz w:val="28"/>
          <w:szCs w:val="28"/>
          <w:u w:val="none"/>
        </w:rPr>
        <w:t xml:space="preserve">оставляется </w:t>
      </w:r>
      <w:r w:rsidR="00537E58" w:rsidRPr="00537E58">
        <w:rPr>
          <w:rStyle w:val="a5"/>
          <w:rFonts w:ascii="Times New Roman" w:hAnsi="Times New Roman" w:cs="Times New Roman"/>
          <w:color w:val="auto"/>
          <w:sz w:val="28"/>
          <w:szCs w:val="28"/>
          <w:u w:val="none"/>
        </w:rPr>
        <w:t>для проезда?</w:t>
      </w:r>
    </w:p>
    <w:p w:rsidR="00802A6B" w:rsidRDefault="00802A6B"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37E58"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02A6B">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Да, с 1 сентября 2024 года такая мера поддержки предоставляется многодетным семьям, имеющим среднедушевой доход ниже двукратной </w:t>
      </w:r>
      <w:r w:rsidR="00537E58" w:rsidRPr="00537E58">
        <w:rPr>
          <w:rStyle w:val="a5"/>
          <w:rFonts w:ascii="Times New Roman" w:hAnsi="Times New Roman" w:cs="Times New Roman"/>
          <w:color w:val="auto"/>
          <w:sz w:val="28"/>
          <w:szCs w:val="28"/>
          <w:u w:val="none"/>
        </w:rPr>
        <w:lastRenderedPageBreak/>
        <w:t>величины прожиточного минимума. Размер денежной выплаты составляет 100% стоимости проезда в общественном транспорте, но не более 1 820 рублей в месяц на каждого ребенка, обучающегося в общеобразовательной организации. На предоставление данной меры поддержки в проекте краевого бюджета на следующий год предусмотрено 431,47 млн рублей.</w:t>
      </w:r>
    </w:p>
    <w:p w:rsidR="007B7108" w:rsidRPr="00537E58" w:rsidRDefault="007B7108" w:rsidP="00537E58">
      <w:pPr>
        <w:widowControl w:val="0"/>
        <w:spacing w:after="0" w:line="360" w:lineRule="auto"/>
        <w:ind w:firstLine="709"/>
        <w:jc w:val="both"/>
        <w:rPr>
          <w:rStyle w:val="a5"/>
          <w:rFonts w:ascii="Times New Roman" w:hAnsi="Times New Roman" w:cs="Times New Roman"/>
          <w:color w:val="auto"/>
          <w:sz w:val="28"/>
          <w:szCs w:val="28"/>
          <w:u w:val="none"/>
        </w:rPr>
      </w:pPr>
    </w:p>
    <w:p w:rsidR="00802A6B" w:rsidRDefault="00802A6B" w:rsidP="00537E58">
      <w:pPr>
        <w:widowControl w:val="0"/>
        <w:spacing w:after="0" w:line="360" w:lineRule="auto"/>
        <w:ind w:firstLine="709"/>
        <w:jc w:val="both"/>
        <w:rPr>
          <w:rStyle w:val="a5"/>
          <w:rFonts w:ascii="Times New Roman" w:hAnsi="Times New Roman" w:cs="Times New Roman"/>
          <w:color w:val="auto"/>
          <w:sz w:val="28"/>
          <w:szCs w:val="28"/>
          <w:u w:val="none"/>
        </w:rPr>
      </w:pPr>
      <w:r w:rsidRPr="00802A6B">
        <w:rPr>
          <w:rStyle w:val="a5"/>
          <w:rFonts w:ascii="Times New Roman" w:hAnsi="Times New Roman" w:cs="Times New Roman"/>
          <w:b/>
          <w:color w:val="auto"/>
          <w:sz w:val="28"/>
          <w:szCs w:val="28"/>
          <w:u w:val="none"/>
        </w:rPr>
        <w:t>4</w:t>
      </w:r>
      <w:r w:rsidR="002A774A">
        <w:rPr>
          <w:rStyle w:val="a5"/>
          <w:rFonts w:ascii="Times New Roman" w:hAnsi="Times New Roman" w:cs="Times New Roman"/>
          <w:b/>
          <w:color w:val="auto"/>
          <w:sz w:val="28"/>
          <w:szCs w:val="28"/>
          <w:u w:val="none"/>
        </w:rPr>
        <w:t>4</w:t>
      </w:r>
      <w:r w:rsidRPr="00802A6B">
        <w:rPr>
          <w:rStyle w:val="a5"/>
          <w:rFonts w:ascii="Times New Roman" w:hAnsi="Times New Roman" w:cs="Times New Roman"/>
          <w:b/>
          <w:color w:val="auto"/>
          <w:sz w:val="28"/>
          <w:szCs w:val="28"/>
          <w:u w:val="none"/>
        </w:rPr>
        <w:t xml:space="preserve">. Октябрьский МО, </w:t>
      </w:r>
      <w:r w:rsidR="00537E58" w:rsidRPr="00802A6B">
        <w:rPr>
          <w:rStyle w:val="a5"/>
          <w:rFonts w:ascii="Times New Roman" w:hAnsi="Times New Roman" w:cs="Times New Roman"/>
          <w:b/>
          <w:color w:val="auto"/>
          <w:sz w:val="28"/>
          <w:szCs w:val="28"/>
          <w:u w:val="none"/>
        </w:rPr>
        <w:t xml:space="preserve">Ярова </w:t>
      </w:r>
      <w:r w:rsidR="003A5F62">
        <w:rPr>
          <w:rStyle w:val="a5"/>
          <w:rFonts w:ascii="Times New Roman" w:hAnsi="Times New Roman" w:cs="Times New Roman"/>
          <w:b/>
          <w:color w:val="auto"/>
          <w:sz w:val="28"/>
          <w:szCs w:val="28"/>
          <w:u w:val="none"/>
        </w:rPr>
        <w:t>В.А.,</w:t>
      </w:r>
      <w:r w:rsidRPr="00802A6B">
        <w:rPr>
          <w:rStyle w:val="a5"/>
          <w:rFonts w:ascii="Times New Roman" w:hAnsi="Times New Roman" w:cs="Times New Roman"/>
          <w:b/>
          <w:color w:val="auto"/>
          <w:sz w:val="28"/>
          <w:szCs w:val="28"/>
          <w:u w:val="none"/>
        </w:rPr>
        <w:t xml:space="preserve"> волонтер</w:t>
      </w:r>
      <w:r w:rsidR="00537E58" w:rsidRPr="00802A6B">
        <w:rPr>
          <w:rStyle w:val="a5"/>
          <w:rFonts w:ascii="Times New Roman" w:hAnsi="Times New Roman" w:cs="Times New Roman"/>
          <w:b/>
          <w:color w:val="auto"/>
          <w:sz w:val="28"/>
          <w:szCs w:val="28"/>
          <w:u w:val="none"/>
        </w:rPr>
        <w:t xml:space="preserve"> Октябрьского округа</w:t>
      </w:r>
      <w:r w:rsidR="00537E58" w:rsidRPr="00537E58">
        <w:rPr>
          <w:rStyle w:val="a5"/>
          <w:rFonts w:ascii="Times New Roman" w:hAnsi="Times New Roman" w:cs="Times New Roman"/>
          <w:color w:val="auto"/>
          <w:sz w:val="28"/>
          <w:szCs w:val="28"/>
          <w:u w:val="none"/>
        </w:rPr>
        <w:tab/>
      </w:r>
    </w:p>
    <w:p w:rsidR="00802A6B"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02A6B">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Я руководитель некоммерческой организации, слышал, что есть возможность компенсации затрат за оказанные услуги. Предусмотрены ли средства в краевом бюджете на следующий год по этому направлению?</w:t>
      </w:r>
      <w:r w:rsidR="00537E58" w:rsidRPr="00537E58">
        <w:rPr>
          <w:rStyle w:val="a5"/>
          <w:rFonts w:ascii="Times New Roman" w:hAnsi="Times New Roman" w:cs="Times New Roman"/>
          <w:color w:val="auto"/>
          <w:sz w:val="28"/>
          <w:szCs w:val="28"/>
          <w:u w:val="none"/>
        </w:rPr>
        <w:tab/>
      </w:r>
    </w:p>
    <w:p w:rsidR="00802A6B" w:rsidRDefault="00802A6B"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37E58"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02A6B">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Да, предоставление субсидии негосударственным организациям, оказывающим социальные услуги гражданам, продолжится в следующем году. В проекте бюджета Приморского края на 2025 год и плановый период 2026 и 2027 годы предусмотрено 110,32 тыс. рублей на компенсацию затрат негосударственным организациям, связанных с предоставлением гражданам социальных услуг. В целях финансового обеспечения исполнения государственного социального заказа на оказание государственной услуги в соответствии с социальным сертификатом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Предоставление социального обслуживания в форме на дому</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в бюджете Приморского края на 2025 год </w:t>
      </w:r>
      <w:r w:rsidRPr="00537E58">
        <w:rPr>
          <w:rStyle w:val="a5"/>
          <w:rFonts w:ascii="Times New Roman" w:hAnsi="Times New Roman" w:cs="Times New Roman"/>
          <w:color w:val="auto"/>
          <w:sz w:val="28"/>
          <w:szCs w:val="28"/>
          <w:u w:val="none"/>
        </w:rPr>
        <w:t>предусмотрено</w:t>
      </w:r>
      <w:r w:rsidR="00537E58" w:rsidRPr="00537E58">
        <w:rPr>
          <w:rStyle w:val="a5"/>
          <w:rFonts w:ascii="Times New Roman" w:hAnsi="Times New Roman" w:cs="Times New Roman"/>
          <w:color w:val="auto"/>
          <w:sz w:val="28"/>
          <w:szCs w:val="28"/>
          <w:u w:val="none"/>
        </w:rPr>
        <w:t xml:space="preserve"> 841,69 тыс. рублей, на плановый период 2026 и 2027 годы предусмотрено 533,40 тыс. рублей.</w:t>
      </w:r>
    </w:p>
    <w:p w:rsidR="002F0BE8" w:rsidRPr="00537E58" w:rsidRDefault="002F0BE8" w:rsidP="00537E58">
      <w:pPr>
        <w:widowControl w:val="0"/>
        <w:spacing w:after="0" w:line="360" w:lineRule="auto"/>
        <w:ind w:firstLine="709"/>
        <w:jc w:val="both"/>
        <w:rPr>
          <w:rStyle w:val="a5"/>
          <w:rFonts w:ascii="Times New Roman" w:hAnsi="Times New Roman" w:cs="Times New Roman"/>
          <w:color w:val="auto"/>
          <w:sz w:val="28"/>
          <w:szCs w:val="28"/>
          <w:u w:val="none"/>
        </w:rPr>
      </w:pPr>
    </w:p>
    <w:p w:rsidR="00802A6B" w:rsidRDefault="00802A6B" w:rsidP="00537E58">
      <w:pPr>
        <w:widowControl w:val="0"/>
        <w:spacing w:after="0" w:line="360" w:lineRule="auto"/>
        <w:ind w:firstLine="709"/>
        <w:jc w:val="both"/>
        <w:rPr>
          <w:rStyle w:val="a5"/>
          <w:rFonts w:ascii="Times New Roman" w:hAnsi="Times New Roman" w:cs="Times New Roman"/>
          <w:color w:val="auto"/>
          <w:sz w:val="28"/>
          <w:szCs w:val="28"/>
          <w:u w:val="none"/>
        </w:rPr>
      </w:pPr>
      <w:r w:rsidRPr="00802A6B">
        <w:rPr>
          <w:rStyle w:val="a5"/>
          <w:rFonts w:ascii="Times New Roman" w:hAnsi="Times New Roman" w:cs="Times New Roman"/>
          <w:b/>
          <w:color w:val="auto"/>
          <w:sz w:val="28"/>
          <w:szCs w:val="28"/>
          <w:u w:val="none"/>
        </w:rPr>
        <w:t>4</w:t>
      </w:r>
      <w:r w:rsidR="002A774A">
        <w:rPr>
          <w:rStyle w:val="a5"/>
          <w:rFonts w:ascii="Times New Roman" w:hAnsi="Times New Roman" w:cs="Times New Roman"/>
          <w:b/>
          <w:color w:val="auto"/>
          <w:sz w:val="28"/>
          <w:szCs w:val="28"/>
          <w:u w:val="none"/>
        </w:rPr>
        <w:t>5</w:t>
      </w:r>
      <w:r w:rsidRPr="00802A6B">
        <w:rPr>
          <w:rStyle w:val="a5"/>
          <w:rFonts w:ascii="Times New Roman" w:hAnsi="Times New Roman" w:cs="Times New Roman"/>
          <w:b/>
          <w:color w:val="auto"/>
          <w:sz w:val="28"/>
          <w:szCs w:val="28"/>
          <w:u w:val="none"/>
        </w:rPr>
        <w:t xml:space="preserve">. Спасский МР, Артемчук </w:t>
      </w:r>
      <w:r w:rsidR="003A5F62">
        <w:rPr>
          <w:rStyle w:val="a5"/>
          <w:rFonts w:ascii="Times New Roman" w:hAnsi="Times New Roman" w:cs="Times New Roman"/>
          <w:b/>
          <w:color w:val="auto"/>
          <w:sz w:val="28"/>
          <w:szCs w:val="28"/>
          <w:u w:val="none"/>
        </w:rPr>
        <w:t>И.А.,</w:t>
      </w:r>
      <w:r w:rsidRPr="00802A6B">
        <w:rPr>
          <w:rStyle w:val="a5"/>
          <w:rFonts w:ascii="Times New Roman" w:hAnsi="Times New Roman" w:cs="Times New Roman"/>
          <w:b/>
          <w:color w:val="auto"/>
          <w:sz w:val="28"/>
          <w:szCs w:val="28"/>
          <w:u w:val="none"/>
        </w:rPr>
        <w:t xml:space="preserve"> </w:t>
      </w:r>
      <w:r w:rsidR="00537E58" w:rsidRPr="00802A6B">
        <w:rPr>
          <w:rStyle w:val="a5"/>
          <w:rFonts w:ascii="Times New Roman" w:hAnsi="Times New Roman" w:cs="Times New Roman"/>
          <w:b/>
          <w:color w:val="auto"/>
          <w:sz w:val="28"/>
          <w:szCs w:val="28"/>
          <w:u w:val="none"/>
        </w:rPr>
        <w:t>житель с. Спасское</w:t>
      </w:r>
      <w:r w:rsidR="00537E58" w:rsidRPr="00537E58">
        <w:rPr>
          <w:rStyle w:val="a5"/>
          <w:rFonts w:ascii="Times New Roman" w:hAnsi="Times New Roman" w:cs="Times New Roman"/>
          <w:color w:val="auto"/>
          <w:sz w:val="28"/>
          <w:szCs w:val="28"/>
          <w:u w:val="none"/>
        </w:rPr>
        <w:tab/>
      </w:r>
    </w:p>
    <w:p w:rsidR="00802A6B"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02A6B">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Мои родители живут в Спасском районе и в 2023 году пострадали от наводнения. Получили полагающиеся выплаты – 10 тысяч рублей и 50 тысяч рублей. Знаю, что в таком размере финансовая помощь предоставлялась не один год. Приморье часто подвергается наводнениям. Планируется ли увеличить размер выплат?</w:t>
      </w:r>
      <w:r w:rsidR="00537E58" w:rsidRPr="00537E58">
        <w:rPr>
          <w:rStyle w:val="a5"/>
          <w:rFonts w:ascii="Times New Roman" w:hAnsi="Times New Roman" w:cs="Times New Roman"/>
          <w:color w:val="auto"/>
          <w:sz w:val="28"/>
          <w:szCs w:val="28"/>
          <w:u w:val="none"/>
        </w:rPr>
        <w:tab/>
      </w:r>
    </w:p>
    <w:p w:rsidR="00802A6B" w:rsidRDefault="00802A6B"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37E58"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w:t>
      </w:r>
      <w:r w:rsidR="00802A6B">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Действительно, пострадавшим в чрезвычайной ситуации федерального характера 2023 года выплачивались единовременная материальная помощь (10 000 рублей) и финансовая помощь в случае частичной или полной утраты имущества первой необходимости (50 000 или 100 000 рублей соответственно). В 2024 году размеры единовременных выплат пострадавшим гражданам увеличены на 50%. Теперь вне зависимости от уровня чрезвычайной ситуации размеры выплат составят: единовременная материальная помощь – 15 000 рублей на человека, финансовая помощь в случае частичной или полной утраты имущества первой необходимости – 75 000 рублей или 150 000 рублей соответственно, пособие в случае причинения вреда здоровью – до 300 000 рублей за легкие травмы и до 600 000 рублей за серьезные повреждения, пособие в случае гибели члена семьи – 1 500 000 рублей.</w:t>
      </w:r>
    </w:p>
    <w:p w:rsidR="002F0BE8" w:rsidRPr="00537E58" w:rsidRDefault="002F0BE8" w:rsidP="00537E58">
      <w:pPr>
        <w:widowControl w:val="0"/>
        <w:spacing w:after="0" w:line="360" w:lineRule="auto"/>
        <w:ind w:firstLine="709"/>
        <w:jc w:val="both"/>
        <w:rPr>
          <w:rStyle w:val="a5"/>
          <w:rFonts w:ascii="Times New Roman" w:hAnsi="Times New Roman" w:cs="Times New Roman"/>
          <w:color w:val="auto"/>
          <w:sz w:val="28"/>
          <w:szCs w:val="28"/>
          <w:u w:val="none"/>
        </w:rPr>
      </w:pPr>
    </w:p>
    <w:p w:rsidR="00802A6B" w:rsidRDefault="00802A6B" w:rsidP="00537E58">
      <w:pPr>
        <w:widowControl w:val="0"/>
        <w:spacing w:after="0" w:line="360" w:lineRule="auto"/>
        <w:ind w:firstLine="709"/>
        <w:jc w:val="both"/>
        <w:rPr>
          <w:rStyle w:val="a5"/>
          <w:rFonts w:ascii="Times New Roman" w:hAnsi="Times New Roman" w:cs="Times New Roman"/>
          <w:color w:val="auto"/>
          <w:sz w:val="28"/>
          <w:szCs w:val="28"/>
          <w:u w:val="none"/>
        </w:rPr>
      </w:pPr>
      <w:r w:rsidRPr="00802A6B">
        <w:rPr>
          <w:rStyle w:val="a5"/>
          <w:rFonts w:ascii="Times New Roman" w:hAnsi="Times New Roman" w:cs="Times New Roman"/>
          <w:b/>
          <w:color w:val="auto"/>
          <w:sz w:val="28"/>
          <w:szCs w:val="28"/>
          <w:u w:val="none"/>
        </w:rPr>
        <w:t>4</w:t>
      </w:r>
      <w:r w:rsidR="002A774A">
        <w:rPr>
          <w:rStyle w:val="a5"/>
          <w:rFonts w:ascii="Times New Roman" w:hAnsi="Times New Roman" w:cs="Times New Roman"/>
          <w:b/>
          <w:color w:val="auto"/>
          <w:sz w:val="28"/>
          <w:szCs w:val="28"/>
          <w:u w:val="none"/>
        </w:rPr>
        <w:t>6</w:t>
      </w:r>
      <w:r w:rsidRPr="00802A6B">
        <w:rPr>
          <w:rStyle w:val="a5"/>
          <w:rFonts w:ascii="Times New Roman" w:hAnsi="Times New Roman" w:cs="Times New Roman"/>
          <w:b/>
          <w:color w:val="auto"/>
          <w:sz w:val="28"/>
          <w:szCs w:val="28"/>
          <w:u w:val="none"/>
        </w:rPr>
        <w:t xml:space="preserve">. </w:t>
      </w:r>
      <w:r w:rsidR="00537E58" w:rsidRPr="00802A6B">
        <w:rPr>
          <w:rStyle w:val="a5"/>
          <w:rFonts w:ascii="Times New Roman" w:hAnsi="Times New Roman" w:cs="Times New Roman"/>
          <w:b/>
          <w:color w:val="auto"/>
          <w:sz w:val="28"/>
          <w:szCs w:val="28"/>
          <w:u w:val="none"/>
        </w:rPr>
        <w:t xml:space="preserve">Моисеенко </w:t>
      </w:r>
      <w:r w:rsidR="003A5F62">
        <w:rPr>
          <w:rStyle w:val="a5"/>
          <w:rFonts w:ascii="Times New Roman" w:hAnsi="Times New Roman" w:cs="Times New Roman"/>
          <w:b/>
          <w:color w:val="auto"/>
          <w:sz w:val="28"/>
          <w:szCs w:val="28"/>
          <w:u w:val="none"/>
        </w:rPr>
        <w:t>А.</w:t>
      </w:r>
    </w:p>
    <w:p w:rsidR="00802A6B"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02A6B">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Подредактировать</w:t>
      </w:r>
      <w:r w:rsidR="00802A6B">
        <w:rPr>
          <w:rStyle w:val="a5"/>
          <w:rFonts w:ascii="Times New Roman" w:hAnsi="Times New Roman" w:cs="Times New Roman"/>
          <w:color w:val="auto"/>
          <w:sz w:val="28"/>
          <w:szCs w:val="28"/>
          <w:u w:val="none"/>
        </w:rPr>
        <w:t xml:space="preserve"> меры поддержки и выплаты для т</w:t>
      </w:r>
      <w:r w:rsidR="00537E58" w:rsidRPr="00537E58">
        <w:rPr>
          <w:rStyle w:val="a5"/>
          <w:rFonts w:ascii="Times New Roman" w:hAnsi="Times New Roman" w:cs="Times New Roman"/>
          <w:color w:val="auto"/>
          <w:sz w:val="28"/>
          <w:szCs w:val="28"/>
          <w:u w:val="none"/>
        </w:rPr>
        <w:t>ех граждан, которые осуществляют уход</w:t>
      </w:r>
      <w:r w:rsidR="00802A6B">
        <w:rPr>
          <w:rStyle w:val="a5"/>
          <w:rFonts w:ascii="Times New Roman" w:hAnsi="Times New Roman" w:cs="Times New Roman"/>
          <w:color w:val="auto"/>
          <w:sz w:val="28"/>
          <w:szCs w:val="28"/>
          <w:u w:val="none"/>
        </w:rPr>
        <w:t xml:space="preserve"> за инвалидами первой группы. </w:t>
      </w:r>
    </w:p>
    <w:p w:rsidR="00802A6B" w:rsidRDefault="00802A6B"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37E58" w:rsidRPr="00537E58" w:rsidRDefault="007A4FB9" w:rsidP="00802A6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02A6B">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Лицам, осуществляющим уход за инвалидами I группы, и являющимся получателями федеральной компенсационной выплаты в Социальном Фонде России дополнительно предоставляется ежемесячная денежная выплата за</w:t>
      </w:r>
      <w:r w:rsidR="00802A6B">
        <w:rPr>
          <w:rStyle w:val="a5"/>
          <w:rFonts w:ascii="Times New Roman" w:hAnsi="Times New Roman" w:cs="Times New Roman"/>
          <w:color w:val="auto"/>
          <w:sz w:val="28"/>
          <w:szCs w:val="28"/>
          <w:u w:val="none"/>
        </w:rPr>
        <w:t xml:space="preserve"> счет средств краевого бюджета. </w:t>
      </w:r>
      <w:r w:rsidR="00537E58" w:rsidRPr="00537E58">
        <w:rPr>
          <w:rStyle w:val="a5"/>
          <w:rFonts w:ascii="Times New Roman" w:hAnsi="Times New Roman" w:cs="Times New Roman"/>
          <w:color w:val="auto"/>
          <w:sz w:val="28"/>
          <w:szCs w:val="28"/>
          <w:u w:val="none"/>
        </w:rPr>
        <w:t xml:space="preserve">Краевая выплата предоставляется только неработающим гражданам, соответствующим определенным условиям, в том числе прошедшим обучение практическим навыкам общего ухода. Уход за инвалидом подтверждается актом обследования семьи инвалида.                                                                                                                                                                                                           </w:t>
      </w:r>
    </w:p>
    <w:p w:rsidR="002F0BE8" w:rsidRDefault="002F0BE8" w:rsidP="00537E58">
      <w:pPr>
        <w:widowControl w:val="0"/>
        <w:spacing w:after="0" w:line="360" w:lineRule="auto"/>
        <w:ind w:firstLine="709"/>
        <w:jc w:val="both"/>
        <w:rPr>
          <w:rStyle w:val="a5"/>
          <w:rFonts w:ascii="Times New Roman" w:hAnsi="Times New Roman" w:cs="Times New Roman"/>
          <w:b/>
          <w:color w:val="auto"/>
          <w:sz w:val="28"/>
          <w:szCs w:val="28"/>
          <w:u w:val="none"/>
        </w:rPr>
      </w:pPr>
    </w:p>
    <w:p w:rsidR="00802A6B" w:rsidRDefault="00802A6B" w:rsidP="00537E58">
      <w:pPr>
        <w:widowControl w:val="0"/>
        <w:spacing w:after="0" w:line="360" w:lineRule="auto"/>
        <w:ind w:firstLine="709"/>
        <w:jc w:val="both"/>
        <w:rPr>
          <w:rStyle w:val="a5"/>
          <w:rFonts w:ascii="Times New Roman" w:hAnsi="Times New Roman" w:cs="Times New Roman"/>
          <w:color w:val="auto"/>
          <w:sz w:val="28"/>
          <w:szCs w:val="28"/>
          <w:u w:val="none"/>
        </w:rPr>
      </w:pPr>
      <w:r w:rsidRPr="00802A6B">
        <w:rPr>
          <w:rStyle w:val="a5"/>
          <w:rFonts w:ascii="Times New Roman" w:hAnsi="Times New Roman" w:cs="Times New Roman"/>
          <w:b/>
          <w:color w:val="auto"/>
          <w:sz w:val="28"/>
          <w:szCs w:val="28"/>
          <w:u w:val="none"/>
        </w:rPr>
        <w:t>4</w:t>
      </w:r>
      <w:r w:rsidR="002A774A">
        <w:rPr>
          <w:rStyle w:val="a5"/>
          <w:rFonts w:ascii="Times New Roman" w:hAnsi="Times New Roman" w:cs="Times New Roman"/>
          <w:b/>
          <w:color w:val="auto"/>
          <w:sz w:val="28"/>
          <w:szCs w:val="28"/>
          <w:u w:val="none"/>
        </w:rPr>
        <w:t>7</w:t>
      </w:r>
      <w:r w:rsidRPr="00802A6B">
        <w:rPr>
          <w:rStyle w:val="a5"/>
          <w:rFonts w:ascii="Times New Roman" w:hAnsi="Times New Roman" w:cs="Times New Roman"/>
          <w:b/>
          <w:color w:val="auto"/>
          <w:sz w:val="28"/>
          <w:szCs w:val="28"/>
          <w:u w:val="none"/>
        </w:rPr>
        <w:t xml:space="preserve">. </w:t>
      </w:r>
      <w:r w:rsidR="00537E58" w:rsidRPr="00802A6B">
        <w:rPr>
          <w:rStyle w:val="a5"/>
          <w:rFonts w:ascii="Times New Roman" w:hAnsi="Times New Roman" w:cs="Times New Roman"/>
          <w:b/>
          <w:color w:val="auto"/>
          <w:sz w:val="28"/>
          <w:szCs w:val="28"/>
          <w:u w:val="none"/>
        </w:rPr>
        <w:t>Моисеенко А</w:t>
      </w:r>
      <w:r w:rsidR="003A5F62">
        <w:rPr>
          <w:rStyle w:val="a5"/>
          <w:rFonts w:ascii="Times New Roman" w:hAnsi="Times New Roman" w:cs="Times New Roman"/>
          <w:b/>
          <w:color w:val="auto"/>
          <w:sz w:val="28"/>
          <w:szCs w:val="28"/>
          <w:u w:val="none"/>
        </w:rPr>
        <w:t>.</w:t>
      </w:r>
    </w:p>
    <w:p w:rsidR="00802A6B"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02A6B">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Помочь с закупкой инвалидных колясок для регби на колясках, танцев на колясках. </w:t>
      </w:r>
      <w:r w:rsidR="00537E58" w:rsidRPr="00537E58">
        <w:rPr>
          <w:rStyle w:val="a5"/>
          <w:rFonts w:ascii="Times New Roman" w:hAnsi="Times New Roman" w:cs="Times New Roman"/>
          <w:color w:val="auto"/>
          <w:sz w:val="28"/>
          <w:szCs w:val="28"/>
          <w:u w:val="none"/>
        </w:rPr>
        <w:tab/>
      </w:r>
    </w:p>
    <w:p w:rsidR="00802A6B" w:rsidRDefault="00802A6B"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37E58"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02A6B">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В случае если инвалиду в индивидуальной программе реабилитации или </w:t>
      </w:r>
      <w:r w:rsidR="00537E58" w:rsidRPr="00537E58">
        <w:rPr>
          <w:rStyle w:val="a5"/>
          <w:rFonts w:ascii="Times New Roman" w:hAnsi="Times New Roman" w:cs="Times New Roman"/>
          <w:color w:val="auto"/>
          <w:sz w:val="28"/>
          <w:szCs w:val="28"/>
          <w:u w:val="none"/>
        </w:rPr>
        <w:lastRenderedPageBreak/>
        <w:t>абилитации имеются рекомендации по обеспечению его креслом-коляской активного типа, он может приобрести техническое средство реабилитации через электронный сертификат, выданный Социальным фондом России, и разницу стоимости компенсировать в соответствии с Законом Приморского края от 02.06.2022 № 120-КЗ или приобрести техническое средство реабилитации самостоятельно, получить компенсацию от Социального фонда России и разницу стоимости компенсировать в соответствии с Законом Приморского края от 02.06.2022 № 120-КЗ.</w:t>
      </w:r>
    </w:p>
    <w:p w:rsidR="002F0BE8" w:rsidRPr="00537E58" w:rsidRDefault="002F0BE8" w:rsidP="00537E58">
      <w:pPr>
        <w:widowControl w:val="0"/>
        <w:spacing w:after="0" w:line="360" w:lineRule="auto"/>
        <w:ind w:firstLine="709"/>
        <w:jc w:val="both"/>
        <w:rPr>
          <w:rStyle w:val="a5"/>
          <w:rFonts w:ascii="Times New Roman" w:hAnsi="Times New Roman" w:cs="Times New Roman"/>
          <w:color w:val="auto"/>
          <w:sz w:val="28"/>
          <w:szCs w:val="28"/>
          <w:u w:val="none"/>
        </w:rPr>
      </w:pPr>
    </w:p>
    <w:p w:rsidR="00802A6B" w:rsidRDefault="00802A6B" w:rsidP="00537E58">
      <w:pPr>
        <w:widowControl w:val="0"/>
        <w:spacing w:after="0" w:line="360" w:lineRule="auto"/>
        <w:ind w:firstLine="709"/>
        <w:jc w:val="both"/>
        <w:rPr>
          <w:rStyle w:val="a5"/>
          <w:rFonts w:ascii="Times New Roman" w:hAnsi="Times New Roman" w:cs="Times New Roman"/>
          <w:color w:val="auto"/>
          <w:sz w:val="28"/>
          <w:szCs w:val="28"/>
          <w:u w:val="none"/>
        </w:rPr>
      </w:pPr>
      <w:r w:rsidRPr="00802A6B">
        <w:rPr>
          <w:rStyle w:val="a5"/>
          <w:rFonts w:ascii="Times New Roman" w:hAnsi="Times New Roman" w:cs="Times New Roman"/>
          <w:b/>
          <w:color w:val="auto"/>
          <w:sz w:val="28"/>
          <w:szCs w:val="28"/>
          <w:u w:val="none"/>
        </w:rPr>
        <w:t>4</w:t>
      </w:r>
      <w:r w:rsidR="002A774A">
        <w:rPr>
          <w:rStyle w:val="a5"/>
          <w:rFonts w:ascii="Times New Roman" w:hAnsi="Times New Roman" w:cs="Times New Roman"/>
          <w:b/>
          <w:color w:val="auto"/>
          <w:sz w:val="28"/>
          <w:szCs w:val="28"/>
          <w:u w:val="none"/>
        </w:rPr>
        <w:t>8</w:t>
      </w:r>
      <w:r w:rsidRPr="00802A6B">
        <w:rPr>
          <w:rStyle w:val="a5"/>
          <w:rFonts w:ascii="Times New Roman" w:hAnsi="Times New Roman" w:cs="Times New Roman"/>
          <w:b/>
          <w:color w:val="auto"/>
          <w:sz w:val="28"/>
          <w:szCs w:val="28"/>
          <w:u w:val="none"/>
        </w:rPr>
        <w:t xml:space="preserve">. </w:t>
      </w:r>
      <w:r w:rsidR="00537E58" w:rsidRPr="00802A6B">
        <w:rPr>
          <w:rStyle w:val="a5"/>
          <w:rFonts w:ascii="Times New Roman" w:hAnsi="Times New Roman" w:cs="Times New Roman"/>
          <w:b/>
          <w:color w:val="auto"/>
          <w:sz w:val="28"/>
          <w:szCs w:val="28"/>
          <w:u w:val="none"/>
        </w:rPr>
        <w:t>Моисеенко А</w:t>
      </w:r>
      <w:r w:rsidR="003A5F62">
        <w:rPr>
          <w:rStyle w:val="a5"/>
          <w:rFonts w:ascii="Times New Roman" w:hAnsi="Times New Roman" w:cs="Times New Roman"/>
          <w:b/>
          <w:color w:val="auto"/>
          <w:sz w:val="28"/>
          <w:szCs w:val="28"/>
          <w:u w:val="none"/>
        </w:rPr>
        <w:t>.</w:t>
      </w:r>
      <w:r>
        <w:rPr>
          <w:rStyle w:val="a5"/>
          <w:rFonts w:ascii="Times New Roman" w:hAnsi="Times New Roman" w:cs="Times New Roman"/>
          <w:color w:val="auto"/>
          <w:sz w:val="28"/>
          <w:szCs w:val="28"/>
          <w:u w:val="none"/>
        </w:rPr>
        <w:tab/>
      </w:r>
    </w:p>
    <w:p w:rsidR="00802A6B"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02A6B">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Просьба поддержки развития спорта для инвалидов колясочников: баскетбол на колясках, для регби на колясках, танцев на колясках</w:t>
      </w:r>
      <w:r w:rsidR="00537E58" w:rsidRPr="00537E58">
        <w:rPr>
          <w:rStyle w:val="a5"/>
          <w:rFonts w:ascii="Times New Roman" w:hAnsi="Times New Roman" w:cs="Times New Roman"/>
          <w:color w:val="auto"/>
          <w:sz w:val="28"/>
          <w:szCs w:val="28"/>
          <w:u w:val="none"/>
        </w:rPr>
        <w:tab/>
      </w:r>
    </w:p>
    <w:p w:rsidR="00802A6B" w:rsidRDefault="00802A6B"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37E58"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02A6B">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Начиная с 2018 года КГАУ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ЦАС </w:t>
      </w:r>
      <w:r w:rsidR="00802A6B" w:rsidRPr="00537E58">
        <w:rPr>
          <w:rStyle w:val="a5"/>
          <w:rFonts w:ascii="Times New Roman" w:hAnsi="Times New Roman" w:cs="Times New Roman"/>
          <w:color w:val="auto"/>
          <w:sz w:val="28"/>
          <w:szCs w:val="28"/>
          <w:u w:val="none"/>
        </w:rPr>
        <w:t>ПК</w:t>
      </w:r>
      <w:r w:rsidR="00E77B2F">
        <w:rPr>
          <w:rStyle w:val="a5"/>
          <w:rFonts w:ascii="Times New Roman" w:hAnsi="Times New Roman" w:cs="Times New Roman"/>
          <w:color w:val="auto"/>
          <w:sz w:val="28"/>
          <w:szCs w:val="28"/>
          <w:u w:val="none"/>
        </w:rPr>
        <w:t>»</w:t>
      </w:r>
      <w:r w:rsidR="00802A6B" w:rsidRPr="00537E58">
        <w:rPr>
          <w:rStyle w:val="a5"/>
          <w:rFonts w:ascii="Times New Roman" w:hAnsi="Times New Roman" w:cs="Times New Roman"/>
          <w:color w:val="auto"/>
          <w:sz w:val="28"/>
          <w:szCs w:val="28"/>
          <w:u w:val="none"/>
        </w:rPr>
        <w:t xml:space="preserve"> осуществляет</w:t>
      </w:r>
      <w:r w:rsidR="00537E58" w:rsidRPr="00537E58">
        <w:rPr>
          <w:rStyle w:val="a5"/>
          <w:rFonts w:ascii="Times New Roman" w:hAnsi="Times New Roman" w:cs="Times New Roman"/>
          <w:color w:val="auto"/>
          <w:sz w:val="28"/>
          <w:szCs w:val="28"/>
          <w:u w:val="none"/>
        </w:rPr>
        <w:t xml:space="preserve"> поддержку вида спорта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регби на колясках</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в том числе в 2018 году приобретены и переданы Федерации </w:t>
      </w:r>
      <w:r w:rsidR="00802A6B" w:rsidRPr="00537E58">
        <w:rPr>
          <w:rStyle w:val="a5"/>
          <w:rFonts w:ascii="Times New Roman" w:hAnsi="Times New Roman" w:cs="Times New Roman"/>
          <w:color w:val="auto"/>
          <w:sz w:val="28"/>
          <w:szCs w:val="28"/>
          <w:u w:val="none"/>
        </w:rPr>
        <w:t>ПОДА специализированные</w:t>
      </w:r>
      <w:r w:rsidR="00537E58" w:rsidRPr="00537E58">
        <w:rPr>
          <w:rStyle w:val="a5"/>
          <w:rFonts w:ascii="Times New Roman" w:hAnsi="Times New Roman" w:cs="Times New Roman"/>
          <w:color w:val="auto"/>
          <w:sz w:val="28"/>
          <w:szCs w:val="28"/>
          <w:u w:val="none"/>
        </w:rPr>
        <w:t xml:space="preserve"> спортивные коляски-регби производства Польши, в количестве 6 </w:t>
      </w:r>
      <w:r w:rsidR="00802A6B" w:rsidRPr="00537E58">
        <w:rPr>
          <w:rStyle w:val="a5"/>
          <w:rFonts w:ascii="Times New Roman" w:hAnsi="Times New Roman" w:cs="Times New Roman"/>
          <w:color w:val="auto"/>
          <w:sz w:val="28"/>
          <w:szCs w:val="28"/>
          <w:u w:val="none"/>
        </w:rPr>
        <w:t>шт</w:t>
      </w:r>
      <w:r w:rsidR="00980994">
        <w:rPr>
          <w:rStyle w:val="a5"/>
          <w:rFonts w:ascii="Times New Roman" w:hAnsi="Times New Roman" w:cs="Times New Roman"/>
          <w:color w:val="auto"/>
          <w:sz w:val="28"/>
          <w:szCs w:val="28"/>
          <w:u w:val="none"/>
        </w:rPr>
        <w:t>.</w:t>
      </w:r>
      <w:r w:rsidR="00802A6B" w:rsidRPr="00537E58">
        <w:rPr>
          <w:rStyle w:val="a5"/>
          <w:rFonts w:ascii="Times New Roman" w:hAnsi="Times New Roman" w:cs="Times New Roman"/>
          <w:color w:val="auto"/>
          <w:sz w:val="28"/>
          <w:szCs w:val="28"/>
          <w:u w:val="none"/>
        </w:rPr>
        <w:t>; В</w:t>
      </w:r>
      <w:r w:rsidR="00537E58" w:rsidRPr="00537E58">
        <w:rPr>
          <w:rStyle w:val="a5"/>
          <w:rFonts w:ascii="Times New Roman" w:hAnsi="Times New Roman" w:cs="Times New Roman"/>
          <w:color w:val="auto"/>
          <w:sz w:val="28"/>
          <w:szCs w:val="28"/>
          <w:u w:val="none"/>
        </w:rPr>
        <w:t xml:space="preserve"> 2019 году в безвозмездное </w:t>
      </w:r>
      <w:r w:rsidR="00802A6B" w:rsidRPr="00537E58">
        <w:rPr>
          <w:rStyle w:val="a5"/>
          <w:rFonts w:ascii="Times New Roman" w:hAnsi="Times New Roman" w:cs="Times New Roman"/>
          <w:color w:val="auto"/>
          <w:sz w:val="28"/>
          <w:szCs w:val="28"/>
          <w:u w:val="none"/>
        </w:rPr>
        <w:t>пользование переданы</w:t>
      </w:r>
      <w:r w:rsidR="00537E58" w:rsidRPr="00537E58">
        <w:rPr>
          <w:rStyle w:val="a5"/>
          <w:rFonts w:ascii="Times New Roman" w:hAnsi="Times New Roman" w:cs="Times New Roman"/>
          <w:color w:val="auto"/>
          <w:sz w:val="28"/>
          <w:szCs w:val="28"/>
          <w:u w:val="none"/>
        </w:rPr>
        <w:t>: - спортивные коляски для баскетбола (производство Россия) в количестве 12 шт.</w:t>
      </w:r>
      <w:r w:rsidR="00802A6B" w:rsidRPr="00537E58">
        <w:rPr>
          <w:rStyle w:val="a5"/>
          <w:rFonts w:ascii="Times New Roman" w:hAnsi="Times New Roman" w:cs="Times New Roman"/>
          <w:color w:val="auto"/>
          <w:sz w:val="28"/>
          <w:szCs w:val="28"/>
          <w:u w:val="none"/>
        </w:rPr>
        <w:t>, -</w:t>
      </w:r>
      <w:r w:rsidR="00537E58" w:rsidRPr="00537E58">
        <w:rPr>
          <w:rStyle w:val="a5"/>
          <w:rFonts w:ascii="Times New Roman" w:hAnsi="Times New Roman" w:cs="Times New Roman"/>
          <w:color w:val="auto"/>
          <w:sz w:val="28"/>
          <w:szCs w:val="28"/>
          <w:u w:val="none"/>
        </w:rPr>
        <w:t xml:space="preserve"> спортивные коляски для танцев 6 (производство Белоруссия) в количестве 6 шт.    В 2022 году приобретена и передана коляска (производство Германия), в 2024 - переданы 4 новых танцевальных коляски. В целях организации закупки колясок в 2025 году КГАУ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ЦАС ПК</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будет проведена работа с ОО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Приморская краевая Федерация ПОДА</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в части сбора информации </w:t>
      </w:r>
      <w:r w:rsidR="00802A6B" w:rsidRPr="00537E58">
        <w:rPr>
          <w:rStyle w:val="a5"/>
          <w:rFonts w:ascii="Times New Roman" w:hAnsi="Times New Roman" w:cs="Times New Roman"/>
          <w:color w:val="auto"/>
          <w:sz w:val="28"/>
          <w:szCs w:val="28"/>
          <w:u w:val="none"/>
        </w:rPr>
        <w:t>о технических</w:t>
      </w:r>
      <w:r w:rsidR="00537E58" w:rsidRPr="00537E58">
        <w:rPr>
          <w:rStyle w:val="a5"/>
          <w:rFonts w:ascii="Times New Roman" w:hAnsi="Times New Roman" w:cs="Times New Roman"/>
          <w:color w:val="auto"/>
          <w:sz w:val="28"/>
          <w:szCs w:val="28"/>
          <w:u w:val="none"/>
        </w:rPr>
        <w:t xml:space="preserve"> характеристиках колясок с учетом правил видов спорта, количестве действующих спортсменов и прочее.</w:t>
      </w:r>
    </w:p>
    <w:p w:rsidR="00802A6B" w:rsidRDefault="00802A6B"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4</w:t>
      </w:r>
      <w:r w:rsidR="002A774A">
        <w:rPr>
          <w:rStyle w:val="a5"/>
          <w:rFonts w:ascii="Times New Roman" w:hAnsi="Times New Roman" w:cs="Times New Roman"/>
          <w:b/>
          <w:color w:val="auto"/>
          <w:sz w:val="28"/>
          <w:szCs w:val="28"/>
          <w:u w:val="none"/>
        </w:rPr>
        <w:t>9</w:t>
      </w:r>
      <w:r>
        <w:rPr>
          <w:rStyle w:val="a5"/>
          <w:rFonts w:ascii="Times New Roman" w:hAnsi="Times New Roman" w:cs="Times New Roman"/>
          <w:b/>
          <w:color w:val="auto"/>
          <w:sz w:val="28"/>
          <w:szCs w:val="28"/>
          <w:u w:val="none"/>
        </w:rPr>
        <w:t xml:space="preserve">. </w:t>
      </w:r>
      <w:r w:rsidR="00537E58" w:rsidRPr="00802A6B">
        <w:rPr>
          <w:rStyle w:val="a5"/>
          <w:rFonts w:ascii="Times New Roman" w:hAnsi="Times New Roman" w:cs="Times New Roman"/>
          <w:b/>
          <w:color w:val="auto"/>
          <w:sz w:val="28"/>
          <w:szCs w:val="28"/>
          <w:u w:val="none"/>
        </w:rPr>
        <w:t>Моисеенко А</w:t>
      </w:r>
      <w:r w:rsidR="003A5F62">
        <w:rPr>
          <w:rStyle w:val="a5"/>
          <w:rFonts w:ascii="Times New Roman" w:hAnsi="Times New Roman" w:cs="Times New Roman"/>
          <w:b/>
          <w:color w:val="auto"/>
          <w:sz w:val="28"/>
          <w:szCs w:val="28"/>
          <w:u w:val="none"/>
        </w:rPr>
        <w:t>.</w:t>
      </w:r>
      <w:r>
        <w:rPr>
          <w:rStyle w:val="a5"/>
          <w:rFonts w:ascii="Times New Roman" w:hAnsi="Times New Roman" w:cs="Times New Roman"/>
          <w:color w:val="auto"/>
          <w:sz w:val="28"/>
          <w:szCs w:val="28"/>
          <w:u w:val="none"/>
        </w:rPr>
        <w:tab/>
      </w:r>
    </w:p>
    <w:p w:rsidR="00802A6B"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02A6B">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Возобновить инклюзивные гала концерты для инвалидов, также возможно захотят участвовать участники СВО, получившие инвалидно</w:t>
      </w:r>
      <w:r w:rsidR="002F0BE8">
        <w:rPr>
          <w:rStyle w:val="a5"/>
          <w:rFonts w:ascii="Times New Roman" w:hAnsi="Times New Roman" w:cs="Times New Roman"/>
          <w:color w:val="auto"/>
          <w:sz w:val="28"/>
          <w:szCs w:val="28"/>
          <w:u w:val="none"/>
        </w:rPr>
        <w:t>с</w:t>
      </w:r>
      <w:r w:rsidR="00537E58" w:rsidRPr="00537E58">
        <w:rPr>
          <w:rStyle w:val="a5"/>
          <w:rFonts w:ascii="Times New Roman" w:hAnsi="Times New Roman" w:cs="Times New Roman"/>
          <w:color w:val="auto"/>
          <w:sz w:val="28"/>
          <w:szCs w:val="28"/>
          <w:u w:val="none"/>
        </w:rPr>
        <w:t>ть.</w:t>
      </w:r>
      <w:r w:rsidR="00537E58" w:rsidRPr="00537E58">
        <w:rPr>
          <w:rStyle w:val="a5"/>
          <w:rFonts w:ascii="Times New Roman" w:hAnsi="Times New Roman" w:cs="Times New Roman"/>
          <w:color w:val="auto"/>
          <w:sz w:val="28"/>
          <w:szCs w:val="28"/>
          <w:u w:val="none"/>
        </w:rPr>
        <w:tab/>
      </w:r>
      <w:r w:rsidR="00802A6B">
        <w:rPr>
          <w:rStyle w:val="a5"/>
          <w:rFonts w:ascii="Times New Roman" w:hAnsi="Times New Roman" w:cs="Times New Roman"/>
          <w:color w:val="auto"/>
          <w:sz w:val="28"/>
          <w:szCs w:val="28"/>
          <w:u w:val="none"/>
        </w:rPr>
        <w:t>Ответ:</w:t>
      </w:r>
    </w:p>
    <w:p w:rsidR="00537E58"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02A6B">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Ежегодно министерством культуры и архивного дела Приморского края </w:t>
      </w:r>
      <w:r w:rsidR="00537E58" w:rsidRPr="00537E58">
        <w:rPr>
          <w:rStyle w:val="a5"/>
          <w:rFonts w:ascii="Times New Roman" w:hAnsi="Times New Roman" w:cs="Times New Roman"/>
          <w:color w:val="auto"/>
          <w:sz w:val="28"/>
          <w:szCs w:val="28"/>
          <w:u w:val="none"/>
        </w:rPr>
        <w:lastRenderedPageBreak/>
        <w:t xml:space="preserve">и ГАУ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Приморский краевой центр народной культуры</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проводится краевой смотр-конкурс самодеятельного творчества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Надежда. Вдохновение. Талант</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для людей с ограниченными возможностями здоровья. В конкурсе участвуют коллективы и отдельные исполнители всех жанров самодеятельного творчества (инструментальные, вокальные, фольклорные, танцевальные и т.п.), любители художественного чтения, изобразительного искусства, декоративно-прикладного творчества. По итогам смотра выявляются победители в каждом зональном объединении, которые затем примут участие в заключительном этапе – Гала–концерте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Я талантлив!</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и выставке–ярмарке лучших работ декоративно–прикладного искусства. Предлагаем рассмотреть возможность участия в данном мероприятии.</w:t>
      </w:r>
    </w:p>
    <w:p w:rsidR="002F0BE8" w:rsidRPr="00537E58" w:rsidRDefault="002F0BE8" w:rsidP="00537E58">
      <w:pPr>
        <w:widowControl w:val="0"/>
        <w:spacing w:after="0" w:line="360" w:lineRule="auto"/>
        <w:ind w:firstLine="709"/>
        <w:jc w:val="both"/>
        <w:rPr>
          <w:rStyle w:val="a5"/>
          <w:rFonts w:ascii="Times New Roman" w:hAnsi="Times New Roman" w:cs="Times New Roman"/>
          <w:color w:val="auto"/>
          <w:sz w:val="28"/>
          <w:szCs w:val="28"/>
          <w:u w:val="none"/>
        </w:rPr>
      </w:pPr>
    </w:p>
    <w:p w:rsidR="00802A6B" w:rsidRDefault="002A774A"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50</w:t>
      </w:r>
      <w:r w:rsidR="00802A6B" w:rsidRPr="00802A6B">
        <w:rPr>
          <w:rStyle w:val="a5"/>
          <w:rFonts w:ascii="Times New Roman" w:hAnsi="Times New Roman" w:cs="Times New Roman"/>
          <w:b/>
          <w:color w:val="auto"/>
          <w:sz w:val="28"/>
          <w:szCs w:val="28"/>
          <w:u w:val="none"/>
        </w:rPr>
        <w:t xml:space="preserve">. </w:t>
      </w:r>
      <w:r w:rsidR="00537E58" w:rsidRPr="00802A6B">
        <w:rPr>
          <w:rStyle w:val="a5"/>
          <w:rFonts w:ascii="Times New Roman" w:hAnsi="Times New Roman" w:cs="Times New Roman"/>
          <w:b/>
          <w:color w:val="auto"/>
          <w:sz w:val="28"/>
          <w:szCs w:val="28"/>
          <w:u w:val="none"/>
        </w:rPr>
        <w:t>Моисеенко А</w:t>
      </w:r>
      <w:r w:rsidR="003A5F62">
        <w:rPr>
          <w:rStyle w:val="a5"/>
          <w:rFonts w:ascii="Times New Roman" w:hAnsi="Times New Roman" w:cs="Times New Roman"/>
          <w:b/>
          <w:color w:val="auto"/>
          <w:sz w:val="28"/>
          <w:szCs w:val="28"/>
          <w:u w:val="none"/>
        </w:rPr>
        <w:t>.</w:t>
      </w:r>
    </w:p>
    <w:p w:rsidR="00802A6B"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02A6B">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Рассмотреть возможность открытия водно-моторного клуба, в том числе инклюзивный.</w:t>
      </w:r>
      <w:r w:rsidR="00537E58" w:rsidRPr="00537E58">
        <w:rPr>
          <w:rStyle w:val="a5"/>
          <w:rFonts w:ascii="Times New Roman" w:hAnsi="Times New Roman" w:cs="Times New Roman"/>
          <w:color w:val="auto"/>
          <w:sz w:val="28"/>
          <w:szCs w:val="28"/>
          <w:u w:val="none"/>
        </w:rPr>
        <w:tab/>
      </w:r>
    </w:p>
    <w:p w:rsidR="00802A6B" w:rsidRDefault="00802A6B"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37E58"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02A6B">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Президенту Общественной организации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Приморская краевая Федерация физической культуры и спорта лиц с поражением опорно-двигательного аппарата</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Моисеенко А.С. направлен запрос о предоставлении концепции развития водно-моторного клуба, сметы расходов для открытия клуба и дальнейшее его функционирование.</w:t>
      </w:r>
    </w:p>
    <w:p w:rsidR="002F0BE8" w:rsidRPr="00537E58" w:rsidRDefault="002F0BE8" w:rsidP="00537E58">
      <w:pPr>
        <w:widowControl w:val="0"/>
        <w:spacing w:after="0" w:line="360" w:lineRule="auto"/>
        <w:ind w:firstLine="709"/>
        <w:jc w:val="both"/>
        <w:rPr>
          <w:rStyle w:val="a5"/>
          <w:rFonts w:ascii="Times New Roman" w:hAnsi="Times New Roman" w:cs="Times New Roman"/>
          <w:color w:val="auto"/>
          <w:sz w:val="28"/>
          <w:szCs w:val="28"/>
          <w:u w:val="none"/>
        </w:rPr>
      </w:pPr>
    </w:p>
    <w:p w:rsidR="00802A6B" w:rsidRPr="00802A6B" w:rsidRDefault="00802A6B" w:rsidP="00537E58">
      <w:pPr>
        <w:widowControl w:val="0"/>
        <w:spacing w:after="0" w:line="360" w:lineRule="auto"/>
        <w:ind w:firstLine="709"/>
        <w:jc w:val="both"/>
        <w:rPr>
          <w:rStyle w:val="a5"/>
          <w:rFonts w:ascii="Times New Roman" w:hAnsi="Times New Roman" w:cs="Times New Roman"/>
          <w:b/>
          <w:color w:val="auto"/>
          <w:sz w:val="28"/>
          <w:szCs w:val="28"/>
          <w:u w:val="none"/>
        </w:rPr>
      </w:pPr>
      <w:r w:rsidRPr="00802A6B">
        <w:rPr>
          <w:rStyle w:val="a5"/>
          <w:rFonts w:ascii="Times New Roman" w:hAnsi="Times New Roman" w:cs="Times New Roman"/>
          <w:b/>
          <w:color w:val="auto"/>
          <w:sz w:val="28"/>
          <w:szCs w:val="28"/>
          <w:u w:val="none"/>
        </w:rPr>
        <w:t>5</w:t>
      </w:r>
      <w:r w:rsidR="002A774A">
        <w:rPr>
          <w:rStyle w:val="a5"/>
          <w:rFonts w:ascii="Times New Roman" w:hAnsi="Times New Roman" w:cs="Times New Roman"/>
          <w:b/>
          <w:color w:val="auto"/>
          <w:sz w:val="28"/>
          <w:szCs w:val="28"/>
          <w:u w:val="none"/>
        </w:rPr>
        <w:t>1</w:t>
      </w:r>
      <w:r w:rsidRPr="00802A6B">
        <w:rPr>
          <w:rStyle w:val="a5"/>
          <w:rFonts w:ascii="Times New Roman" w:hAnsi="Times New Roman" w:cs="Times New Roman"/>
          <w:b/>
          <w:color w:val="auto"/>
          <w:sz w:val="28"/>
          <w:szCs w:val="28"/>
          <w:u w:val="none"/>
        </w:rPr>
        <w:t>. В</w:t>
      </w:r>
      <w:r w:rsidR="00537E58" w:rsidRPr="00802A6B">
        <w:rPr>
          <w:rStyle w:val="a5"/>
          <w:rFonts w:ascii="Times New Roman" w:hAnsi="Times New Roman" w:cs="Times New Roman"/>
          <w:b/>
          <w:color w:val="auto"/>
          <w:sz w:val="28"/>
          <w:szCs w:val="28"/>
          <w:u w:val="none"/>
        </w:rPr>
        <w:t>опрос гражданина, проживающего в Приморском крае, заданный из зала</w:t>
      </w:r>
      <w:r w:rsidR="00537E58" w:rsidRPr="00802A6B">
        <w:rPr>
          <w:rStyle w:val="a5"/>
          <w:rFonts w:ascii="Times New Roman" w:hAnsi="Times New Roman" w:cs="Times New Roman"/>
          <w:b/>
          <w:color w:val="auto"/>
          <w:sz w:val="28"/>
          <w:szCs w:val="28"/>
          <w:u w:val="none"/>
        </w:rPr>
        <w:tab/>
      </w:r>
    </w:p>
    <w:p w:rsidR="00802A6B"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02A6B">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Куда можно обратиться по вопросу трудоустройства инвалидов и получения поддержки при трудоустройстве?</w:t>
      </w:r>
      <w:r w:rsidR="00537E58" w:rsidRPr="00537E58">
        <w:rPr>
          <w:rStyle w:val="a5"/>
          <w:rFonts w:ascii="Times New Roman" w:hAnsi="Times New Roman" w:cs="Times New Roman"/>
          <w:color w:val="auto"/>
          <w:sz w:val="28"/>
          <w:szCs w:val="28"/>
          <w:u w:val="none"/>
        </w:rPr>
        <w:tab/>
      </w:r>
    </w:p>
    <w:p w:rsidR="00802A6B" w:rsidRDefault="00802A6B"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37E58"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02A6B">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Государственные услуги в сфере занятости предоставляет краевое государственное казенное учреждение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Приморский центр занятости населения</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(КГКУ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ПЦЗН</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Получить государственную услугу по содействию </w:t>
      </w:r>
      <w:r w:rsidR="00537E58" w:rsidRPr="00537E58">
        <w:rPr>
          <w:rStyle w:val="a5"/>
          <w:rFonts w:ascii="Times New Roman" w:hAnsi="Times New Roman" w:cs="Times New Roman"/>
          <w:color w:val="auto"/>
          <w:sz w:val="28"/>
          <w:szCs w:val="28"/>
          <w:u w:val="none"/>
        </w:rPr>
        <w:lastRenderedPageBreak/>
        <w:t xml:space="preserve">в поиске подходящей работы Вы можете дистанционно, подав заявление через Единую цифровую платформу в сфере занятости и трудовых отношений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Работа в России</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(https://trudvsem.ru/) (далее по тексту – ЕЦП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Работа в России</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Пошаговая инструкция подачи заявления в дистанционном порядке размещена на Интерактивном портале Министерства профессионального образования и занятости населения Приморского края, во вкладке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Информация</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-раздел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Инструкции для граждан и работодателей</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w:t>
      </w:r>
      <w:r w:rsidR="00802A6B" w:rsidRPr="00537E58">
        <w:rPr>
          <w:rStyle w:val="a5"/>
          <w:rFonts w:ascii="Times New Roman" w:hAnsi="Times New Roman" w:cs="Times New Roman"/>
          <w:color w:val="auto"/>
          <w:sz w:val="28"/>
          <w:szCs w:val="28"/>
          <w:u w:val="none"/>
        </w:rPr>
        <w:t>При обращении</w:t>
      </w:r>
      <w:r w:rsidR="00537E58" w:rsidRPr="00537E58">
        <w:rPr>
          <w:rStyle w:val="a5"/>
          <w:rFonts w:ascii="Times New Roman" w:hAnsi="Times New Roman" w:cs="Times New Roman"/>
          <w:color w:val="auto"/>
          <w:sz w:val="28"/>
          <w:szCs w:val="28"/>
          <w:u w:val="none"/>
        </w:rPr>
        <w:t xml:space="preserve"> в КГКУ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ПЦЗН</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заявителю будет назначен персональный консультант, составлен индивидуальный план содействия трудоустройству, оказана всесторонняя помощь в поиске работы и оказании услуг. Адреса </w:t>
      </w:r>
      <w:r w:rsidR="00802A6B" w:rsidRPr="00537E58">
        <w:rPr>
          <w:rStyle w:val="a5"/>
          <w:rFonts w:ascii="Times New Roman" w:hAnsi="Times New Roman" w:cs="Times New Roman"/>
          <w:color w:val="auto"/>
          <w:sz w:val="28"/>
          <w:szCs w:val="28"/>
          <w:u w:val="none"/>
        </w:rPr>
        <w:t>отделений КГКУ</w:t>
      </w:r>
      <w:r w:rsidR="00537E58" w:rsidRPr="00537E58">
        <w:rPr>
          <w:rStyle w:val="a5"/>
          <w:rFonts w:ascii="Times New Roman" w:hAnsi="Times New Roman" w:cs="Times New Roman"/>
          <w:color w:val="auto"/>
          <w:sz w:val="28"/>
          <w:szCs w:val="28"/>
          <w:u w:val="none"/>
        </w:rPr>
        <w:t xml:space="preserve">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ПЦЗН</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по городам и </w:t>
      </w:r>
      <w:r w:rsidR="00C3241C" w:rsidRPr="00537E58">
        <w:rPr>
          <w:rStyle w:val="a5"/>
          <w:rFonts w:ascii="Times New Roman" w:hAnsi="Times New Roman" w:cs="Times New Roman"/>
          <w:color w:val="auto"/>
          <w:sz w:val="28"/>
          <w:szCs w:val="28"/>
          <w:u w:val="none"/>
        </w:rPr>
        <w:t>районам Приморского</w:t>
      </w:r>
      <w:r w:rsidR="00537E58" w:rsidRPr="00537E58">
        <w:rPr>
          <w:rStyle w:val="a5"/>
          <w:rFonts w:ascii="Times New Roman" w:hAnsi="Times New Roman" w:cs="Times New Roman"/>
          <w:color w:val="auto"/>
          <w:sz w:val="28"/>
          <w:szCs w:val="28"/>
          <w:u w:val="none"/>
        </w:rPr>
        <w:t xml:space="preserve"> края размещены по ссылке (https://profzan.primorsky.ru/czn/index). Самостоятельно ознакомиться с актуальными вакансиями можно на ЕЦП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Работа в России</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по адресу в сети Интернет: </w:t>
      </w:r>
      <w:hyperlink r:id="rId8" w:history="1">
        <w:r w:rsidR="002F0BE8" w:rsidRPr="00F26838">
          <w:rPr>
            <w:rStyle w:val="a5"/>
            <w:rFonts w:ascii="Times New Roman" w:hAnsi="Times New Roman" w:cs="Times New Roman"/>
            <w:sz w:val="28"/>
            <w:szCs w:val="28"/>
          </w:rPr>
          <w:t>www.trudvsem.ru</w:t>
        </w:r>
      </w:hyperlink>
      <w:r w:rsidR="00537E58" w:rsidRPr="00537E58">
        <w:rPr>
          <w:rStyle w:val="a5"/>
          <w:rFonts w:ascii="Times New Roman" w:hAnsi="Times New Roman" w:cs="Times New Roman"/>
          <w:color w:val="auto"/>
          <w:sz w:val="28"/>
          <w:szCs w:val="28"/>
          <w:u w:val="none"/>
        </w:rPr>
        <w:t xml:space="preserve">. </w:t>
      </w:r>
    </w:p>
    <w:p w:rsidR="002F0BE8" w:rsidRPr="00537E58" w:rsidRDefault="002F0BE8" w:rsidP="00537E58">
      <w:pPr>
        <w:widowControl w:val="0"/>
        <w:spacing w:after="0" w:line="360" w:lineRule="auto"/>
        <w:ind w:firstLine="709"/>
        <w:jc w:val="both"/>
        <w:rPr>
          <w:rStyle w:val="a5"/>
          <w:rFonts w:ascii="Times New Roman" w:hAnsi="Times New Roman" w:cs="Times New Roman"/>
          <w:color w:val="auto"/>
          <w:sz w:val="28"/>
          <w:szCs w:val="28"/>
          <w:u w:val="none"/>
        </w:rPr>
      </w:pPr>
    </w:p>
    <w:p w:rsidR="00C3241C" w:rsidRDefault="00C3241C" w:rsidP="00537E58">
      <w:pPr>
        <w:widowControl w:val="0"/>
        <w:spacing w:after="0" w:line="360" w:lineRule="auto"/>
        <w:ind w:firstLine="709"/>
        <w:jc w:val="both"/>
        <w:rPr>
          <w:rStyle w:val="a5"/>
          <w:rFonts w:ascii="Times New Roman" w:hAnsi="Times New Roman" w:cs="Times New Roman"/>
          <w:color w:val="auto"/>
          <w:sz w:val="28"/>
          <w:szCs w:val="28"/>
          <w:u w:val="none"/>
        </w:rPr>
      </w:pPr>
      <w:r w:rsidRPr="002F0BE8">
        <w:rPr>
          <w:rStyle w:val="a5"/>
          <w:rFonts w:ascii="Times New Roman" w:hAnsi="Times New Roman" w:cs="Times New Roman"/>
          <w:b/>
          <w:color w:val="auto"/>
          <w:sz w:val="28"/>
          <w:szCs w:val="28"/>
          <w:u w:val="none"/>
        </w:rPr>
        <w:t>5</w:t>
      </w:r>
      <w:r w:rsidR="002A774A" w:rsidRPr="002F0BE8">
        <w:rPr>
          <w:rStyle w:val="a5"/>
          <w:rFonts w:ascii="Times New Roman" w:hAnsi="Times New Roman" w:cs="Times New Roman"/>
          <w:b/>
          <w:color w:val="auto"/>
          <w:sz w:val="28"/>
          <w:szCs w:val="28"/>
          <w:u w:val="none"/>
        </w:rPr>
        <w:t>2</w:t>
      </w:r>
      <w:r w:rsidRPr="002F0BE8">
        <w:rPr>
          <w:rStyle w:val="a5"/>
          <w:rFonts w:ascii="Times New Roman" w:hAnsi="Times New Roman" w:cs="Times New Roman"/>
          <w:b/>
          <w:color w:val="auto"/>
          <w:sz w:val="28"/>
          <w:szCs w:val="28"/>
          <w:u w:val="none"/>
        </w:rPr>
        <w:t xml:space="preserve">. </w:t>
      </w:r>
      <w:r w:rsidR="00391C8D">
        <w:rPr>
          <w:rStyle w:val="a5"/>
          <w:rFonts w:ascii="Times New Roman" w:hAnsi="Times New Roman" w:cs="Times New Roman"/>
          <w:b/>
          <w:color w:val="auto"/>
          <w:sz w:val="28"/>
          <w:szCs w:val="28"/>
          <w:u w:val="none"/>
        </w:rPr>
        <w:t>Г</w:t>
      </w:r>
      <w:r w:rsidR="003A5F62" w:rsidRPr="002F0BE8">
        <w:rPr>
          <w:rStyle w:val="a5"/>
          <w:rFonts w:ascii="Times New Roman" w:hAnsi="Times New Roman" w:cs="Times New Roman"/>
          <w:b/>
          <w:color w:val="auto"/>
          <w:sz w:val="28"/>
          <w:szCs w:val="28"/>
          <w:u w:val="none"/>
        </w:rPr>
        <w:t>ражданин, проживающий в Приморском крае</w:t>
      </w:r>
    </w:p>
    <w:p w:rsidR="00C3241C"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3241C">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Есть пункт на приобретение жилья для двух Героев России. А если у нас будет три Героя России? </w:t>
      </w:r>
      <w:r w:rsidR="00537E58" w:rsidRPr="00537E58">
        <w:rPr>
          <w:rStyle w:val="a5"/>
          <w:rFonts w:ascii="Times New Roman" w:hAnsi="Times New Roman" w:cs="Times New Roman"/>
          <w:color w:val="auto"/>
          <w:sz w:val="28"/>
          <w:szCs w:val="28"/>
          <w:u w:val="none"/>
        </w:rPr>
        <w:tab/>
      </w:r>
    </w:p>
    <w:p w:rsidR="00C3241C" w:rsidRDefault="00C3241C"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37E58"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3241C">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Законом Приморского края от 02.05.2024 № 550-КЗ </w:t>
      </w:r>
      <w:r>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О социальной поддержке в Приморском крае Героев Российской Федерации, Героев Приморья</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определены условия и порядок предоставления денежной выплаты участникам специальной военной операции, удостоенным звания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Герой Российской Федерации</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и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Герой Приморья</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Все Герои, попадающие под определенные Законом и порядком условия, могут получить единовременную выплату на покупку жилья. </w:t>
      </w:r>
    </w:p>
    <w:p w:rsidR="002F0BE8" w:rsidRPr="00537E58" w:rsidRDefault="002F0BE8" w:rsidP="00537E58">
      <w:pPr>
        <w:widowControl w:val="0"/>
        <w:spacing w:after="0" w:line="360" w:lineRule="auto"/>
        <w:ind w:firstLine="709"/>
        <w:jc w:val="both"/>
        <w:rPr>
          <w:rStyle w:val="a5"/>
          <w:rFonts w:ascii="Times New Roman" w:hAnsi="Times New Roman" w:cs="Times New Roman"/>
          <w:color w:val="auto"/>
          <w:sz w:val="28"/>
          <w:szCs w:val="28"/>
          <w:u w:val="none"/>
        </w:rPr>
      </w:pPr>
    </w:p>
    <w:p w:rsidR="00C3241C" w:rsidRPr="00C3241C" w:rsidRDefault="00C3241C" w:rsidP="00537E58">
      <w:pPr>
        <w:widowControl w:val="0"/>
        <w:spacing w:after="0" w:line="360" w:lineRule="auto"/>
        <w:ind w:firstLine="709"/>
        <w:jc w:val="both"/>
        <w:rPr>
          <w:rStyle w:val="a5"/>
          <w:rFonts w:ascii="Times New Roman" w:hAnsi="Times New Roman" w:cs="Times New Roman"/>
          <w:b/>
          <w:color w:val="auto"/>
          <w:sz w:val="28"/>
          <w:szCs w:val="28"/>
          <w:u w:val="none"/>
        </w:rPr>
      </w:pPr>
      <w:r w:rsidRPr="00C3241C">
        <w:rPr>
          <w:rStyle w:val="a5"/>
          <w:rFonts w:ascii="Times New Roman" w:hAnsi="Times New Roman" w:cs="Times New Roman"/>
          <w:b/>
          <w:color w:val="auto"/>
          <w:sz w:val="28"/>
          <w:szCs w:val="28"/>
          <w:u w:val="none"/>
        </w:rPr>
        <w:t>5</w:t>
      </w:r>
      <w:r w:rsidR="002A774A">
        <w:rPr>
          <w:rStyle w:val="a5"/>
          <w:rFonts w:ascii="Times New Roman" w:hAnsi="Times New Roman" w:cs="Times New Roman"/>
          <w:b/>
          <w:color w:val="auto"/>
          <w:sz w:val="28"/>
          <w:szCs w:val="28"/>
          <w:u w:val="none"/>
        </w:rPr>
        <w:t>3</w:t>
      </w:r>
      <w:r w:rsidRPr="00C3241C">
        <w:rPr>
          <w:rStyle w:val="a5"/>
          <w:rFonts w:ascii="Times New Roman" w:hAnsi="Times New Roman" w:cs="Times New Roman"/>
          <w:b/>
          <w:color w:val="auto"/>
          <w:sz w:val="28"/>
          <w:szCs w:val="28"/>
          <w:u w:val="none"/>
        </w:rPr>
        <w:t xml:space="preserve">. </w:t>
      </w:r>
      <w:r w:rsidR="00537E58" w:rsidRPr="00C3241C">
        <w:rPr>
          <w:rStyle w:val="a5"/>
          <w:rFonts w:ascii="Times New Roman" w:hAnsi="Times New Roman" w:cs="Times New Roman"/>
          <w:b/>
          <w:color w:val="auto"/>
          <w:sz w:val="28"/>
          <w:szCs w:val="28"/>
          <w:u w:val="none"/>
        </w:rPr>
        <w:t xml:space="preserve">Мартынова </w:t>
      </w:r>
      <w:r w:rsidR="003A5F62">
        <w:rPr>
          <w:rStyle w:val="a5"/>
          <w:rFonts w:ascii="Times New Roman" w:hAnsi="Times New Roman" w:cs="Times New Roman"/>
          <w:b/>
          <w:color w:val="auto"/>
          <w:sz w:val="28"/>
          <w:szCs w:val="28"/>
          <w:u w:val="none"/>
        </w:rPr>
        <w:t>С.В.,</w:t>
      </w:r>
      <w:r w:rsidRPr="00C3241C">
        <w:rPr>
          <w:rStyle w:val="a5"/>
          <w:rFonts w:ascii="Times New Roman" w:hAnsi="Times New Roman" w:cs="Times New Roman"/>
          <w:b/>
          <w:color w:val="auto"/>
          <w:sz w:val="28"/>
          <w:szCs w:val="28"/>
          <w:u w:val="none"/>
        </w:rPr>
        <w:t xml:space="preserve"> приемный родитель</w:t>
      </w:r>
      <w:r w:rsidRPr="00C3241C">
        <w:rPr>
          <w:rStyle w:val="a5"/>
          <w:rFonts w:ascii="Times New Roman" w:hAnsi="Times New Roman" w:cs="Times New Roman"/>
          <w:b/>
          <w:color w:val="auto"/>
          <w:sz w:val="28"/>
          <w:szCs w:val="28"/>
          <w:u w:val="none"/>
        </w:rPr>
        <w:tab/>
      </w:r>
    </w:p>
    <w:p w:rsidR="00C3241C" w:rsidRDefault="007A4FB9" w:rsidP="00C324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3241C">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Обращаюсь к Вам от себя лично и от лица всех приемных родителей Приморского края. Просим Вас обратить внимание на государственную </w:t>
      </w:r>
      <w:r w:rsidR="00537E58" w:rsidRPr="00537E58">
        <w:rPr>
          <w:rStyle w:val="a5"/>
          <w:rFonts w:ascii="Times New Roman" w:hAnsi="Times New Roman" w:cs="Times New Roman"/>
          <w:color w:val="auto"/>
          <w:sz w:val="28"/>
          <w:szCs w:val="28"/>
          <w:u w:val="none"/>
        </w:rPr>
        <w:lastRenderedPageBreak/>
        <w:t>региональ</w:t>
      </w:r>
      <w:r w:rsidR="00C3241C">
        <w:rPr>
          <w:rStyle w:val="a5"/>
          <w:rFonts w:ascii="Times New Roman" w:hAnsi="Times New Roman" w:cs="Times New Roman"/>
          <w:color w:val="auto"/>
          <w:sz w:val="28"/>
          <w:szCs w:val="28"/>
          <w:u w:val="none"/>
        </w:rPr>
        <w:t xml:space="preserve">ную поддержку замещающих семей. </w:t>
      </w:r>
      <w:r w:rsidR="00537E58" w:rsidRPr="00537E58">
        <w:rPr>
          <w:rStyle w:val="a5"/>
          <w:rFonts w:ascii="Times New Roman" w:hAnsi="Times New Roman" w:cs="Times New Roman"/>
          <w:color w:val="auto"/>
          <w:sz w:val="28"/>
          <w:szCs w:val="28"/>
          <w:u w:val="none"/>
        </w:rPr>
        <w:t>В нашем регионе отсутствует надежная и основательная поддержка нашей категории граждан - приемных родителей.</w:t>
      </w:r>
      <w:r w:rsidR="00C3241C">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Для наших детей не предусмотрены льготы в виде достойного летнего оздоровительного отдыха, организации досуга, например, льготы по оплате дополнительного образования (кружки, секции), льготы ЖКУ, льготы на проезд в ОТ.</w:t>
      </w:r>
      <w:r w:rsidR="00C3241C">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Но, самая большая проблема, это то, что много лет не изменяется система поощрения за наш труд. С 2011 года оклад приемного родителя, практически, неизменен. Он равен 7150 рублей, что со всеми коэффициентами, меньше прожиточного минимума.  Да, мы добровольно и осознанно приняли эти обязанности, и многого не просим. Но, очень просим сделать реальной и ощутимой помощь в нашем нелегком труде на уровне закона, а </w:t>
      </w:r>
      <w:r w:rsidR="00C3241C" w:rsidRPr="00537E58">
        <w:rPr>
          <w:rStyle w:val="a5"/>
          <w:rFonts w:ascii="Times New Roman" w:hAnsi="Times New Roman" w:cs="Times New Roman"/>
          <w:color w:val="auto"/>
          <w:sz w:val="28"/>
          <w:szCs w:val="28"/>
          <w:u w:val="none"/>
        </w:rPr>
        <w:t>именно:</w:t>
      </w:r>
      <w:r w:rsidR="00537E58" w:rsidRPr="00537E58">
        <w:rPr>
          <w:rStyle w:val="a5"/>
          <w:rFonts w:ascii="Times New Roman" w:hAnsi="Times New Roman" w:cs="Times New Roman"/>
          <w:color w:val="auto"/>
          <w:sz w:val="28"/>
          <w:szCs w:val="28"/>
          <w:u w:val="none"/>
        </w:rPr>
        <w:t xml:space="preserve">                      </w:t>
      </w:r>
      <w:r w:rsidR="00C3241C">
        <w:rPr>
          <w:rStyle w:val="a5"/>
          <w:rFonts w:ascii="Times New Roman" w:hAnsi="Times New Roman" w:cs="Times New Roman"/>
          <w:color w:val="auto"/>
          <w:sz w:val="28"/>
          <w:szCs w:val="28"/>
          <w:u w:val="none"/>
        </w:rPr>
        <w:t>п</w:t>
      </w:r>
      <w:r w:rsidR="00537E58" w:rsidRPr="00537E58">
        <w:rPr>
          <w:rStyle w:val="a5"/>
          <w:rFonts w:ascii="Times New Roman" w:hAnsi="Times New Roman" w:cs="Times New Roman"/>
          <w:color w:val="auto"/>
          <w:sz w:val="28"/>
          <w:szCs w:val="28"/>
          <w:u w:val="none"/>
        </w:rPr>
        <w:t>ересмотреть оклад приемного родителя, хотя бы, проиндексировать.</w:t>
      </w:r>
      <w:r w:rsidR="00C3241C">
        <w:rPr>
          <w:rStyle w:val="a5"/>
          <w:rFonts w:ascii="Times New Roman" w:hAnsi="Times New Roman" w:cs="Times New Roman"/>
          <w:color w:val="auto"/>
          <w:sz w:val="28"/>
          <w:szCs w:val="28"/>
          <w:u w:val="none"/>
        </w:rPr>
        <w:t xml:space="preserve"> </w:t>
      </w:r>
    </w:p>
    <w:p w:rsidR="00C3241C" w:rsidRDefault="00C3241C" w:rsidP="00C324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37E58" w:rsidRDefault="007A4FB9" w:rsidP="002F0BE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3241C">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Вопрос об увеличении базового размера вознаграждения приемным родителям будет рассмотрен в 2025 году.</w:t>
      </w:r>
    </w:p>
    <w:p w:rsidR="002F0BE8" w:rsidRPr="00537E58" w:rsidRDefault="002F0BE8" w:rsidP="002F0BE8">
      <w:pPr>
        <w:widowControl w:val="0"/>
        <w:spacing w:after="0" w:line="360" w:lineRule="auto"/>
        <w:ind w:firstLine="709"/>
        <w:jc w:val="both"/>
        <w:rPr>
          <w:rStyle w:val="a5"/>
          <w:rFonts w:ascii="Times New Roman" w:hAnsi="Times New Roman" w:cs="Times New Roman"/>
          <w:color w:val="auto"/>
          <w:sz w:val="28"/>
          <w:szCs w:val="28"/>
          <w:u w:val="none"/>
        </w:rPr>
      </w:pPr>
    </w:p>
    <w:p w:rsidR="00C3241C" w:rsidRDefault="00C3241C" w:rsidP="00537E58">
      <w:pPr>
        <w:widowControl w:val="0"/>
        <w:spacing w:after="0" w:line="360" w:lineRule="auto"/>
        <w:ind w:firstLine="709"/>
        <w:jc w:val="both"/>
        <w:rPr>
          <w:rStyle w:val="a5"/>
          <w:rFonts w:ascii="Times New Roman" w:hAnsi="Times New Roman" w:cs="Times New Roman"/>
          <w:b/>
          <w:color w:val="auto"/>
          <w:sz w:val="28"/>
          <w:szCs w:val="28"/>
          <w:u w:val="none"/>
        </w:rPr>
      </w:pPr>
      <w:r w:rsidRPr="00C3241C">
        <w:rPr>
          <w:rStyle w:val="a5"/>
          <w:rFonts w:ascii="Times New Roman" w:hAnsi="Times New Roman" w:cs="Times New Roman"/>
          <w:b/>
          <w:color w:val="auto"/>
          <w:sz w:val="28"/>
          <w:szCs w:val="28"/>
          <w:u w:val="none"/>
        </w:rPr>
        <w:t>5</w:t>
      </w:r>
      <w:r w:rsidR="002A774A">
        <w:rPr>
          <w:rStyle w:val="a5"/>
          <w:rFonts w:ascii="Times New Roman" w:hAnsi="Times New Roman" w:cs="Times New Roman"/>
          <w:b/>
          <w:color w:val="auto"/>
          <w:sz w:val="28"/>
          <w:szCs w:val="28"/>
          <w:u w:val="none"/>
        </w:rPr>
        <w:t>4</w:t>
      </w:r>
      <w:r w:rsidRPr="00C3241C">
        <w:rPr>
          <w:rStyle w:val="a5"/>
          <w:rFonts w:ascii="Times New Roman" w:hAnsi="Times New Roman" w:cs="Times New Roman"/>
          <w:b/>
          <w:color w:val="auto"/>
          <w:sz w:val="28"/>
          <w:szCs w:val="28"/>
          <w:u w:val="none"/>
        </w:rPr>
        <w:t xml:space="preserve">. Мартынова </w:t>
      </w:r>
      <w:r w:rsidR="003A5F62">
        <w:rPr>
          <w:rStyle w:val="a5"/>
          <w:rFonts w:ascii="Times New Roman" w:hAnsi="Times New Roman" w:cs="Times New Roman"/>
          <w:b/>
          <w:color w:val="auto"/>
          <w:sz w:val="28"/>
          <w:szCs w:val="28"/>
          <w:u w:val="none"/>
        </w:rPr>
        <w:t>С.В.,</w:t>
      </w:r>
      <w:r w:rsidRPr="00C3241C">
        <w:rPr>
          <w:rStyle w:val="a5"/>
          <w:rFonts w:ascii="Times New Roman" w:hAnsi="Times New Roman" w:cs="Times New Roman"/>
          <w:b/>
          <w:color w:val="auto"/>
          <w:sz w:val="28"/>
          <w:szCs w:val="28"/>
          <w:u w:val="none"/>
        </w:rPr>
        <w:t xml:space="preserve"> приемный родитель</w:t>
      </w:r>
    </w:p>
    <w:p w:rsidR="00C3241C"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3241C">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Пересмотреть и изменить систему вознаграждения родителей, которые воспитывают не одного, а двоих или троих детей. Один ребенок - не равно трое, а у нас почему-то, получилось, именно, так.</w:t>
      </w:r>
      <w:r w:rsidR="00537E58" w:rsidRPr="00537E58">
        <w:rPr>
          <w:rStyle w:val="a5"/>
          <w:rFonts w:ascii="Times New Roman" w:hAnsi="Times New Roman" w:cs="Times New Roman"/>
          <w:color w:val="auto"/>
          <w:sz w:val="28"/>
          <w:szCs w:val="28"/>
          <w:u w:val="none"/>
        </w:rPr>
        <w:tab/>
      </w:r>
    </w:p>
    <w:p w:rsidR="00C3241C" w:rsidRDefault="00C3241C"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37E58"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3241C">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Согласно Закону Приморского края от 10.05.2006 № 358-КЗ </w:t>
      </w:r>
      <w:r w:rsidR="00E77B2F">
        <w:rPr>
          <w:rStyle w:val="a5"/>
          <w:rFonts w:ascii="Times New Roman" w:hAnsi="Times New Roman" w:cs="Times New Roman"/>
          <w:color w:val="auto"/>
          <w:sz w:val="28"/>
          <w:szCs w:val="28"/>
          <w:u w:val="none"/>
        </w:rPr>
        <w:t>«</w:t>
      </w:r>
      <w:r w:rsidR="002F0BE8">
        <w:rPr>
          <w:rStyle w:val="a5"/>
          <w:rFonts w:ascii="Times New Roman" w:hAnsi="Times New Roman" w:cs="Times New Roman"/>
          <w:color w:val="auto"/>
          <w:sz w:val="28"/>
          <w:szCs w:val="28"/>
          <w:u w:val="none"/>
        </w:rPr>
        <w:t>О </w:t>
      </w:r>
      <w:r w:rsidR="00537E58" w:rsidRPr="00537E58">
        <w:rPr>
          <w:rStyle w:val="a5"/>
          <w:rFonts w:ascii="Times New Roman" w:hAnsi="Times New Roman" w:cs="Times New Roman"/>
          <w:color w:val="auto"/>
          <w:sz w:val="28"/>
          <w:szCs w:val="28"/>
          <w:u w:val="none"/>
        </w:rPr>
        <w:t>предоставлении мер социальной поддержки приемным семьям в Приморском крае и вознаграждении приемным родителям</w:t>
      </w:r>
      <w:r w:rsidR="00E77B2F">
        <w:rPr>
          <w:rStyle w:val="a5"/>
          <w:rFonts w:ascii="Times New Roman" w:hAnsi="Times New Roman" w:cs="Times New Roman"/>
          <w:color w:val="auto"/>
          <w:sz w:val="28"/>
          <w:szCs w:val="28"/>
          <w:u w:val="none"/>
        </w:rPr>
        <w:t>»</w:t>
      </w:r>
      <w:r w:rsidR="00C3241C" w:rsidRPr="00537E58">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 xml:space="preserve"> приемным родителям предусмотрена выплата на содержание ребенка, в том числе доплата в случае если в семье воспитываются 3 и более детей. </w:t>
      </w:r>
    </w:p>
    <w:p w:rsidR="002F0BE8" w:rsidRPr="00537E58" w:rsidRDefault="002F0BE8" w:rsidP="00537E58">
      <w:pPr>
        <w:widowControl w:val="0"/>
        <w:spacing w:after="0" w:line="360" w:lineRule="auto"/>
        <w:ind w:firstLine="709"/>
        <w:jc w:val="both"/>
        <w:rPr>
          <w:rStyle w:val="a5"/>
          <w:rFonts w:ascii="Times New Roman" w:hAnsi="Times New Roman" w:cs="Times New Roman"/>
          <w:color w:val="auto"/>
          <w:sz w:val="28"/>
          <w:szCs w:val="28"/>
          <w:u w:val="none"/>
        </w:rPr>
      </w:pPr>
    </w:p>
    <w:p w:rsidR="00C3241C" w:rsidRDefault="00C3241C" w:rsidP="00537E58">
      <w:pPr>
        <w:widowControl w:val="0"/>
        <w:spacing w:after="0" w:line="360" w:lineRule="auto"/>
        <w:ind w:firstLine="709"/>
        <w:jc w:val="both"/>
        <w:rPr>
          <w:rStyle w:val="a5"/>
          <w:rFonts w:ascii="Times New Roman" w:hAnsi="Times New Roman" w:cs="Times New Roman"/>
          <w:color w:val="auto"/>
          <w:sz w:val="28"/>
          <w:szCs w:val="28"/>
          <w:u w:val="none"/>
        </w:rPr>
      </w:pPr>
      <w:r w:rsidRPr="00C3241C">
        <w:rPr>
          <w:rStyle w:val="a5"/>
          <w:rFonts w:ascii="Times New Roman" w:hAnsi="Times New Roman" w:cs="Times New Roman"/>
          <w:b/>
          <w:color w:val="auto"/>
          <w:sz w:val="28"/>
          <w:szCs w:val="28"/>
          <w:u w:val="none"/>
        </w:rPr>
        <w:t>5</w:t>
      </w:r>
      <w:r w:rsidR="002A774A">
        <w:rPr>
          <w:rStyle w:val="a5"/>
          <w:rFonts w:ascii="Times New Roman" w:hAnsi="Times New Roman" w:cs="Times New Roman"/>
          <w:b/>
          <w:color w:val="auto"/>
          <w:sz w:val="28"/>
          <w:szCs w:val="28"/>
          <w:u w:val="none"/>
        </w:rPr>
        <w:t>5</w:t>
      </w:r>
      <w:r w:rsidRPr="00C3241C">
        <w:rPr>
          <w:rStyle w:val="a5"/>
          <w:rFonts w:ascii="Times New Roman" w:hAnsi="Times New Roman" w:cs="Times New Roman"/>
          <w:b/>
          <w:color w:val="auto"/>
          <w:sz w:val="28"/>
          <w:szCs w:val="28"/>
          <w:u w:val="none"/>
        </w:rPr>
        <w:t xml:space="preserve">. Мартынова </w:t>
      </w:r>
      <w:r w:rsidR="003A5F62">
        <w:rPr>
          <w:rStyle w:val="a5"/>
          <w:rFonts w:ascii="Times New Roman" w:hAnsi="Times New Roman" w:cs="Times New Roman"/>
          <w:b/>
          <w:color w:val="auto"/>
          <w:sz w:val="28"/>
          <w:szCs w:val="28"/>
          <w:u w:val="none"/>
        </w:rPr>
        <w:t>С.В.,</w:t>
      </w:r>
      <w:r w:rsidRPr="00C3241C">
        <w:rPr>
          <w:rStyle w:val="a5"/>
          <w:rFonts w:ascii="Times New Roman" w:hAnsi="Times New Roman" w:cs="Times New Roman"/>
          <w:b/>
          <w:color w:val="auto"/>
          <w:sz w:val="28"/>
          <w:szCs w:val="28"/>
          <w:u w:val="none"/>
        </w:rPr>
        <w:t xml:space="preserve"> приемный родитель</w:t>
      </w:r>
      <w:r w:rsidRPr="00C3241C">
        <w:rPr>
          <w:rStyle w:val="a5"/>
          <w:rFonts w:ascii="Times New Roman" w:hAnsi="Times New Roman" w:cs="Times New Roman"/>
          <w:color w:val="auto"/>
          <w:sz w:val="28"/>
          <w:szCs w:val="28"/>
          <w:u w:val="none"/>
        </w:rPr>
        <w:t xml:space="preserve"> </w:t>
      </w:r>
    </w:p>
    <w:p w:rsidR="00C3241C"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3241C">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Пособие на содержание опекаемого ребенка выплачивать всем детям одинаковое. Не понятно, чем отличается ребёнок, если он приемный в семье </w:t>
      </w:r>
      <w:r w:rsidR="00537E58" w:rsidRPr="00537E58">
        <w:rPr>
          <w:rStyle w:val="a5"/>
          <w:rFonts w:ascii="Times New Roman" w:hAnsi="Times New Roman" w:cs="Times New Roman"/>
          <w:color w:val="auto"/>
          <w:sz w:val="28"/>
          <w:szCs w:val="28"/>
          <w:u w:val="none"/>
        </w:rPr>
        <w:lastRenderedPageBreak/>
        <w:t xml:space="preserve">один или их двое, от того ребенка, который в многодетной семье. Ведь это, всего лишь </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прожиточный минимум</w:t>
      </w:r>
      <w:r w:rsidR="00E77B2F">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w:t>
      </w:r>
      <w:r w:rsidR="00537E58" w:rsidRPr="00537E58">
        <w:rPr>
          <w:rStyle w:val="a5"/>
          <w:rFonts w:ascii="Times New Roman" w:hAnsi="Times New Roman" w:cs="Times New Roman"/>
          <w:color w:val="auto"/>
          <w:sz w:val="28"/>
          <w:szCs w:val="28"/>
          <w:u w:val="none"/>
        </w:rPr>
        <w:tab/>
      </w:r>
    </w:p>
    <w:p w:rsidR="00C3241C" w:rsidRDefault="00C3241C"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37E58"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3241C">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Размеры пособий установлены краевым законодательством и подлежат ежегодной индексации. </w:t>
      </w:r>
    </w:p>
    <w:p w:rsidR="002F0BE8" w:rsidRPr="00537E58" w:rsidRDefault="002F0BE8" w:rsidP="00537E58">
      <w:pPr>
        <w:widowControl w:val="0"/>
        <w:spacing w:after="0" w:line="360" w:lineRule="auto"/>
        <w:ind w:firstLine="709"/>
        <w:jc w:val="both"/>
        <w:rPr>
          <w:rStyle w:val="a5"/>
          <w:rFonts w:ascii="Times New Roman" w:hAnsi="Times New Roman" w:cs="Times New Roman"/>
          <w:color w:val="auto"/>
          <w:sz w:val="28"/>
          <w:szCs w:val="28"/>
          <w:u w:val="none"/>
        </w:rPr>
      </w:pPr>
    </w:p>
    <w:p w:rsidR="00C3241C" w:rsidRPr="00C3241C" w:rsidRDefault="00C3241C" w:rsidP="00537E58">
      <w:pPr>
        <w:widowControl w:val="0"/>
        <w:spacing w:after="0" w:line="360" w:lineRule="auto"/>
        <w:ind w:firstLine="709"/>
        <w:jc w:val="both"/>
        <w:rPr>
          <w:rStyle w:val="a5"/>
          <w:rFonts w:ascii="Times New Roman" w:hAnsi="Times New Roman" w:cs="Times New Roman"/>
          <w:b/>
          <w:color w:val="auto"/>
          <w:sz w:val="28"/>
          <w:szCs w:val="28"/>
          <w:u w:val="none"/>
        </w:rPr>
      </w:pPr>
      <w:r w:rsidRPr="00C3241C">
        <w:rPr>
          <w:rStyle w:val="a5"/>
          <w:rFonts w:ascii="Times New Roman" w:hAnsi="Times New Roman" w:cs="Times New Roman"/>
          <w:b/>
          <w:color w:val="auto"/>
          <w:sz w:val="28"/>
          <w:szCs w:val="28"/>
          <w:u w:val="none"/>
        </w:rPr>
        <w:t>5</w:t>
      </w:r>
      <w:r w:rsidR="002A774A">
        <w:rPr>
          <w:rStyle w:val="a5"/>
          <w:rFonts w:ascii="Times New Roman" w:hAnsi="Times New Roman" w:cs="Times New Roman"/>
          <w:b/>
          <w:color w:val="auto"/>
          <w:sz w:val="28"/>
          <w:szCs w:val="28"/>
          <w:u w:val="none"/>
        </w:rPr>
        <w:t>6</w:t>
      </w:r>
      <w:r w:rsidRPr="00C3241C">
        <w:rPr>
          <w:rStyle w:val="a5"/>
          <w:rFonts w:ascii="Times New Roman" w:hAnsi="Times New Roman" w:cs="Times New Roman"/>
          <w:b/>
          <w:color w:val="auto"/>
          <w:sz w:val="28"/>
          <w:szCs w:val="28"/>
          <w:u w:val="none"/>
        </w:rPr>
        <w:t xml:space="preserve">. Мартынова </w:t>
      </w:r>
      <w:r w:rsidR="003A5F62">
        <w:rPr>
          <w:rStyle w:val="a5"/>
          <w:rFonts w:ascii="Times New Roman" w:hAnsi="Times New Roman" w:cs="Times New Roman"/>
          <w:b/>
          <w:color w:val="auto"/>
          <w:sz w:val="28"/>
          <w:szCs w:val="28"/>
          <w:u w:val="none"/>
        </w:rPr>
        <w:t>С.В.,</w:t>
      </w:r>
      <w:r w:rsidRPr="00C3241C">
        <w:rPr>
          <w:rStyle w:val="a5"/>
          <w:rFonts w:ascii="Times New Roman" w:hAnsi="Times New Roman" w:cs="Times New Roman"/>
          <w:b/>
          <w:color w:val="auto"/>
          <w:sz w:val="28"/>
          <w:szCs w:val="28"/>
          <w:u w:val="none"/>
        </w:rPr>
        <w:t xml:space="preserve"> приемный родитель</w:t>
      </w:r>
    </w:p>
    <w:p w:rsidR="00C3241C" w:rsidRDefault="00537E58" w:rsidP="00537E58">
      <w:pPr>
        <w:widowControl w:val="0"/>
        <w:spacing w:after="0" w:line="360" w:lineRule="auto"/>
        <w:ind w:firstLine="709"/>
        <w:jc w:val="both"/>
        <w:rPr>
          <w:rStyle w:val="a5"/>
          <w:rFonts w:ascii="Times New Roman" w:hAnsi="Times New Roman" w:cs="Times New Roman"/>
          <w:color w:val="auto"/>
          <w:sz w:val="28"/>
          <w:szCs w:val="28"/>
          <w:u w:val="none"/>
        </w:rPr>
      </w:pPr>
      <w:r w:rsidRPr="00537E58">
        <w:rPr>
          <w:rStyle w:val="a5"/>
          <w:rFonts w:ascii="Times New Roman" w:hAnsi="Times New Roman" w:cs="Times New Roman"/>
          <w:color w:val="auto"/>
          <w:sz w:val="28"/>
          <w:szCs w:val="28"/>
          <w:u w:val="none"/>
        </w:rPr>
        <w:t xml:space="preserve"> </w:t>
      </w:r>
      <w:r w:rsidR="007A4FB9">
        <w:rPr>
          <w:rStyle w:val="a5"/>
          <w:rFonts w:ascii="Times New Roman" w:hAnsi="Times New Roman" w:cs="Times New Roman"/>
          <w:color w:val="auto"/>
          <w:sz w:val="28"/>
          <w:szCs w:val="28"/>
          <w:u w:val="none"/>
        </w:rPr>
        <w:t>–</w:t>
      </w:r>
      <w:r w:rsidR="00C3241C">
        <w:rPr>
          <w:rStyle w:val="a5"/>
          <w:rFonts w:ascii="Times New Roman" w:hAnsi="Times New Roman" w:cs="Times New Roman"/>
          <w:color w:val="auto"/>
          <w:sz w:val="28"/>
          <w:szCs w:val="28"/>
          <w:u w:val="none"/>
        </w:rPr>
        <w:t xml:space="preserve"> </w:t>
      </w:r>
      <w:r w:rsidRPr="00537E58">
        <w:rPr>
          <w:rStyle w:val="a5"/>
          <w:rFonts w:ascii="Times New Roman" w:hAnsi="Times New Roman" w:cs="Times New Roman"/>
          <w:color w:val="auto"/>
          <w:sz w:val="28"/>
          <w:szCs w:val="28"/>
          <w:u w:val="none"/>
        </w:rPr>
        <w:t>Летний отдых. Региональная власть предлагает нам, приемным родителям, обеспечить опекаемых детей летним отдыхом на 2200 рублей. Эта сумма была установлена в 2011 году. Эта помощь, больше похожа на насмешку.</w:t>
      </w:r>
      <w:r w:rsidRPr="00537E58">
        <w:rPr>
          <w:rStyle w:val="a5"/>
          <w:rFonts w:ascii="Times New Roman" w:hAnsi="Times New Roman" w:cs="Times New Roman"/>
          <w:color w:val="auto"/>
          <w:sz w:val="28"/>
          <w:szCs w:val="28"/>
          <w:u w:val="none"/>
        </w:rPr>
        <w:tab/>
      </w:r>
      <w:r w:rsidR="00C3241C">
        <w:rPr>
          <w:rStyle w:val="a5"/>
          <w:rFonts w:ascii="Times New Roman" w:hAnsi="Times New Roman" w:cs="Times New Roman"/>
          <w:color w:val="auto"/>
          <w:sz w:val="28"/>
          <w:szCs w:val="28"/>
          <w:u w:val="none"/>
        </w:rPr>
        <w:t>Ответ:</w:t>
      </w:r>
    </w:p>
    <w:p w:rsidR="00537E58"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3241C">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В 2025 году </w:t>
      </w:r>
      <w:r w:rsidR="00C3241C" w:rsidRPr="00537E58">
        <w:rPr>
          <w:rStyle w:val="a5"/>
          <w:rFonts w:ascii="Times New Roman" w:hAnsi="Times New Roman" w:cs="Times New Roman"/>
          <w:color w:val="auto"/>
          <w:sz w:val="28"/>
          <w:szCs w:val="28"/>
          <w:u w:val="none"/>
        </w:rPr>
        <w:t>планируется предусмотреть</w:t>
      </w:r>
      <w:r w:rsidR="00537E58" w:rsidRPr="00537E58">
        <w:rPr>
          <w:rStyle w:val="a5"/>
          <w:rFonts w:ascii="Times New Roman" w:hAnsi="Times New Roman" w:cs="Times New Roman"/>
          <w:color w:val="auto"/>
          <w:sz w:val="28"/>
          <w:szCs w:val="28"/>
          <w:u w:val="none"/>
        </w:rPr>
        <w:t xml:space="preserve"> увеличение размера компенсации родителям (законным представителям) части расходов на оплату стоимости путевки: с 8 000 руб. до 10 000 руб., на одного ребенка в год, воспитывающегося в семье со среднедушевым доходом выше величины прожиточного минимума, установленного в Приморском крае; с 16 400 руб. до 20 000 руб. на одного ребенка в год, воспитывающегося в семьях, являющихся получателями государственной социальной помощи для малоимущих семей.</w:t>
      </w:r>
    </w:p>
    <w:p w:rsidR="002F0BE8" w:rsidRPr="00537E58" w:rsidRDefault="002F0BE8" w:rsidP="00537E58">
      <w:pPr>
        <w:widowControl w:val="0"/>
        <w:spacing w:after="0" w:line="360" w:lineRule="auto"/>
        <w:ind w:firstLine="709"/>
        <w:jc w:val="both"/>
        <w:rPr>
          <w:rStyle w:val="a5"/>
          <w:rFonts w:ascii="Times New Roman" w:hAnsi="Times New Roman" w:cs="Times New Roman"/>
          <w:color w:val="auto"/>
          <w:sz w:val="28"/>
          <w:szCs w:val="28"/>
          <w:u w:val="none"/>
        </w:rPr>
      </w:pPr>
    </w:p>
    <w:p w:rsidR="00C3241C" w:rsidRDefault="00C3241C" w:rsidP="00537E58">
      <w:pPr>
        <w:widowControl w:val="0"/>
        <w:spacing w:after="0" w:line="360" w:lineRule="auto"/>
        <w:ind w:firstLine="709"/>
        <w:jc w:val="both"/>
        <w:rPr>
          <w:rStyle w:val="a5"/>
          <w:rFonts w:ascii="Times New Roman" w:hAnsi="Times New Roman" w:cs="Times New Roman"/>
          <w:color w:val="auto"/>
          <w:sz w:val="28"/>
          <w:szCs w:val="28"/>
          <w:u w:val="none"/>
        </w:rPr>
      </w:pPr>
      <w:r w:rsidRPr="00C3241C">
        <w:rPr>
          <w:rStyle w:val="a5"/>
          <w:rFonts w:ascii="Times New Roman" w:hAnsi="Times New Roman" w:cs="Times New Roman"/>
          <w:b/>
          <w:color w:val="auto"/>
          <w:sz w:val="28"/>
          <w:szCs w:val="28"/>
          <w:u w:val="none"/>
        </w:rPr>
        <w:t>5</w:t>
      </w:r>
      <w:r w:rsidR="002A774A">
        <w:rPr>
          <w:rStyle w:val="a5"/>
          <w:rFonts w:ascii="Times New Roman" w:hAnsi="Times New Roman" w:cs="Times New Roman"/>
          <w:b/>
          <w:color w:val="auto"/>
          <w:sz w:val="28"/>
          <w:szCs w:val="28"/>
          <w:u w:val="none"/>
        </w:rPr>
        <w:t>7</w:t>
      </w:r>
      <w:r w:rsidRPr="00C3241C">
        <w:rPr>
          <w:rStyle w:val="a5"/>
          <w:rFonts w:ascii="Times New Roman" w:hAnsi="Times New Roman" w:cs="Times New Roman"/>
          <w:b/>
          <w:color w:val="auto"/>
          <w:sz w:val="28"/>
          <w:szCs w:val="28"/>
          <w:u w:val="none"/>
        </w:rPr>
        <w:t xml:space="preserve">. Мартынова </w:t>
      </w:r>
      <w:r w:rsidR="003A5F62">
        <w:rPr>
          <w:rStyle w:val="a5"/>
          <w:rFonts w:ascii="Times New Roman" w:hAnsi="Times New Roman" w:cs="Times New Roman"/>
          <w:b/>
          <w:color w:val="auto"/>
          <w:sz w:val="28"/>
          <w:szCs w:val="28"/>
          <w:u w:val="none"/>
        </w:rPr>
        <w:t xml:space="preserve">С.В., </w:t>
      </w:r>
      <w:r w:rsidRPr="00C3241C">
        <w:rPr>
          <w:rStyle w:val="a5"/>
          <w:rFonts w:ascii="Times New Roman" w:hAnsi="Times New Roman" w:cs="Times New Roman"/>
          <w:b/>
          <w:color w:val="auto"/>
          <w:sz w:val="28"/>
          <w:szCs w:val="28"/>
          <w:u w:val="none"/>
        </w:rPr>
        <w:t>приемный родитель</w:t>
      </w:r>
    </w:p>
    <w:p w:rsidR="00C3241C" w:rsidRDefault="007A4FB9"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3241C">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Льготы по оплате ЖКУ, на школьную форму, на канцелярию, на лекарства- отсутствуют. Они положены только многодетным и то, после пер</w:t>
      </w:r>
      <w:r w:rsidR="00C3241C">
        <w:rPr>
          <w:rStyle w:val="a5"/>
          <w:rFonts w:ascii="Times New Roman" w:hAnsi="Times New Roman" w:cs="Times New Roman"/>
          <w:color w:val="auto"/>
          <w:sz w:val="28"/>
          <w:szCs w:val="28"/>
          <w:u w:val="none"/>
        </w:rPr>
        <w:t>есмотра НПА, только малоимущим.</w:t>
      </w:r>
    </w:p>
    <w:p w:rsidR="00C3241C" w:rsidRDefault="00C3241C" w:rsidP="00537E5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37E58" w:rsidRDefault="007A4FB9" w:rsidP="00C324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3241C">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В Приморском крае многодетным семьям (в том числе имеющим приемных детей) предоставляются различные меры поддержки, часть из них предоставляется с учетом дохода семьи (компенсация за ЖКУ, выплаты на школьную форму, на посещение детьми учреждений культуры и искусства, на приобретение канцелярских принадлежностей, на занятие спортом, на проезд школьников, оснащение жилых помещений автономными дымовыми </w:t>
      </w:r>
      <w:r w:rsidR="00537E58" w:rsidRPr="00537E58">
        <w:rPr>
          <w:rStyle w:val="a5"/>
          <w:rFonts w:ascii="Times New Roman" w:hAnsi="Times New Roman" w:cs="Times New Roman"/>
          <w:color w:val="auto"/>
          <w:sz w:val="28"/>
          <w:szCs w:val="28"/>
          <w:u w:val="none"/>
        </w:rPr>
        <w:lastRenderedPageBreak/>
        <w:t>пожарными извещателями, мера поддержки в сфере газификации индивидуальных жилых домов, освобождение от оплаты транспортного налога и другие меры поддержки), а часть – без учета дохода (обеспечение лекарствами, земельными участками, бесплатное пользование парковочными местами, бесплатное питание в шко</w:t>
      </w:r>
      <w:r w:rsidR="00C3241C">
        <w:rPr>
          <w:rStyle w:val="a5"/>
          <w:rFonts w:ascii="Times New Roman" w:hAnsi="Times New Roman" w:cs="Times New Roman"/>
          <w:color w:val="auto"/>
          <w:sz w:val="28"/>
          <w:szCs w:val="28"/>
          <w:u w:val="none"/>
        </w:rPr>
        <w:t xml:space="preserve">лах и другие меры поддержки).  </w:t>
      </w:r>
      <w:r w:rsidR="00537E58" w:rsidRPr="00537E58">
        <w:rPr>
          <w:rStyle w:val="a5"/>
          <w:rFonts w:ascii="Times New Roman" w:hAnsi="Times New Roman" w:cs="Times New Roman"/>
          <w:color w:val="auto"/>
          <w:sz w:val="28"/>
          <w:szCs w:val="28"/>
          <w:u w:val="none"/>
        </w:rPr>
        <w:t>При определении механизма реализации мер поддержки необходимо придерживаться принципов адресности, нуждаемости, востребованности и учитывать финансовые возможности субъекта.</w:t>
      </w:r>
    </w:p>
    <w:p w:rsidR="002F0BE8" w:rsidRPr="00537E58" w:rsidRDefault="002F0BE8" w:rsidP="00C3241C">
      <w:pPr>
        <w:widowControl w:val="0"/>
        <w:spacing w:after="0" w:line="360" w:lineRule="auto"/>
        <w:ind w:firstLine="709"/>
        <w:jc w:val="both"/>
        <w:rPr>
          <w:rStyle w:val="a5"/>
          <w:rFonts w:ascii="Times New Roman" w:hAnsi="Times New Roman" w:cs="Times New Roman"/>
          <w:color w:val="auto"/>
          <w:sz w:val="28"/>
          <w:szCs w:val="28"/>
          <w:u w:val="none"/>
        </w:rPr>
      </w:pPr>
    </w:p>
    <w:p w:rsidR="00C3241C" w:rsidRDefault="00C3241C" w:rsidP="00537E58">
      <w:pPr>
        <w:widowControl w:val="0"/>
        <w:spacing w:after="0" w:line="360" w:lineRule="auto"/>
        <w:ind w:firstLine="709"/>
        <w:jc w:val="both"/>
        <w:rPr>
          <w:rStyle w:val="a5"/>
          <w:rFonts w:ascii="Times New Roman" w:hAnsi="Times New Roman" w:cs="Times New Roman"/>
          <w:b/>
          <w:color w:val="auto"/>
          <w:sz w:val="28"/>
          <w:szCs w:val="28"/>
          <w:u w:val="none"/>
        </w:rPr>
      </w:pPr>
      <w:r w:rsidRPr="00C3241C">
        <w:rPr>
          <w:rStyle w:val="a5"/>
          <w:rFonts w:ascii="Times New Roman" w:hAnsi="Times New Roman" w:cs="Times New Roman"/>
          <w:b/>
          <w:color w:val="auto"/>
          <w:sz w:val="28"/>
          <w:szCs w:val="28"/>
          <w:u w:val="none"/>
        </w:rPr>
        <w:t>5</w:t>
      </w:r>
      <w:r w:rsidR="002A774A">
        <w:rPr>
          <w:rStyle w:val="a5"/>
          <w:rFonts w:ascii="Times New Roman" w:hAnsi="Times New Roman" w:cs="Times New Roman"/>
          <w:b/>
          <w:color w:val="auto"/>
          <w:sz w:val="28"/>
          <w:szCs w:val="28"/>
          <w:u w:val="none"/>
        </w:rPr>
        <w:t>8</w:t>
      </w:r>
      <w:r w:rsidRPr="00C3241C">
        <w:rPr>
          <w:rStyle w:val="a5"/>
          <w:rFonts w:ascii="Times New Roman" w:hAnsi="Times New Roman" w:cs="Times New Roman"/>
          <w:b/>
          <w:color w:val="auto"/>
          <w:sz w:val="28"/>
          <w:szCs w:val="28"/>
          <w:u w:val="none"/>
        </w:rPr>
        <w:t xml:space="preserve">. Мартынова </w:t>
      </w:r>
      <w:r w:rsidR="003A5F62">
        <w:rPr>
          <w:rStyle w:val="a5"/>
          <w:rFonts w:ascii="Times New Roman" w:hAnsi="Times New Roman" w:cs="Times New Roman"/>
          <w:b/>
          <w:color w:val="auto"/>
          <w:sz w:val="28"/>
          <w:szCs w:val="28"/>
          <w:u w:val="none"/>
        </w:rPr>
        <w:t xml:space="preserve">С.В., </w:t>
      </w:r>
      <w:r w:rsidRPr="00C3241C">
        <w:rPr>
          <w:rStyle w:val="a5"/>
          <w:rFonts w:ascii="Times New Roman" w:hAnsi="Times New Roman" w:cs="Times New Roman"/>
          <w:b/>
          <w:color w:val="auto"/>
          <w:sz w:val="28"/>
          <w:szCs w:val="28"/>
          <w:u w:val="none"/>
        </w:rPr>
        <w:t>приемный родитель</w:t>
      </w:r>
    </w:p>
    <w:p w:rsidR="00C3241C" w:rsidRDefault="007A4FB9" w:rsidP="00C324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3241C">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Губернаторская ёлка. Можно выделить каждому опекае</w:t>
      </w:r>
      <w:r w:rsidR="002F0BE8">
        <w:rPr>
          <w:rStyle w:val="a5"/>
          <w:rFonts w:ascii="Times New Roman" w:hAnsi="Times New Roman" w:cs="Times New Roman"/>
          <w:color w:val="auto"/>
          <w:sz w:val="28"/>
          <w:szCs w:val="28"/>
          <w:u w:val="none"/>
        </w:rPr>
        <w:t>мому ребенку хотя бы один раз в</w:t>
      </w:r>
      <w:r w:rsidR="00537E58" w:rsidRPr="00537E58">
        <w:rPr>
          <w:rStyle w:val="a5"/>
          <w:rFonts w:ascii="Times New Roman" w:hAnsi="Times New Roman" w:cs="Times New Roman"/>
          <w:color w:val="auto"/>
          <w:sz w:val="28"/>
          <w:szCs w:val="28"/>
          <w:u w:val="none"/>
        </w:rPr>
        <w:t xml:space="preserve"> </w:t>
      </w:r>
      <w:r w:rsidR="002F0BE8">
        <w:rPr>
          <w:rStyle w:val="a5"/>
          <w:rFonts w:ascii="Times New Roman" w:hAnsi="Times New Roman" w:cs="Times New Roman"/>
          <w:color w:val="auto"/>
          <w:sz w:val="28"/>
          <w:szCs w:val="28"/>
          <w:u w:val="none"/>
        </w:rPr>
        <w:t>год приглашение на праздник. Не</w:t>
      </w:r>
      <w:r w:rsidR="00537E58" w:rsidRPr="00537E58">
        <w:rPr>
          <w:rStyle w:val="a5"/>
          <w:rFonts w:ascii="Times New Roman" w:hAnsi="Times New Roman" w:cs="Times New Roman"/>
          <w:color w:val="auto"/>
          <w:sz w:val="28"/>
          <w:szCs w:val="28"/>
          <w:u w:val="none"/>
        </w:rPr>
        <w:t>понятно, почему отсутствует элементарная практика приглашений на культурно-массовые мероприятия через рай</w:t>
      </w:r>
      <w:r w:rsidR="00C3241C">
        <w:rPr>
          <w:rStyle w:val="a5"/>
          <w:rFonts w:ascii="Times New Roman" w:hAnsi="Times New Roman" w:cs="Times New Roman"/>
          <w:color w:val="auto"/>
          <w:sz w:val="28"/>
          <w:szCs w:val="28"/>
          <w:u w:val="none"/>
        </w:rPr>
        <w:t xml:space="preserve">онные отделения опек, например. </w:t>
      </w:r>
      <w:r w:rsidR="00537E58" w:rsidRPr="00537E58">
        <w:rPr>
          <w:rStyle w:val="a5"/>
          <w:rFonts w:ascii="Times New Roman" w:hAnsi="Times New Roman" w:cs="Times New Roman"/>
          <w:color w:val="auto"/>
          <w:sz w:val="28"/>
          <w:szCs w:val="28"/>
          <w:u w:val="none"/>
        </w:rPr>
        <w:t>Мы очень верим, что в Ваших силах сделать жизнь наших дет</w:t>
      </w:r>
      <w:r w:rsidR="00C3241C">
        <w:rPr>
          <w:rStyle w:val="a5"/>
          <w:rFonts w:ascii="Times New Roman" w:hAnsi="Times New Roman" w:cs="Times New Roman"/>
          <w:color w:val="auto"/>
          <w:sz w:val="28"/>
          <w:szCs w:val="28"/>
          <w:u w:val="none"/>
        </w:rPr>
        <w:t>ей и нашу, ярче и счастливее.</w:t>
      </w:r>
    </w:p>
    <w:p w:rsidR="00C3241C" w:rsidRDefault="00C3241C" w:rsidP="00C324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37E58" w:rsidRPr="00537E58" w:rsidRDefault="007A4FB9" w:rsidP="00C324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3241C">
        <w:rPr>
          <w:rStyle w:val="a5"/>
          <w:rFonts w:ascii="Times New Roman" w:hAnsi="Times New Roman" w:cs="Times New Roman"/>
          <w:color w:val="auto"/>
          <w:sz w:val="28"/>
          <w:szCs w:val="28"/>
          <w:u w:val="none"/>
        </w:rPr>
        <w:t xml:space="preserve"> </w:t>
      </w:r>
      <w:r w:rsidR="00537E58" w:rsidRPr="00537E58">
        <w:rPr>
          <w:rStyle w:val="a5"/>
          <w:rFonts w:ascii="Times New Roman" w:hAnsi="Times New Roman" w:cs="Times New Roman"/>
          <w:color w:val="auto"/>
          <w:sz w:val="28"/>
          <w:szCs w:val="28"/>
          <w:u w:val="none"/>
        </w:rPr>
        <w:t xml:space="preserve">В рамках проведения новогодних мероприятий министерством культуры и архивного дела Приморского края приобретаются билеты в федеральные, краевые учреждения культуры, которые распределяются на органы исполнительной власти Приморского края согласно сфер ведения для следующих категорий детей:    </w:t>
      </w:r>
    </w:p>
    <w:p w:rsidR="00537E58" w:rsidRPr="00537E58" w:rsidRDefault="00537E58" w:rsidP="00537E58">
      <w:pPr>
        <w:widowControl w:val="0"/>
        <w:spacing w:after="0" w:line="360" w:lineRule="auto"/>
        <w:ind w:firstLine="709"/>
        <w:jc w:val="both"/>
        <w:rPr>
          <w:rStyle w:val="a5"/>
          <w:rFonts w:ascii="Times New Roman" w:hAnsi="Times New Roman" w:cs="Times New Roman"/>
          <w:color w:val="auto"/>
          <w:sz w:val="28"/>
          <w:szCs w:val="28"/>
          <w:u w:val="none"/>
        </w:rPr>
      </w:pPr>
      <w:r w:rsidRPr="00537E58">
        <w:rPr>
          <w:rStyle w:val="a5"/>
          <w:rFonts w:ascii="Times New Roman" w:hAnsi="Times New Roman" w:cs="Times New Roman"/>
          <w:color w:val="auto"/>
          <w:sz w:val="28"/>
          <w:szCs w:val="28"/>
          <w:u w:val="none"/>
        </w:rPr>
        <w:t>дети участников СВО;</w:t>
      </w:r>
    </w:p>
    <w:p w:rsidR="00537E58" w:rsidRPr="00537E58" w:rsidRDefault="00537E58" w:rsidP="00537E58">
      <w:pPr>
        <w:widowControl w:val="0"/>
        <w:spacing w:after="0" w:line="360" w:lineRule="auto"/>
        <w:ind w:firstLine="709"/>
        <w:jc w:val="both"/>
        <w:rPr>
          <w:rStyle w:val="a5"/>
          <w:rFonts w:ascii="Times New Roman" w:hAnsi="Times New Roman" w:cs="Times New Roman"/>
          <w:color w:val="auto"/>
          <w:sz w:val="28"/>
          <w:szCs w:val="28"/>
          <w:u w:val="none"/>
        </w:rPr>
      </w:pPr>
      <w:r w:rsidRPr="00537E58">
        <w:rPr>
          <w:rStyle w:val="a5"/>
          <w:rFonts w:ascii="Times New Roman" w:hAnsi="Times New Roman" w:cs="Times New Roman"/>
          <w:color w:val="auto"/>
          <w:sz w:val="28"/>
          <w:szCs w:val="28"/>
          <w:u w:val="none"/>
        </w:rPr>
        <w:t>дети погибших при исполнении сотрудников;</w:t>
      </w:r>
    </w:p>
    <w:p w:rsidR="00537E58" w:rsidRPr="00537E58" w:rsidRDefault="00537E58" w:rsidP="00537E58">
      <w:pPr>
        <w:widowControl w:val="0"/>
        <w:spacing w:after="0" w:line="360" w:lineRule="auto"/>
        <w:ind w:firstLine="709"/>
        <w:jc w:val="both"/>
        <w:rPr>
          <w:rStyle w:val="a5"/>
          <w:rFonts w:ascii="Times New Roman" w:hAnsi="Times New Roman" w:cs="Times New Roman"/>
          <w:color w:val="auto"/>
          <w:sz w:val="28"/>
          <w:szCs w:val="28"/>
          <w:u w:val="none"/>
        </w:rPr>
      </w:pPr>
      <w:r w:rsidRPr="00537E58">
        <w:rPr>
          <w:rStyle w:val="a5"/>
          <w:rFonts w:ascii="Times New Roman" w:hAnsi="Times New Roman" w:cs="Times New Roman"/>
          <w:color w:val="auto"/>
          <w:sz w:val="28"/>
          <w:szCs w:val="28"/>
          <w:u w:val="none"/>
        </w:rPr>
        <w:t>дети-сироты;</w:t>
      </w:r>
    </w:p>
    <w:p w:rsidR="00537E58" w:rsidRPr="00537E58" w:rsidRDefault="00537E58" w:rsidP="00537E58">
      <w:pPr>
        <w:widowControl w:val="0"/>
        <w:spacing w:after="0" w:line="360" w:lineRule="auto"/>
        <w:ind w:firstLine="709"/>
        <w:jc w:val="both"/>
        <w:rPr>
          <w:rStyle w:val="a5"/>
          <w:rFonts w:ascii="Times New Roman" w:hAnsi="Times New Roman" w:cs="Times New Roman"/>
          <w:color w:val="auto"/>
          <w:sz w:val="28"/>
          <w:szCs w:val="28"/>
          <w:u w:val="none"/>
        </w:rPr>
      </w:pPr>
      <w:r w:rsidRPr="00537E58">
        <w:rPr>
          <w:rStyle w:val="a5"/>
          <w:rFonts w:ascii="Times New Roman" w:hAnsi="Times New Roman" w:cs="Times New Roman"/>
          <w:color w:val="auto"/>
          <w:sz w:val="28"/>
          <w:szCs w:val="28"/>
          <w:u w:val="none"/>
        </w:rPr>
        <w:t>дети, оставшиеся без попечения родителей;</w:t>
      </w:r>
    </w:p>
    <w:p w:rsidR="00537E58" w:rsidRPr="00537E58" w:rsidRDefault="00537E58" w:rsidP="00537E58">
      <w:pPr>
        <w:widowControl w:val="0"/>
        <w:spacing w:after="0" w:line="360" w:lineRule="auto"/>
        <w:ind w:firstLine="709"/>
        <w:jc w:val="both"/>
        <w:rPr>
          <w:rStyle w:val="a5"/>
          <w:rFonts w:ascii="Times New Roman" w:hAnsi="Times New Roman" w:cs="Times New Roman"/>
          <w:color w:val="auto"/>
          <w:sz w:val="28"/>
          <w:szCs w:val="28"/>
          <w:u w:val="none"/>
        </w:rPr>
      </w:pPr>
      <w:r w:rsidRPr="00537E58">
        <w:rPr>
          <w:rStyle w:val="a5"/>
          <w:rFonts w:ascii="Times New Roman" w:hAnsi="Times New Roman" w:cs="Times New Roman"/>
          <w:color w:val="auto"/>
          <w:sz w:val="28"/>
          <w:szCs w:val="28"/>
          <w:u w:val="none"/>
        </w:rPr>
        <w:t>воспитанники коррекционных школ-интернатов;</w:t>
      </w:r>
    </w:p>
    <w:p w:rsidR="00537E58" w:rsidRPr="00537E58" w:rsidRDefault="00537E58" w:rsidP="00537E58">
      <w:pPr>
        <w:widowControl w:val="0"/>
        <w:spacing w:after="0" w:line="360" w:lineRule="auto"/>
        <w:ind w:firstLine="709"/>
        <w:jc w:val="both"/>
        <w:rPr>
          <w:rStyle w:val="a5"/>
          <w:rFonts w:ascii="Times New Roman" w:hAnsi="Times New Roman" w:cs="Times New Roman"/>
          <w:color w:val="auto"/>
          <w:sz w:val="28"/>
          <w:szCs w:val="28"/>
          <w:u w:val="none"/>
        </w:rPr>
      </w:pPr>
      <w:r w:rsidRPr="00537E58">
        <w:rPr>
          <w:rStyle w:val="a5"/>
          <w:rFonts w:ascii="Times New Roman" w:hAnsi="Times New Roman" w:cs="Times New Roman"/>
          <w:color w:val="auto"/>
          <w:sz w:val="28"/>
          <w:szCs w:val="28"/>
          <w:u w:val="none"/>
        </w:rPr>
        <w:t>воспитанники соци</w:t>
      </w:r>
      <w:r w:rsidR="00C3241C">
        <w:rPr>
          <w:rStyle w:val="a5"/>
          <w:rFonts w:ascii="Times New Roman" w:hAnsi="Times New Roman" w:cs="Times New Roman"/>
          <w:color w:val="auto"/>
          <w:sz w:val="28"/>
          <w:szCs w:val="28"/>
          <w:u w:val="none"/>
        </w:rPr>
        <w:t>ально-реабилитационных центров;</w:t>
      </w:r>
    </w:p>
    <w:p w:rsidR="00537E58" w:rsidRPr="00537E58" w:rsidRDefault="00537E58" w:rsidP="00537E58">
      <w:pPr>
        <w:widowControl w:val="0"/>
        <w:spacing w:after="0" w:line="360" w:lineRule="auto"/>
        <w:ind w:firstLine="709"/>
        <w:jc w:val="both"/>
        <w:rPr>
          <w:rStyle w:val="a5"/>
          <w:rFonts w:ascii="Times New Roman" w:hAnsi="Times New Roman" w:cs="Times New Roman"/>
          <w:color w:val="auto"/>
          <w:sz w:val="28"/>
          <w:szCs w:val="28"/>
          <w:u w:val="none"/>
        </w:rPr>
      </w:pPr>
      <w:r w:rsidRPr="00537E58">
        <w:rPr>
          <w:rStyle w:val="a5"/>
          <w:rFonts w:ascii="Times New Roman" w:hAnsi="Times New Roman" w:cs="Times New Roman"/>
          <w:color w:val="auto"/>
          <w:sz w:val="28"/>
          <w:szCs w:val="28"/>
          <w:u w:val="none"/>
        </w:rPr>
        <w:t>дети-инвалиды;</w:t>
      </w:r>
    </w:p>
    <w:p w:rsidR="00537E58" w:rsidRPr="00537E58" w:rsidRDefault="00537E58" w:rsidP="00537E58">
      <w:pPr>
        <w:widowControl w:val="0"/>
        <w:spacing w:after="0" w:line="360" w:lineRule="auto"/>
        <w:ind w:firstLine="709"/>
        <w:jc w:val="both"/>
        <w:rPr>
          <w:rStyle w:val="a5"/>
          <w:rFonts w:ascii="Times New Roman" w:hAnsi="Times New Roman" w:cs="Times New Roman"/>
          <w:color w:val="auto"/>
          <w:sz w:val="28"/>
          <w:szCs w:val="28"/>
          <w:u w:val="none"/>
        </w:rPr>
      </w:pPr>
      <w:r w:rsidRPr="00537E58">
        <w:rPr>
          <w:rStyle w:val="a5"/>
          <w:rFonts w:ascii="Times New Roman" w:hAnsi="Times New Roman" w:cs="Times New Roman"/>
          <w:color w:val="auto"/>
          <w:sz w:val="28"/>
          <w:szCs w:val="28"/>
          <w:u w:val="none"/>
        </w:rPr>
        <w:t xml:space="preserve">дети, проявившие особые успехи в учёбе, спорте, искусстве и творчестве: победители олимпиад, соревнований, конкурсов, одарённые дети в разных </w:t>
      </w:r>
      <w:r w:rsidRPr="00537E58">
        <w:rPr>
          <w:rStyle w:val="a5"/>
          <w:rFonts w:ascii="Times New Roman" w:hAnsi="Times New Roman" w:cs="Times New Roman"/>
          <w:color w:val="auto"/>
          <w:sz w:val="28"/>
          <w:szCs w:val="28"/>
          <w:u w:val="none"/>
        </w:rPr>
        <w:lastRenderedPageBreak/>
        <w:t>областях;</w:t>
      </w:r>
    </w:p>
    <w:p w:rsidR="00537E58" w:rsidRPr="00537E58" w:rsidRDefault="00537E58" w:rsidP="00537E58">
      <w:pPr>
        <w:widowControl w:val="0"/>
        <w:spacing w:after="0" w:line="360" w:lineRule="auto"/>
        <w:ind w:firstLine="709"/>
        <w:jc w:val="both"/>
        <w:rPr>
          <w:rStyle w:val="a5"/>
          <w:rFonts w:ascii="Times New Roman" w:hAnsi="Times New Roman" w:cs="Times New Roman"/>
          <w:color w:val="auto"/>
          <w:sz w:val="28"/>
          <w:szCs w:val="28"/>
          <w:u w:val="none"/>
        </w:rPr>
      </w:pPr>
      <w:r w:rsidRPr="00537E58">
        <w:rPr>
          <w:rStyle w:val="a5"/>
          <w:rFonts w:ascii="Times New Roman" w:hAnsi="Times New Roman" w:cs="Times New Roman"/>
          <w:color w:val="auto"/>
          <w:sz w:val="28"/>
          <w:szCs w:val="28"/>
          <w:u w:val="none"/>
        </w:rPr>
        <w:t>дети коренных малочисленных народов;</w:t>
      </w:r>
    </w:p>
    <w:p w:rsidR="00537E58" w:rsidRPr="00537E58" w:rsidRDefault="00537E58" w:rsidP="00537E58">
      <w:pPr>
        <w:widowControl w:val="0"/>
        <w:spacing w:after="0" w:line="360" w:lineRule="auto"/>
        <w:ind w:firstLine="709"/>
        <w:jc w:val="both"/>
        <w:rPr>
          <w:rStyle w:val="a5"/>
          <w:rFonts w:ascii="Times New Roman" w:hAnsi="Times New Roman" w:cs="Times New Roman"/>
          <w:color w:val="auto"/>
          <w:sz w:val="28"/>
          <w:szCs w:val="28"/>
          <w:u w:val="none"/>
        </w:rPr>
      </w:pPr>
      <w:r w:rsidRPr="00537E58">
        <w:rPr>
          <w:rStyle w:val="a5"/>
          <w:rFonts w:ascii="Times New Roman" w:hAnsi="Times New Roman" w:cs="Times New Roman"/>
          <w:color w:val="auto"/>
          <w:sz w:val="28"/>
          <w:szCs w:val="28"/>
          <w:u w:val="none"/>
        </w:rPr>
        <w:t>внуки почетных граждан;</w:t>
      </w:r>
    </w:p>
    <w:p w:rsidR="00537E58" w:rsidRPr="00537E58" w:rsidRDefault="00537E58" w:rsidP="00537E58">
      <w:pPr>
        <w:widowControl w:val="0"/>
        <w:spacing w:after="0" w:line="360" w:lineRule="auto"/>
        <w:ind w:firstLine="709"/>
        <w:jc w:val="both"/>
        <w:rPr>
          <w:rStyle w:val="a5"/>
          <w:rFonts w:ascii="Times New Roman" w:hAnsi="Times New Roman" w:cs="Times New Roman"/>
          <w:color w:val="auto"/>
          <w:sz w:val="28"/>
          <w:szCs w:val="28"/>
          <w:u w:val="none"/>
        </w:rPr>
      </w:pPr>
      <w:r w:rsidRPr="00537E58">
        <w:rPr>
          <w:rStyle w:val="a5"/>
          <w:rFonts w:ascii="Times New Roman" w:hAnsi="Times New Roman" w:cs="Times New Roman"/>
          <w:color w:val="auto"/>
          <w:sz w:val="28"/>
          <w:szCs w:val="28"/>
          <w:u w:val="none"/>
        </w:rPr>
        <w:t xml:space="preserve">и другие социально значимые категории. </w:t>
      </w:r>
    </w:p>
    <w:p w:rsidR="00C3241C" w:rsidRDefault="00537E58" w:rsidP="00537E58">
      <w:pPr>
        <w:widowControl w:val="0"/>
        <w:spacing w:after="0" w:line="360" w:lineRule="auto"/>
        <w:ind w:firstLine="709"/>
        <w:jc w:val="both"/>
        <w:rPr>
          <w:rStyle w:val="a5"/>
          <w:rFonts w:ascii="Times New Roman" w:hAnsi="Times New Roman" w:cs="Times New Roman"/>
          <w:color w:val="auto"/>
          <w:sz w:val="28"/>
          <w:szCs w:val="28"/>
          <w:u w:val="none"/>
        </w:rPr>
      </w:pPr>
      <w:r w:rsidRPr="00537E58">
        <w:rPr>
          <w:rStyle w:val="a5"/>
          <w:rFonts w:ascii="Times New Roman" w:hAnsi="Times New Roman" w:cs="Times New Roman"/>
          <w:color w:val="auto"/>
          <w:sz w:val="28"/>
          <w:szCs w:val="28"/>
          <w:u w:val="none"/>
        </w:rPr>
        <w:t>В связи с чем, рекомендуем обратиться в адрес министерства труда и социальной защиты Приморского края для получения бесплатного би</w:t>
      </w:r>
      <w:r w:rsidR="00C3241C">
        <w:rPr>
          <w:rStyle w:val="a5"/>
          <w:rFonts w:ascii="Times New Roman" w:hAnsi="Times New Roman" w:cs="Times New Roman"/>
          <w:color w:val="auto"/>
          <w:sz w:val="28"/>
          <w:szCs w:val="28"/>
          <w:u w:val="none"/>
        </w:rPr>
        <w:t>лета на новогодние мероприятия.</w:t>
      </w:r>
    </w:p>
    <w:p w:rsidR="002F0BE8" w:rsidRDefault="002F0BE8" w:rsidP="00537E58">
      <w:pPr>
        <w:widowControl w:val="0"/>
        <w:spacing w:after="0" w:line="360" w:lineRule="auto"/>
        <w:ind w:firstLine="709"/>
        <w:jc w:val="both"/>
        <w:rPr>
          <w:rStyle w:val="a5"/>
          <w:rFonts w:ascii="Times New Roman" w:hAnsi="Times New Roman" w:cs="Times New Roman"/>
          <w:color w:val="auto"/>
          <w:sz w:val="28"/>
          <w:szCs w:val="28"/>
          <w:u w:val="none"/>
        </w:rPr>
      </w:pPr>
    </w:p>
    <w:p w:rsidR="00C3241C" w:rsidRDefault="00C3241C" w:rsidP="00C3241C">
      <w:pPr>
        <w:widowControl w:val="0"/>
        <w:spacing w:after="0" w:line="360" w:lineRule="auto"/>
        <w:ind w:firstLine="709"/>
        <w:jc w:val="both"/>
        <w:rPr>
          <w:rStyle w:val="a5"/>
          <w:rFonts w:ascii="Times New Roman" w:hAnsi="Times New Roman" w:cs="Times New Roman"/>
          <w:b/>
          <w:color w:val="auto"/>
          <w:sz w:val="28"/>
          <w:szCs w:val="28"/>
          <w:u w:val="none"/>
        </w:rPr>
      </w:pPr>
      <w:r w:rsidRPr="00C3241C">
        <w:rPr>
          <w:rStyle w:val="a5"/>
          <w:rFonts w:ascii="Times New Roman" w:hAnsi="Times New Roman" w:cs="Times New Roman"/>
          <w:b/>
          <w:color w:val="auto"/>
          <w:sz w:val="28"/>
          <w:szCs w:val="28"/>
          <w:u w:val="none"/>
        </w:rPr>
        <w:t>5</w:t>
      </w:r>
      <w:r w:rsidR="002A774A">
        <w:rPr>
          <w:rStyle w:val="a5"/>
          <w:rFonts w:ascii="Times New Roman" w:hAnsi="Times New Roman" w:cs="Times New Roman"/>
          <w:b/>
          <w:color w:val="auto"/>
          <w:sz w:val="28"/>
          <w:szCs w:val="28"/>
          <w:u w:val="none"/>
        </w:rPr>
        <w:t>9</w:t>
      </w:r>
      <w:r w:rsidRPr="00C3241C">
        <w:rPr>
          <w:rStyle w:val="a5"/>
          <w:rFonts w:ascii="Times New Roman" w:hAnsi="Times New Roman" w:cs="Times New Roman"/>
          <w:b/>
          <w:color w:val="auto"/>
          <w:sz w:val="28"/>
          <w:szCs w:val="28"/>
          <w:u w:val="none"/>
        </w:rPr>
        <w:t>.</w:t>
      </w:r>
      <w:r w:rsidR="005C2E56" w:rsidRPr="00C3241C">
        <w:rPr>
          <w:rStyle w:val="a5"/>
          <w:rFonts w:ascii="Times New Roman" w:hAnsi="Times New Roman" w:cs="Times New Roman"/>
          <w:b/>
          <w:color w:val="auto"/>
          <w:sz w:val="28"/>
          <w:szCs w:val="28"/>
          <w:u w:val="none"/>
        </w:rPr>
        <w:t xml:space="preserve"> </w:t>
      </w:r>
      <w:r w:rsidRPr="00C3241C">
        <w:rPr>
          <w:rStyle w:val="a5"/>
          <w:rFonts w:ascii="Times New Roman" w:hAnsi="Times New Roman" w:cs="Times New Roman"/>
          <w:b/>
          <w:color w:val="auto"/>
          <w:sz w:val="28"/>
          <w:szCs w:val="28"/>
          <w:u w:val="none"/>
        </w:rPr>
        <w:t>Красноармейский МО, Администрация Красноармейского МО</w:t>
      </w:r>
    </w:p>
    <w:p w:rsidR="004C6953" w:rsidRDefault="007A4FB9" w:rsidP="00C324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3241C">
        <w:rPr>
          <w:rStyle w:val="a5"/>
          <w:rFonts w:ascii="Times New Roman" w:hAnsi="Times New Roman" w:cs="Times New Roman"/>
          <w:color w:val="auto"/>
          <w:sz w:val="28"/>
          <w:szCs w:val="28"/>
          <w:u w:val="none"/>
        </w:rPr>
        <w:t xml:space="preserve"> </w:t>
      </w:r>
      <w:r w:rsidR="00C3241C" w:rsidRPr="00C3241C">
        <w:rPr>
          <w:rStyle w:val="a5"/>
          <w:rFonts w:ascii="Times New Roman" w:hAnsi="Times New Roman" w:cs="Times New Roman"/>
          <w:color w:val="auto"/>
          <w:sz w:val="28"/>
          <w:szCs w:val="28"/>
          <w:u w:val="none"/>
        </w:rPr>
        <w:t xml:space="preserve">Планируется ли продолжение реализации, финансирование и </w:t>
      </w:r>
      <w:r w:rsidR="004C6953" w:rsidRPr="00C3241C">
        <w:rPr>
          <w:rStyle w:val="a5"/>
          <w:rFonts w:ascii="Times New Roman" w:hAnsi="Times New Roman" w:cs="Times New Roman"/>
          <w:color w:val="auto"/>
          <w:sz w:val="28"/>
          <w:szCs w:val="28"/>
          <w:u w:val="none"/>
        </w:rPr>
        <w:t>распространение</w:t>
      </w:r>
      <w:r w:rsidR="00C3241C" w:rsidRPr="00C3241C">
        <w:rPr>
          <w:rStyle w:val="a5"/>
          <w:rFonts w:ascii="Times New Roman" w:hAnsi="Times New Roman" w:cs="Times New Roman"/>
          <w:color w:val="auto"/>
          <w:sz w:val="28"/>
          <w:szCs w:val="28"/>
          <w:u w:val="none"/>
        </w:rPr>
        <w:t xml:space="preserve"> проекта </w:t>
      </w:r>
      <w:r w:rsidR="00E77B2F">
        <w:rPr>
          <w:rStyle w:val="a5"/>
          <w:rFonts w:ascii="Times New Roman" w:hAnsi="Times New Roman" w:cs="Times New Roman"/>
          <w:color w:val="auto"/>
          <w:sz w:val="28"/>
          <w:szCs w:val="28"/>
          <w:u w:val="none"/>
        </w:rPr>
        <w:t>«</w:t>
      </w:r>
      <w:r w:rsidR="00C3241C" w:rsidRPr="00C3241C">
        <w:rPr>
          <w:rStyle w:val="a5"/>
          <w:rFonts w:ascii="Times New Roman" w:hAnsi="Times New Roman" w:cs="Times New Roman"/>
          <w:color w:val="auto"/>
          <w:sz w:val="28"/>
          <w:szCs w:val="28"/>
          <w:u w:val="none"/>
        </w:rPr>
        <w:t>Народные театры Приморья</w:t>
      </w:r>
      <w:r w:rsidR="00E77B2F">
        <w:rPr>
          <w:rStyle w:val="a5"/>
          <w:rFonts w:ascii="Times New Roman" w:hAnsi="Times New Roman" w:cs="Times New Roman"/>
          <w:color w:val="auto"/>
          <w:sz w:val="28"/>
          <w:szCs w:val="28"/>
          <w:u w:val="none"/>
        </w:rPr>
        <w:t>»</w:t>
      </w:r>
      <w:r w:rsidR="00C3241C" w:rsidRPr="00C3241C">
        <w:rPr>
          <w:rStyle w:val="a5"/>
          <w:rFonts w:ascii="Times New Roman" w:hAnsi="Times New Roman" w:cs="Times New Roman"/>
          <w:color w:val="auto"/>
          <w:sz w:val="28"/>
          <w:szCs w:val="28"/>
          <w:u w:val="none"/>
        </w:rPr>
        <w:t xml:space="preserve"> в 2025-2027 гг</w:t>
      </w:r>
      <w:r w:rsidR="004C6953">
        <w:rPr>
          <w:rStyle w:val="a5"/>
          <w:rFonts w:ascii="Times New Roman" w:hAnsi="Times New Roman" w:cs="Times New Roman"/>
          <w:color w:val="auto"/>
          <w:sz w:val="28"/>
          <w:szCs w:val="28"/>
          <w:u w:val="none"/>
        </w:rPr>
        <w:t>.</w:t>
      </w:r>
      <w:r w:rsidR="00C3241C" w:rsidRPr="00C3241C">
        <w:rPr>
          <w:rStyle w:val="a5"/>
          <w:rFonts w:ascii="Times New Roman" w:hAnsi="Times New Roman" w:cs="Times New Roman"/>
          <w:color w:val="auto"/>
          <w:sz w:val="28"/>
          <w:szCs w:val="28"/>
          <w:u w:val="none"/>
        </w:rPr>
        <w:t xml:space="preserve"> в отдаленных населенных пунктах, расположенных в сельской местности? Если да, то, какие условия для включения в проект?</w:t>
      </w:r>
      <w:r w:rsidR="00C3241C" w:rsidRPr="00C3241C">
        <w:rPr>
          <w:rStyle w:val="a5"/>
          <w:rFonts w:ascii="Times New Roman" w:hAnsi="Times New Roman" w:cs="Times New Roman"/>
          <w:color w:val="auto"/>
          <w:sz w:val="28"/>
          <w:szCs w:val="28"/>
          <w:u w:val="none"/>
        </w:rPr>
        <w:tab/>
      </w:r>
    </w:p>
    <w:p w:rsidR="004C6953" w:rsidRDefault="004C6953" w:rsidP="00C324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3241C" w:rsidRDefault="007A4FB9" w:rsidP="00C324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4C6953">
        <w:rPr>
          <w:rStyle w:val="a5"/>
          <w:rFonts w:ascii="Times New Roman" w:hAnsi="Times New Roman" w:cs="Times New Roman"/>
          <w:color w:val="auto"/>
          <w:sz w:val="28"/>
          <w:szCs w:val="28"/>
          <w:u w:val="none"/>
        </w:rPr>
        <w:t xml:space="preserve"> </w:t>
      </w:r>
      <w:r w:rsidR="00C3241C" w:rsidRPr="00C3241C">
        <w:rPr>
          <w:rStyle w:val="a5"/>
          <w:rFonts w:ascii="Times New Roman" w:hAnsi="Times New Roman" w:cs="Times New Roman"/>
          <w:color w:val="auto"/>
          <w:sz w:val="28"/>
          <w:szCs w:val="28"/>
          <w:u w:val="none"/>
        </w:rPr>
        <w:t xml:space="preserve">Уже 3 года в Приморском крае по инициативе Губернатора Приморского края О.Н. Кожемяко, при поддержке Правительства Приморского края, министерства культуры и архивного дела Приморского края успешно реализуется проект </w:t>
      </w:r>
      <w:r w:rsidR="00E77B2F">
        <w:rPr>
          <w:rStyle w:val="a5"/>
          <w:rFonts w:ascii="Times New Roman" w:hAnsi="Times New Roman" w:cs="Times New Roman"/>
          <w:color w:val="auto"/>
          <w:sz w:val="28"/>
          <w:szCs w:val="28"/>
          <w:u w:val="none"/>
        </w:rPr>
        <w:t>«</w:t>
      </w:r>
      <w:r w:rsidR="00C3241C" w:rsidRPr="00C3241C">
        <w:rPr>
          <w:rStyle w:val="a5"/>
          <w:rFonts w:ascii="Times New Roman" w:hAnsi="Times New Roman" w:cs="Times New Roman"/>
          <w:color w:val="auto"/>
          <w:sz w:val="28"/>
          <w:szCs w:val="28"/>
          <w:u w:val="none"/>
        </w:rPr>
        <w:t>Народные театры Приморского края</w:t>
      </w:r>
      <w:r w:rsidR="00E77B2F">
        <w:rPr>
          <w:rStyle w:val="a5"/>
          <w:rFonts w:ascii="Times New Roman" w:hAnsi="Times New Roman" w:cs="Times New Roman"/>
          <w:color w:val="auto"/>
          <w:sz w:val="28"/>
          <w:szCs w:val="28"/>
          <w:u w:val="none"/>
        </w:rPr>
        <w:t>»</w:t>
      </w:r>
      <w:r w:rsidR="00C3241C" w:rsidRPr="00C3241C">
        <w:rPr>
          <w:rStyle w:val="a5"/>
          <w:rFonts w:ascii="Times New Roman" w:hAnsi="Times New Roman" w:cs="Times New Roman"/>
          <w:color w:val="auto"/>
          <w:sz w:val="28"/>
          <w:szCs w:val="28"/>
          <w:u w:val="none"/>
        </w:rPr>
        <w:t xml:space="preserve">. Всего с начала реализации проекта из краевого бюджета выделено 34 млн руб. На сегодняшний день народные театры уже есть в г. Артем, г. Арсеньев, г. Спасск Дальний, г. Дальнегорск, пгт.Славянка, г. Партизанск, с. Черниговка. За 3 года более 500 человек посетило кастинги проекта в разных муниципалитетах края. Более 200 человек посчастливилось стать частью уникального проекта. Труппы театров дружны между собой и часто поддерживают коллег на премьерах в зрительном зале. Стоит отметить, что проект пользуется успехом и интересом у жителей Приморского края. В театральный сезон 2024-2025 годов планируется создать еще три </w:t>
      </w:r>
      <w:r w:rsidR="00E77B2F">
        <w:rPr>
          <w:rStyle w:val="a5"/>
          <w:rFonts w:ascii="Times New Roman" w:hAnsi="Times New Roman" w:cs="Times New Roman"/>
          <w:color w:val="auto"/>
          <w:sz w:val="28"/>
          <w:szCs w:val="28"/>
          <w:u w:val="none"/>
        </w:rPr>
        <w:t>«</w:t>
      </w:r>
      <w:r w:rsidR="00C3241C" w:rsidRPr="00C3241C">
        <w:rPr>
          <w:rStyle w:val="a5"/>
          <w:rFonts w:ascii="Times New Roman" w:hAnsi="Times New Roman" w:cs="Times New Roman"/>
          <w:color w:val="auto"/>
          <w:sz w:val="28"/>
          <w:szCs w:val="28"/>
          <w:u w:val="none"/>
        </w:rPr>
        <w:t>Народных театра</w:t>
      </w:r>
      <w:r w:rsidR="00E77B2F">
        <w:rPr>
          <w:rStyle w:val="a5"/>
          <w:rFonts w:ascii="Times New Roman" w:hAnsi="Times New Roman" w:cs="Times New Roman"/>
          <w:color w:val="auto"/>
          <w:sz w:val="28"/>
          <w:szCs w:val="28"/>
          <w:u w:val="none"/>
        </w:rPr>
        <w:t>»</w:t>
      </w:r>
      <w:r w:rsidR="00C3241C" w:rsidRPr="00C3241C">
        <w:rPr>
          <w:rStyle w:val="a5"/>
          <w:rFonts w:ascii="Times New Roman" w:hAnsi="Times New Roman" w:cs="Times New Roman"/>
          <w:color w:val="auto"/>
          <w:sz w:val="28"/>
          <w:szCs w:val="28"/>
          <w:u w:val="none"/>
        </w:rPr>
        <w:t xml:space="preserve"> в г. Лесозаводск, п. Лучегорск и п. Пограничном. В бюджете края на 2025 год на реализацию</w:t>
      </w:r>
      <w:r w:rsidR="00D6082B">
        <w:rPr>
          <w:rStyle w:val="a5"/>
          <w:rFonts w:ascii="Times New Roman" w:hAnsi="Times New Roman" w:cs="Times New Roman"/>
          <w:color w:val="auto"/>
          <w:sz w:val="28"/>
          <w:szCs w:val="28"/>
          <w:u w:val="none"/>
        </w:rPr>
        <w:t xml:space="preserve"> проекта предусмотрено 10,0 млн</w:t>
      </w:r>
      <w:r w:rsidR="00C3241C" w:rsidRPr="00C3241C">
        <w:rPr>
          <w:rStyle w:val="a5"/>
          <w:rFonts w:ascii="Times New Roman" w:hAnsi="Times New Roman" w:cs="Times New Roman"/>
          <w:color w:val="auto"/>
          <w:sz w:val="28"/>
          <w:szCs w:val="28"/>
          <w:u w:val="none"/>
        </w:rPr>
        <w:t xml:space="preserve"> руб. Более того, в 2025 году планируется провести масштабный театральный фестиваль всех </w:t>
      </w:r>
      <w:r w:rsidR="00E77B2F">
        <w:rPr>
          <w:rStyle w:val="a5"/>
          <w:rFonts w:ascii="Times New Roman" w:hAnsi="Times New Roman" w:cs="Times New Roman"/>
          <w:color w:val="auto"/>
          <w:sz w:val="28"/>
          <w:szCs w:val="28"/>
          <w:u w:val="none"/>
        </w:rPr>
        <w:t>«</w:t>
      </w:r>
      <w:r w:rsidR="00C3241C" w:rsidRPr="00C3241C">
        <w:rPr>
          <w:rStyle w:val="a5"/>
          <w:rFonts w:ascii="Times New Roman" w:hAnsi="Times New Roman" w:cs="Times New Roman"/>
          <w:color w:val="auto"/>
          <w:sz w:val="28"/>
          <w:szCs w:val="28"/>
          <w:u w:val="none"/>
        </w:rPr>
        <w:t>Народных театров</w:t>
      </w:r>
      <w:r w:rsidR="00E77B2F">
        <w:rPr>
          <w:rStyle w:val="a5"/>
          <w:rFonts w:ascii="Times New Roman" w:hAnsi="Times New Roman" w:cs="Times New Roman"/>
          <w:color w:val="auto"/>
          <w:sz w:val="28"/>
          <w:szCs w:val="28"/>
          <w:u w:val="none"/>
        </w:rPr>
        <w:t>»</w:t>
      </w:r>
      <w:r w:rsidR="00C3241C" w:rsidRPr="00C3241C">
        <w:rPr>
          <w:rStyle w:val="a5"/>
          <w:rFonts w:ascii="Times New Roman" w:hAnsi="Times New Roman" w:cs="Times New Roman"/>
          <w:color w:val="auto"/>
          <w:sz w:val="28"/>
          <w:szCs w:val="28"/>
          <w:u w:val="none"/>
        </w:rPr>
        <w:t xml:space="preserve"> во Владивостоке, в драматическом театре </w:t>
      </w:r>
      <w:r w:rsidR="00C3241C" w:rsidRPr="00C3241C">
        <w:rPr>
          <w:rStyle w:val="a5"/>
          <w:rFonts w:ascii="Times New Roman" w:hAnsi="Times New Roman" w:cs="Times New Roman"/>
          <w:color w:val="auto"/>
          <w:sz w:val="28"/>
          <w:szCs w:val="28"/>
          <w:u w:val="none"/>
        </w:rPr>
        <w:lastRenderedPageBreak/>
        <w:t>им. М.Горького. Для участия в проекте необходимо подать заявку куратору проекта, председателю Приморского отделения Союза театральных деятелей Я.В. Мялк, сот. тел. +7 914 707 32 92.</w:t>
      </w:r>
    </w:p>
    <w:p w:rsidR="002F0BE8" w:rsidRPr="00C3241C" w:rsidRDefault="002F0BE8" w:rsidP="00C3241C">
      <w:pPr>
        <w:widowControl w:val="0"/>
        <w:spacing w:after="0" w:line="360" w:lineRule="auto"/>
        <w:ind w:firstLine="709"/>
        <w:jc w:val="both"/>
        <w:rPr>
          <w:rStyle w:val="a5"/>
          <w:rFonts w:ascii="Times New Roman" w:hAnsi="Times New Roman" w:cs="Times New Roman"/>
          <w:color w:val="auto"/>
          <w:sz w:val="28"/>
          <w:szCs w:val="28"/>
          <w:u w:val="none"/>
        </w:rPr>
      </w:pPr>
    </w:p>
    <w:p w:rsidR="004C6953" w:rsidRPr="00C73F07" w:rsidRDefault="002A774A" w:rsidP="00C324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60</w:t>
      </w:r>
      <w:r w:rsidR="004C6953" w:rsidRPr="00C73F07">
        <w:rPr>
          <w:rStyle w:val="a5"/>
          <w:rFonts w:ascii="Times New Roman" w:hAnsi="Times New Roman" w:cs="Times New Roman"/>
          <w:b/>
          <w:color w:val="auto"/>
          <w:sz w:val="28"/>
          <w:szCs w:val="28"/>
          <w:u w:val="none"/>
        </w:rPr>
        <w:t xml:space="preserve">. </w:t>
      </w:r>
      <w:r w:rsidR="00C3241C" w:rsidRPr="00C73F07">
        <w:rPr>
          <w:rStyle w:val="a5"/>
          <w:rFonts w:ascii="Times New Roman" w:hAnsi="Times New Roman" w:cs="Times New Roman"/>
          <w:b/>
          <w:color w:val="auto"/>
          <w:sz w:val="28"/>
          <w:szCs w:val="28"/>
          <w:u w:val="none"/>
        </w:rPr>
        <w:t>Красно</w:t>
      </w:r>
      <w:r w:rsidR="004C6953" w:rsidRPr="00C73F07">
        <w:rPr>
          <w:rStyle w:val="a5"/>
          <w:rFonts w:ascii="Times New Roman" w:hAnsi="Times New Roman" w:cs="Times New Roman"/>
          <w:b/>
          <w:color w:val="auto"/>
          <w:sz w:val="28"/>
          <w:szCs w:val="28"/>
          <w:u w:val="none"/>
        </w:rPr>
        <w:t xml:space="preserve">армейский МО, </w:t>
      </w:r>
      <w:r w:rsidR="00C3241C" w:rsidRPr="00C73F07">
        <w:rPr>
          <w:rStyle w:val="a5"/>
          <w:rFonts w:ascii="Times New Roman" w:hAnsi="Times New Roman" w:cs="Times New Roman"/>
          <w:b/>
          <w:color w:val="auto"/>
          <w:sz w:val="28"/>
          <w:szCs w:val="28"/>
          <w:u w:val="none"/>
        </w:rPr>
        <w:t>Администрация Красноармейского МО</w:t>
      </w:r>
      <w:r w:rsidR="00C3241C" w:rsidRPr="00C73F07">
        <w:rPr>
          <w:rStyle w:val="a5"/>
          <w:rFonts w:ascii="Times New Roman" w:hAnsi="Times New Roman" w:cs="Times New Roman"/>
          <w:color w:val="auto"/>
          <w:sz w:val="28"/>
          <w:szCs w:val="28"/>
          <w:u w:val="none"/>
        </w:rPr>
        <w:tab/>
      </w:r>
    </w:p>
    <w:p w:rsidR="00C3241C" w:rsidRDefault="007A4FB9" w:rsidP="00C324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4C6953" w:rsidRPr="00C73F07">
        <w:rPr>
          <w:rStyle w:val="a5"/>
          <w:rFonts w:ascii="Times New Roman" w:hAnsi="Times New Roman" w:cs="Times New Roman"/>
          <w:color w:val="auto"/>
          <w:sz w:val="28"/>
          <w:szCs w:val="28"/>
          <w:u w:val="none"/>
        </w:rPr>
        <w:t xml:space="preserve"> </w:t>
      </w:r>
      <w:r w:rsidR="00C3241C" w:rsidRPr="00C73F07">
        <w:rPr>
          <w:rStyle w:val="a5"/>
          <w:rFonts w:ascii="Times New Roman" w:hAnsi="Times New Roman" w:cs="Times New Roman"/>
          <w:color w:val="auto"/>
          <w:sz w:val="28"/>
          <w:szCs w:val="28"/>
          <w:u w:val="none"/>
        </w:rPr>
        <w:t>Просим рассмотреть вопрос о выезде группы необходимых врачей к нам в Красноармейский муниципальный округ. Врачам нужно приезжать два раза в год. Спортсмены проживают в селах Новопокровка, Рощино и отдаленном поселке Восток.</w:t>
      </w:r>
      <w:r w:rsidR="00C3241C" w:rsidRPr="00C3241C">
        <w:rPr>
          <w:rStyle w:val="a5"/>
          <w:rFonts w:ascii="Times New Roman" w:hAnsi="Times New Roman" w:cs="Times New Roman"/>
          <w:color w:val="auto"/>
          <w:sz w:val="28"/>
          <w:szCs w:val="28"/>
          <w:u w:val="none"/>
        </w:rPr>
        <w:tab/>
      </w:r>
    </w:p>
    <w:p w:rsidR="00C73F07" w:rsidRDefault="00C73F07" w:rsidP="00C324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73F07" w:rsidRDefault="007A4FB9" w:rsidP="00C324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73F07">
        <w:rPr>
          <w:rStyle w:val="a5"/>
          <w:rFonts w:ascii="Times New Roman" w:hAnsi="Times New Roman" w:cs="Times New Roman"/>
          <w:color w:val="auto"/>
          <w:sz w:val="28"/>
          <w:szCs w:val="28"/>
          <w:u w:val="none"/>
        </w:rPr>
        <w:t xml:space="preserve"> </w:t>
      </w:r>
      <w:r w:rsidR="00C73F07" w:rsidRPr="00C73F07">
        <w:rPr>
          <w:rStyle w:val="a5"/>
          <w:rFonts w:ascii="Times New Roman" w:hAnsi="Times New Roman" w:cs="Times New Roman"/>
          <w:color w:val="auto"/>
          <w:sz w:val="28"/>
          <w:szCs w:val="28"/>
          <w:u w:val="none"/>
        </w:rPr>
        <w:t xml:space="preserve">В соответствии со Стратегией развития спортивной медицины Приморского края осмотры спортсменов Красноармейского муниципального округа проводятся в КГБУЗ </w:t>
      </w:r>
      <w:r w:rsidR="00E77B2F">
        <w:rPr>
          <w:rStyle w:val="a5"/>
          <w:rFonts w:ascii="Times New Roman" w:hAnsi="Times New Roman" w:cs="Times New Roman"/>
          <w:color w:val="auto"/>
          <w:sz w:val="28"/>
          <w:szCs w:val="28"/>
          <w:u w:val="none"/>
        </w:rPr>
        <w:t>«</w:t>
      </w:r>
      <w:r w:rsidR="00C73F07" w:rsidRPr="00C73F07">
        <w:rPr>
          <w:rStyle w:val="a5"/>
          <w:rFonts w:ascii="Times New Roman" w:hAnsi="Times New Roman" w:cs="Times New Roman"/>
          <w:color w:val="auto"/>
          <w:sz w:val="28"/>
          <w:szCs w:val="28"/>
          <w:u w:val="none"/>
        </w:rPr>
        <w:t>Пожарская ЦРБ</w:t>
      </w:r>
      <w:r w:rsidR="00E77B2F">
        <w:rPr>
          <w:rStyle w:val="a5"/>
          <w:rFonts w:ascii="Times New Roman" w:hAnsi="Times New Roman" w:cs="Times New Roman"/>
          <w:color w:val="auto"/>
          <w:sz w:val="28"/>
          <w:szCs w:val="28"/>
          <w:u w:val="none"/>
        </w:rPr>
        <w:t>»</w:t>
      </w:r>
      <w:r w:rsidR="00C73F07" w:rsidRPr="00C73F07">
        <w:rPr>
          <w:rStyle w:val="a5"/>
          <w:rFonts w:ascii="Times New Roman" w:hAnsi="Times New Roman" w:cs="Times New Roman"/>
          <w:color w:val="auto"/>
          <w:sz w:val="28"/>
          <w:szCs w:val="28"/>
          <w:u w:val="none"/>
        </w:rPr>
        <w:t xml:space="preserve">. В учреждении проведено оснащение кабинета спортивной медицины в соответствии с утвержденными порядками, получена лицензия на данный вид медицинской деятельности, имеются 2 специалиста с сертификатами по специальности </w:t>
      </w:r>
      <w:r w:rsidR="00E77B2F">
        <w:rPr>
          <w:rStyle w:val="a5"/>
          <w:rFonts w:ascii="Times New Roman" w:hAnsi="Times New Roman" w:cs="Times New Roman"/>
          <w:color w:val="auto"/>
          <w:sz w:val="28"/>
          <w:szCs w:val="28"/>
          <w:u w:val="none"/>
        </w:rPr>
        <w:t>«</w:t>
      </w:r>
      <w:r w:rsidR="00C73F07" w:rsidRPr="00C73F07">
        <w:rPr>
          <w:rStyle w:val="a5"/>
          <w:rFonts w:ascii="Times New Roman" w:hAnsi="Times New Roman" w:cs="Times New Roman"/>
          <w:color w:val="auto"/>
          <w:sz w:val="28"/>
          <w:szCs w:val="28"/>
          <w:u w:val="none"/>
        </w:rPr>
        <w:t>лечебная физкультура и спортивная медицина</w:t>
      </w:r>
      <w:r w:rsidR="00E77B2F">
        <w:rPr>
          <w:rStyle w:val="a5"/>
          <w:rFonts w:ascii="Times New Roman" w:hAnsi="Times New Roman" w:cs="Times New Roman"/>
          <w:color w:val="auto"/>
          <w:sz w:val="28"/>
          <w:szCs w:val="28"/>
          <w:u w:val="none"/>
        </w:rPr>
        <w:t>»</w:t>
      </w:r>
      <w:r w:rsidR="00C73F07" w:rsidRPr="00C73F07">
        <w:rPr>
          <w:rStyle w:val="a5"/>
          <w:rFonts w:ascii="Times New Roman" w:hAnsi="Times New Roman" w:cs="Times New Roman"/>
          <w:color w:val="auto"/>
          <w:sz w:val="28"/>
          <w:szCs w:val="28"/>
          <w:u w:val="none"/>
        </w:rPr>
        <w:t xml:space="preserve">. Спортивными организациями проводятся </w:t>
      </w:r>
      <w:r w:rsidR="00007A26" w:rsidRPr="00C73F07">
        <w:rPr>
          <w:rStyle w:val="a5"/>
          <w:rFonts w:ascii="Times New Roman" w:hAnsi="Times New Roman" w:cs="Times New Roman"/>
          <w:color w:val="auto"/>
          <w:sz w:val="28"/>
          <w:szCs w:val="28"/>
          <w:u w:val="none"/>
        </w:rPr>
        <w:t>централизованные</w:t>
      </w:r>
      <w:r w:rsidR="00C73F07" w:rsidRPr="00C73F07">
        <w:rPr>
          <w:rStyle w:val="a5"/>
          <w:rFonts w:ascii="Times New Roman" w:hAnsi="Times New Roman" w:cs="Times New Roman"/>
          <w:color w:val="auto"/>
          <w:sz w:val="28"/>
          <w:szCs w:val="28"/>
          <w:u w:val="none"/>
        </w:rPr>
        <w:t xml:space="preserve"> осмотры команд. Отказов в оказании медицинской помощи по данному виду не было.</w:t>
      </w:r>
    </w:p>
    <w:p w:rsidR="002F0BE8" w:rsidRPr="00C3241C" w:rsidRDefault="002F0BE8" w:rsidP="00C3241C">
      <w:pPr>
        <w:widowControl w:val="0"/>
        <w:spacing w:after="0" w:line="360" w:lineRule="auto"/>
        <w:ind w:firstLine="709"/>
        <w:jc w:val="both"/>
        <w:rPr>
          <w:rStyle w:val="a5"/>
          <w:rFonts w:ascii="Times New Roman" w:hAnsi="Times New Roman" w:cs="Times New Roman"/>
          <w:color w:val="auto"/>
          <w:sz w:val="28"/>
          <w:szCs w:val="28"/>
          <w:u w:val="none"/>
        </w:rPr>
      </w:pPr>
    </w:p>
    <w:p w:rsidR="003A5F62" w:rsidRDefault="002A774A"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61</w:t>
      </w:r>
      <w:r w:rsidR="004C6953" w:rsidRPr="004C6953">
        <w:rPr>
          <w:rStyle w:val="a5"/>
          <w:rFonts w:ascii="Times New Roman" w:hAnsi="Times New Roman" w:cs="Times New Roman"/>
          <w:b/>
          <w:color w:val="auto"/>
          <w:sz w:val="28"/>
          <w:szCs w:val="28"/>
          <w:u w:val="none"/>
        </w:rPr>
        <w:t xml:space="preserve">. </w:t>
      </w:r>
      <w:r w:rsidR="00C3241C" w:rsidRPr="004C6953">
        <w:rPr>
          <w:rStyle w:val="a5"/>
          <w:rFonts w:ascii="Times New Roman" w:hAnsi="Times New Roman" w:cs="Times New Roman"/>
          <w:b/>
          <w:color w:val="auto"/>
          <w:sz w:val="28"/>
          <w:szCs w:val="28"/>
          <w:u w:val="none"/>
        </w:rPr>
        <w:t>Находкинский ГО</w:t>
      </w:r>
      <w:r w:rsidR="004C6953" w:rsidRPr="004C6953">
        <w:rPr>
          <w:rStyle w:val="a5"/>
          <w:rFonts w:ascii="Times New Roman" w:hAnsi="Times New Roman" w:cs="Times New Roman"/>
          <w:b/>
          <w:color w:val="auto"/>
          <w:sz w:val="28"/>
          <w:szCs w:val="28"/>
          <w:u w:val="none"/>
        </w:rPr>
        <w:t xml:space="preserve">, г. Находка, </w:t>
      </w:r>
      <w:r w:rsidR="00C3241C" w:rsidRPr="004C6953">
        <w:rPr>
          <w:rStyle w:val="a5"/>
          <w:rFonts w:ascii="Times New Roman" w:hAnsi="Times New Roman" w:cs="Times New Roman"/>
          <w:b/>
          <w:color w:val="auto"/>
          <w:sz w:val="28"/>
          <w:szCs w:val="28"/>
          <w:u w:val="none"/>
        </w:rPr>
        <w:t>Ракаускас М</w:t>
      </w:r>
      <w:r w:rsidR="003A5F62">
        <w:rPr>
          <w:rStyle w:val="a5"/>
          <w:rFonts w:ascii="Times New Roman" w:hAnsi="Times New Roman" w:cs="Times New Roman"/>
          <w:b/>
          <w:color w:val="auto"/>
          <w:sz w:val="28"/>
          <w:szCs w:val="28"/>
          <w:u w:val="none"/>
        </w:rPr>
        <w:t>.</w:t>
      </w:r>
      <w:r w:rsidR="00C3241C" w:rsidRPr="004C6953">
        <w:rPr>
          <w:rStyle w:val="a5"/>
          <w:rFonts w:ascii="Times New Roman" w:hAnsi="Times New Roman" w:cs="Times New Roman"/>
          <w:b/>
          <w:color w:val="auto"/>
          <w:sz w:val="28"/>
          <w:szCs w:val="28"/>
          <w:u w:val="none"/>
        </w:rPr>
        <w:t>Р</w:t>
      </w:r>
      <w:r w:rsidR="003A5F62">
        <w:rPr>
          <w:rStyle w:val="a5"/>
          <w:rFonts w:ascii="Times New Roman" w:hAnsi="Times New Roman" w:cs="Times New Roman"/>
          <w:b/>
          <w:color w:val="auto"/>
          <w:sz w:val="28"/>
          <w:szCs w:val="28"/>
          <w:u w:val="none"/>
        </w:rPr>
        <w:t>.</w:t>
      </w:r>
      <w:r w:rsidR="003A5F62">
        <w:rPr>
          <w:rStyle w:val="a5"/>
          <w:rFonts w:ascii="Times New Roman" w:hAnsi="Times New Roman" w:cs="Times New Roman"/>
          <w:color w:val="auto"/>
          <w:sz w:val="28"/>
          <w:szCs w:val="28"/>
          <w:u w:val="none"/>
        </w:rPr>
        <w:t xml:space="preserve"> </w:t>
      </w:r>
    </w:p>
    <w:p w:rsidR="004C6953" w:rsidRDefault="007A4FB9"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4C6953">
        <w:rPr>
          <w:rStyle w:val="a5"/>
          <w:rFonts w:ascii="Times New Roman" w:hAnsi="Times New Roman" w:cs="Times New Roman"/>
          <w:color w:val="auto"/>
          <w:sz w:val="28"/>
          <w:szCs w:val="28"/>
          <w:u w:val="none"/>
        </w:rPr>
        <w:t xml:space="preserve"> </w:t>
      </w:r>
      <w:r w:rsidR="00C3241C" w:rsidRPr="00C3241C">
        <w:rPr>
          <w:rStyle w:val="a5"/>
          <w:rFonts w:ascii="Times New Roman" w:hAnsi="Times New Roman" w:cs="Times New Roman"/>
          <w:color w:val="auto"/>
          <w:sz w:val="28"/>
          <w:szCs w:val="28"/>
          <w:u w:val="none"/>
        </w:rPr>
        <w:t>От лица жителей города Находки благодарим за финансовую поддержку Правительство Приморского края, которая позволила нашим библиотекам стать комфортным местом культурного досуга дл</w:t>
      </w:r>
      <w:r w:rsidR="004C6953">
        <w:rPr>
          <w:rStyle w:val="a5"/>
          <w:rFonts w:ascii="Times New Roman" w:hAnsi="Times New Roman" w:cs="Times New Roman"/>
          <w:color w:val="auto"/>
          <w:sz w:val="28"/>
          <w:szCs w:val="28"/>
          <w:u w:val="none"/>
        </w:rPr>
        <w:t xml:space="preserve">я всех жителей. </w:t>
      </w:r>
      <w:r w:rsidR="00C3241C" w:rsidRPr="00C3241C">
        <w:rPr>
          <w:rStyle w:val="a5"/>
          <w:rFonts w:ascii="Times New Roman" w:hAnsi="Times New Roman" w:cs="Times New Roman"/>
          <w:color w:val="auto"/>
          <w:sz w:val="28"/>
          <w:szCs w:val="28"/>
          <w:u w:val="none"/>
        </w:rPr>
        <w:t>Другие учреждения нашего города, такие как Дом молодежи, Дом культуры им. Ю. Гагарина, Ливадийский дом культуры, детская художественная школа Nº 1 также нуждаются в обновлении и капитальном ремонте.</w:t>
      </w:r>
      <w:r w:rsidR="004C6953">
        <w:rPr>
          <w:rStyle w:val="a5"/>
          <w:rFonts w:ascii="Times New Roman" w:hAnsi="Times New Roman" w:cs="Times New Roman"/>
          <w:color w:val="auto"/>
          <w:sz w:val="28"/>
          <w:szCs w:val="28"/>
          <w:u w:val="none"/>
        </w:rPr>
        <w:t xml:space="preserve"> </w:t>
      </w:r>
      <w:r w:rsidR="00C3241C" w:rsidRPr="00C3241C">
        <w:rPr>
          <w:rStyle w:val="a5"/>
          <w:rFonts w:ascii="Times New Roman" w:hAnsi="Times New Roman" w:cs="Times New Roman"/>
          <w:color w:val="auto"/>
          <w:sz w:val="28"/>
          <w:szCs w:val="28"/>
          <w:u w:val="none"/>
        </w:rPr>
        <w:t>Планируется ли дальнейшая работа в данном</w:t>
      </w:r>
      <w:r w:rsidR="004C6953">
        <w:rPr>
          <w:rStyle w:val="a5"/>
          <w:rFonts w:ascii="Times New Roman" w:hAnsi="Times New Roman" w:cs="Times New Roman"/>
          <w:color w:val="auto"/>
          <w:sz w:val="28"/>
          <w:szCs w:val="28"/>
          <w:u w:val="none"/>
        </w:rPr>
        <w:t xml:space="preserve"> направлении?</w:t>
      </w:r>
    </w:p>
    <w:p w:rsidR="004C6953" w:rsidRDefault="004C6953"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C3241C" w:rsidRPr="00C3241C" w:rsidRDefault="007A4FB9"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4C6953">
        <w:rPr>
          <w:rStyle w:val="a5"/>
          <w:rFonts w:ascii="Times New Roman" w:hAnsi="Times New Roman" w:cs="Times New Roman"/>
          <w:color w:val="auto"/>
          <w:sz w:val="28"/>
          <w:szCs w:val="28"/>
          <w:u w:val="none"/>
        </w:rPr>
        <w:t xml:space="preserve"> </w:t>
      </w:r>
      <w:r w:rsidR="00C3241C" w:rsidRPr="00C3241C">
        <w:rPr>
          <w:rStyle w:val="a5"/>
          <w:rFonts w:ascii="Times New Roman" w:hAnsi="Times New Roman" w:cs="Times New Roman"/>
          <w:color w:val="auto"/>
          <w:sz w:val="28"/>
          <w:szCs w:val="28"/>
          <w:u w:val="none"/>
        </w:rPr>
        <w:t xml:space="preserve">Согласно Федеральному Закону от 6 октября 2010 года № 131-ФЗ </w:t>
      </w:r>
      <w:r w:rsidR="00E77B2F">
        <w:rPr>
          <w:rStyle w:val="a5"/>
          <w:rFonts w:ascii="Times New Roman" w:hAnsi="Times New Roman" w:cs="Times New Roman"/>
          <w:color w:val="auto"/>
          <w:sz w:val="28"/>
          <w:szCs w:val="28"/>
          <w:u w:val="none"/>
        </w:rPr>
        <w:t>«</w:t>
      </w:r>
      <w:r w:rsidR="00C3241C" w:rsidRPr="00C3241C">
        <w:rPr>
          <w:rStyle w:val="a5"/>
          <w:rFonts w:ascii="Times New Roman" w:hAnsi="Times New Roman" w:cs="Times New Roman"/>
          <w:color w:val="auto"/>
          <w:sz w:val="28"/>
          <w:szCs w:val="28"/>
          <w:u w:val="none"/>
        </w:rPr>
        <w:t xml:space="preserve">Об </w:t>
      </w:r>
      <w:r w:rsidR="00C3241C" w:rsidRPr="00C3241C">
        <w:rPr>
          <w:rStyle w:val="a5"/>
          <w:rFonts w:ascii="Times New Roman" w:hAnsi="Times New Roman" w:cs="Times New Roman"/>
          <w:color w:val="auto"/>
          <w:sz w:val="28"/>
          <w:szCs w:val="28"/>
          <w:u w:val="none"/>
        </w:rPr>
        <w:lastRenderedPageBreak/>
        <w:t>общих принципах организации местного самоуправления в Российской Федерации</w:t>
      </w:r>
      <w:r w:rsidR="00E77B2F">
        <w:rPr>
          <w:rStyle w:val="a5"/>
          <w:rFonts w:ascii="Times New Roman" w:hAnsi="Times New Roman" w:cs="Times New Roman"/>
          <w:color w:val="auto"/>
          <w:sz w:val="28"/>
          <w:szCs w:val="28"/>
          <w:u w:val="none"/>
        </w:rPr>
        <w:t>»</w:t>
      </w:r>
      <w:r w:rsidR="00C3241C" w:rsidRPr="00C3241C">
        <w:rPr>
          <w:rStyle w:val="a5"/>
          <w:rFonts w:ascii="Times New Roman" w:hAnsi="Times New Roman" w:cs="Times New Roman"/>
          <w:color w:val="auto"/>
          <w:sz w:val="28"/>
          <w:szCs w:val="28"/>
          <w:u w:val="none"/>
        </w:rPr>
        <w:t xml:space="preserve"> полномочия в сфере культуры разграничены между органами государственной власти Российской Федерации, органами государственной власти субъектов Российской Федерации и органами местного самоуправления. Капитальный ремонт муниципальных объектов культуры является вопросом местного значения, решение которого относится к компетенции и полномочиям соответствующих муниципальных образований, является расходным обязательством данных муниципальных образований и осуществляется ими самостоятельно за счет средств местных бюджетов.</w:t>
      </w:r>
    </w:p>
    <w:p w:rsidR="00C3241C" w:rsidRPr="00C3241C" w:rsidRDefault="00C3241C" w:rsidP="00C3241C">
      <w:pPr>
        <w:widowControl w:val="0"/>
        <w:spacing w:after="0" w:line="360" w:lineRule="auto"/>
        <w:ind w:firstLine="709"/>
        <w:jc w:val="both"/>
        <w:rPr>
          <w:rStyle w:val="a5"/>
          <w:rFonts w:ascii="Times New Roman" w:hAnsi="Times New Roman" w:cs="Times New Roman"/>
          <w:color w:val="auto"/>
          <w:sz w:val="28"/>
          <w:szCs w:val="28"/>
          <w:u w:val="none"/>
        </w:rPr>
      </w:pPr>
      <w:r w:rsidRPr="00C3241C">
        <w:rPr>
          <w:rStyle w:val="a5"/>
          <w:rFonts w:ascii="Times New Roman" w:hAnsi="Times New Roman" w:cs="Times New Roman"/>
          <w:color w:val="auto"/>
          <w:sz w:val="28"/>
          <w:szCs w:val="28"/>
          <w:u w:val="none"/>
        </w:rPr>
        <w:t xml:space="preserve">Согласно Закону Приморского края от 22 декабря 2023 года № 495-КЗ </w:t>
      </w:r>
      <w:r w:rsidR="00E77B2F">
        <w:rPr>
          <w:rStyle w:val="a5"/>
          <w:rFonts w:ascii="Times New Roman" w:hAnsi="Times New Roman" w:cs="Times New Roman"/>
          <w:color w:val="auto"/>
          <w:sz w:val="28"/>
          <w:szCs w:val="28"/>
          <w:u w:val="none"/>
        </w:rPr>
        <w:t>«</w:t>
      </w:r>
      <w:r w:rsidRPr="00C3241C">
        <w:rPr>
          <w:rStyle w:val="a5"/>
          <w:rFonts w:ascii="Times New Roman" w:hAnsi="Times New Roman" w:cs="Times New Roman"/>
          <w:color w:val="auto"/>
          <w:sz w:val="28"/>
          <w:szCs w:val="28"/>
          <w:u w:val="none"/>
        </w:rPr>
        <w:t>О краевом бюджете на 2024 год и плановый период 2025 и 2026 годов</w:t>
      </w:r>
      <w:r w:rsidR="00E77B2F">
        <w:rPr>
          <w:rStyle w:val="a5"/>
          <w:rFonts w:ascii="Times New Roman" w:hAnsi="Times New Roman" w:cs="Times New Roman"/>
          <w:color w:val="auto"/>
          <w:sz w:val="28"/>
          <w:szCs w:val="28"/>
          <w:u w:val="none"/>
        </w:rPr>
        <w:t>»</w:t>
      </w:r>
      <w:r w:rsidR="004C6953" w:rsidRPr="00C3241C">
        <w:rPr>
          <w:rStyle w:val="a5"/>
          <w:rFonts w:ascii="Times New Roman" w:hAnsi="Times New Roman" w:cs="Times New Roman"/>
          <w:color w:val="auto"/>
          <w:sz w:val="28"/>
          <w:szCs w:val="28"/>
          <w:u w:val="none"/>
        </w:rPr>
        <w:t>,</w:t>
      </w:r>
      <w:r w:rsidRPr="00C3241C">
        <w:rPr>
          <w:rStyle w:val="a5"/>
          <w:rFonts w:ascii="Times New Roman" w:hAnsi="Times New Roman" w:cs="Times New Roman"/>
          <w:color w:val="auto"/>
          <w:sz w:val="28"/>
          <w:szCs w:val="28"/>
          <w:u w:val="none"/>
        </w:rPr>
        <w:t xml:space="preserve"> и проекту бюджета на 2025 год и плановый период 2026 и 2027 годов средства краевого бюджета на предоставление в 2025 году субсидий муниципальным образованиям на капитальный ремонт объектов культуры муниципальной собственности не предусмотрены.</w:t>
      </w:r>
    </w:p>
    <w:p w:rsidR="00C3241C" w:rsidRPr="00C3241C" w:rsidRDefault="00C3241C" w:rsidP="00C3241C">
      <w:pPr>
        <w:widowControl w:val="0"/>
        <w:spacing w:after="0" w:line="360" w:lineRule="auto"/>
        <w:ind w:firstLine="709"/>
        <w:jc w:val="both"/>
        <w:rPr>
          <w:rStyle w:val="a5"/>
          <w:rFonts w:ascii="Times New Roman" w:hAnsi="Times New Roman" w:cs="Times New Roman"/>
          <w:color w:val="auto"/>
          <w:sz w:val="28"/>
          <w:szCs w:val="28"/>
          <w:u w:val="none"/>
        </w:rPr>
      </w:pPr>
      <w:r w:rsidRPr="00C3241C">
        <w:rPr>
          <w:rStyle w:val="a5"/>
          <w:rFonts w:ascii="Times New Roman" w:hAnsi="Times New Roman" w:cs="Times New Roman"/>
          <w:color w:val="auto"/>
          <w:sz w:val="28"/>
          <w:szCs w:val="28"/>
          <w:u w:val="none"/>
        </w:rPr>
        <w:t>Вопрос по финансированию муниципальных объектов культуры рассматривался при формировании проекта краевого бюджета на очередной финансовый год и плановый период. Однако, в сложившейся экономической ситуации, обеспечить финансовую потребность муниципальных образований для проведения капитального ремонта домов культуры не представляется возможным.</w:t>
      </w:r>
    </w:p>
    <w:p w:rsidR="00C3241C" w:rsidRPr="00C3241C" w:rsidRDefault="00C3241C" w:rsidP="00C3241C">
      <w:pPr>
        <w:widowControl w:val="0"/>
        <w:spacing w:after="0" w:line="360" w:lineRule="auto"/>
        <w:ind w:firstLine="709"/>
        <w:jc w:val="both"/>
        <w:rPr>
          <w:rStyle w:val="a5"/>
          <w:rFonts w:ascii="Times New Roman" w:hAnsi="Times New Roman" w:cs="Times New Roman"/>
          <w:color w:val="auto"/>
          <w:sz w:val="28"/>
          <w:szCs w:val="28"/>
          <w:u w:val="none"/>
        </w:rPr>
      </w:pPr>
      <w:r w:rsidRPr="00C3241C">
        <w:rPr>
          <w:rStyle w:val="a5"/>
          <w:rFonts w:ascii="Times New Roman" w:hAnsi="Times New Roman" w:cs="Times New Roman"/>
          <w:color w:val="auto"/>
          <w:sz w:val="28"/>
          <w:szCs w:val="28"/>
          <w:u w:val="none"/>
        </w:rPr>
        <w:t xml:space="preserve">Вместе с тем, для привлечения средств федерального бюджета на капитальный ремонт учреждений сферы культуры: МАУК </w:t>
      </w:r>
      <w:r w:rsidR="00E77B2F">
        <w:rPr>
          <w:rStyle w:val="a5"/>
          <w:rFonts w:ascii="Times New Roman" w:hAnsi="Times New Roman" w:cs="Times New Roman"/>
          <w:color w:val="auto"/>
          <w:sz w:val="28"/>
          <w:szCs w:val="28"/>
          <w:u w:val="none"/>
        </w:rPr>
        <w:t>«</w:t>
      </w:r>
      <w:r w:rsidRPr="00C3241C">
        <w:rPr>
          <w:rStyle w:val="a5"/>
          <w:rFonts w:ascii="Times New Roman" w:hAnsi="Times New Roman" w:cs="Times New Roman"/>
          <w:color w:val="auto"/>
          <w:sz w:val="28"/>
          <w:szCs w:val="28"/>
          <w:u w:val="none"/>
        </w:rPr>
        <w:t>Дом молодежи</w:t>
      </w:r>
      <w:r w:rsidR="00E77B2F">
        <w:rPr>
          <w:rStyle w:val="a5"/>
          <w:rFonts w:ascii="Times New Roman" w:hAnsi="Times New Roman" w:cs="Times New Roman"/>
          <w:color w:val="auto"/>
          <w:sz w:val="28"/>
          <w:szCs w:val="28"/>
          <w:u w:val="none"/>
        </w:rPr>
        <w:t>»</w:t>
      </w:r>
      <w:r w:rsidRPr="00C3241C">
        <w:rPr>
          <w:rStyle w:val="a5"/>
          <w:rFonts w:ascii="Times New Roman" w:hAnsi="Times New Roman" w:cs="Times New Roman"/>
          <w:color w:val="auto"/>
          <w:sz w:val="28"/>
          <w:szCs w:val="28"/>
          <w:u w:val="none"/>
        </w:rPr>
        <w:t xml:space="preserve">, МАУК </w:t>
      </w:r>
      <w:r w:rsidR="00E77B2F">
        <w:rPr>
          <w:rStyle w:val="a5"/>
          <w:rFonts w:ascii="Times New Roman" w:hAnsi="Times New Roman" w:cs="Times New Roman"/>
          <w:color w:val="auto"/>
          <w:sz w:val="28"/>
          <w:szCs w:val="28"/>
          <w:u w:val="none"/>
        </w:rPr>
        <w:t>«</w:t>
      </w:r>
      <w:r w:rsidRPr="00C3241C">
        <w:rPr>
          <w:rStyle w:val="a5"/>
          <w:rFonts w:ascii="Times New Roman" w:hAnsi="Times New Roman" w:cs="Times New Roman"/>
          <w:color w:val="auto"/>
          <w:sz w:val="28"/>
          <w:szCs w:val="28"/>
          <w:u w:val="none"/>
        </w:rPr>
        <w:t>Дом культуры им. Ю.Гагарина</w:t>
      </w:r>
      <w:r w:rsidR="00E77B2F">
        <w:rPr>
          <w:rStyle w:val="a5"/>
          <w:rFonts w:ascii="Times New Roman" w:hAnsi="Times New Roman" w:cs="Times New Roman"/>
          <w:color w:val="auto"/>
          <w:sz w:val="28"/>
          <w:szCs w:val="28"/>
          <w:u w:val="none"/>
        </w:rPr>
        <w:t>»</w:t>
      </w:r>
      <w:r w:rsidRPr="00C3241C">
        <w:rPr>
          <w:rStyle w:val="a5"/>
          <w:rFonts w:ascii="Times New Roman" w:hAnsi="Times New Roman" w:cs="Times New Roman"/>
          <w:color w:val="auto"/>
          <w:sz w:val="28"/>
          <w:szCs w:val="28"/>
          <w:u w:val="none"/>
        </w:rPr>
        <w:t xml:space="preserve">, МАУК </w:t>
      </w:r>
      <w:r w:rsidR="00E77B2F">
        <w:rPr>
          <w:rStyle w:val="a5"/>
          <w:rFonts w:ascii="Times New Roman" w:hAnsi="Times New Roman" w:cs="Times New Roman"/>
          <w:color w:val="auto"/>
          <w:sz w:val="28"/>
          <w:szCs w:val="28"/>
          <w:u w:val="none"/>
        </w:rPr>
        <w:t>«</w:t>
      </w:r>
      <w:r w:rsidRPr="00C3241C">
        <w:rPr>
          <w:rStyle w:val="a5"/>
          <w:rFonts w:ascii="Times New Roman" w:hAnsi="Times New Roman" w:cs="Times New Roman"/>
          <w:color w:val="auto"/>
          <w:sz w:val="28"/>
          <w:szCs w:val="28"/>
          <w:u w:val="none"/>
        </w:rPr>
        <w:t>Ливадийский дом культуры</w:t>
      </w:r>
      <w:r w:rsidR="00E77B2F">
        <w:rPr>
          <w:rStyle w:val="a5"/>
          <w:rFonts w:ascii="Times New Roman" w:hAnsi="Times New Roman" w:cs="Times New Roman"/>
          <w:color w:val="auto"/>
          <w:sz w:val="28"/>
          <w:szCs w:val="28"/>
          <w:u w:val="none"/>
        </w:rPr>
        <w:t>»</w:t>
      </w:r>
      <w:r w:rsidRPr="00C3241C">
        <w:rPr>
          <w:rStyle w:val="a5"/>
          <w:rFonts w:ascii="Times New Roman" w:hAnsi="Times New Roman" w:cs="Times New Roman"/>
          <w:color w:val="auto"/>
          <w:sz w:val="28"/>
          <w:szCs w:val="28"/>
          <w:u w:val="none"/>
        </w:rPr>
        <w:t xml:space="preserve"> Правительством Приморского края направлена заявка от 11 июля 2024 года №</w:t>
      </w:r>
      <w:r w:rsidR="002F0BE8">
        <w:rPr>
          <w:rStyle w:val="a5"/>
          <w:rFonts w:ascii="Times New Roman" w:hAnsi="Times New Roman" w:cs="Times New Roman"/>
          <w:color w:val="auto"/>
          <w:sz w:val="28"/>
          <w:szCs w:val="28"/>
          <w:u w:val="none"/>
        </w:rPr>
        <w:t> </w:t>
      </w:r>
      <w:r w:rsidRPr="00C3241C">
        <w:rPr>
          <w:rStyle w:val="a5"/>
          <w:rFonts w:ascii="Times New Roman" w:hAnsi="Times New Roman" w:cs="Times New Roman"/>
          <w:color w:val="auto"/>
          <w:sz w:val="28"/>
          <w:szCs w:val="28"/>
          <w:u w:val="none"/>
        </w:rPr>
        <w:t xml:space="preserve">23/6615 в адрес Министерства культуры Российской Федерации с целью включения указанных объектов в государственную программу Российской Федерации </w:t>
      </w:r>
      <w:r w:rsidR="00E77B2F">
        <w:rPr>
          <w:rStyle w:val="a5"/>
          <w:rFonts w:ascii="Times New Roman" w:hAnsi="Times New Roman" w:cs="Times New Roman"/>
          <w:color w:val="auto"/>
          <w:sz w:val="28"/>
          <w:szCs w:val="28"/>
          <w:u w:val="none"/>
        </w:rPr>
        <w:t>«</w:t>
      </w:r>
      <w:r w:rsidRPr="00C3241C">
        <w:rPr>
          <w:rStyle w:val="a5"/>
          <w:rFonts w:ascii="Times New Roman" w:hAnsi="Times New Roman" w:cs="Times New Roman"/>
          <w:color w:val="auto"/>
          <w:sz w:val="28"/>
          <w:szCs w:val="28"/>
          <w:u w:val="none"/>
        </w:rPr>
        <w:t>Развитие культуры</w:t>
      </w:r>
      <w:r w:rsidR="00E77B2F">
        <w:rPr>
          <w:rStyle w:val="a5"/>
          <w:rFonts w:ascii="Times New Roman" w:hAnsi="Times New Roman" w:cs="Times New Roman"/>
          <w:color w:val="auto"/>
          <w:sz w:val="28"/>
          <w:szCs w:val="28"/>
          <w:u w:val="none"/>
        </w:rPr>
        <w:t>»</w:t>
      </w:r>
      <w:r w:rsidRPr="00C3241C">
        <w:rPr>
          <w:rStyle w:val="a5"/>
          <w:rFonts w:ascii="Times New Roman" w:hAnsi="Times New Roman" w:cs="Times New Roman"/>
          <w:color w:val="auto"/>
          <w:sz w:val="28"/>
          <w:szCs w:val="28"/>
          <w:u w:val="none"/>
        </w:rPr>
        <w:t>. В настоящее время решение Министерством культуры Российской Федерации не принято.</w:t>
      </w:r>
    </w:p>
    <w:p w:rsidR="00E82799" w:rsidRDefault="00C3241C" w:rsidP="00C3241C">
      <w:pPr>
        <w:widowControl w:val="0"/>
        <w:spacing w:after="0" w:line="360" w:lineRule="auto"/>
        <w:ind w:firstLine="709"/>
        <w:jc w:val="both"/>
        <w:rPr>
          <w:rStyle w:val="a5"/>
          <w:rFonts w:ascii="Times New Roman" w:hAnsi="Times New Roman" w:cs="Times New Roman"/>
          <w:color w:val="auto"/>
          <w:sz w:val="28"/>
          <w:szCs w:val="28"/>
          <w:u w:val="none"/>
        </w:rPr>
      </w:pPr>
      <w:r w:rsidRPr="00C3241C">
        <w:rPr>
          <w:rStyle w:val="a5"/>
          <w:rFonts w:ascii="Times New Roman" w:hAnsi="Times New Roman" w:cs="Times New Roman"/>
          <w:color w:val="auto"/>
          <w:sz w:val="28"/>
          <w:szCs w:val="28"/>
          <w:u w:val="none"/>
        </w:rPr>
        <w:t xml:space="preserve">В случае принятия положительного решения в отношении вышеназванных </w:t>
      </w:r>
      <w:r w:rsidRPr="00C3241C">
        <w:rPr>
          <w:rStyle w:val="a5"/>
          <w:rFonts w:ascii="Times New Roman" w:hAnsi="Times New Roman" w:cs="Times New Roman"/>
          <w:color w:val="auto"/>
          <w:sz w:val="28"/>
          <w:szCs w:val="28"/>
          <w:u w:val="none"/>
        </w:rPr>
        <w:lastRenderedPageBreak/>
        <w:t>объектов</w:t>
      </w:r>
      <w:r w:rsidR="002F0BE8">
        <w:rPr>
          <w:rStyle w:val="a5"/>
          <w:rFonts w:ascii="Times New Roman" w:hAnsi="Times New Roman" w:cs="Times New Roman"/>
          <w:color w:val="auto"/>
          <w:sz w:val="28"/>
          <w:szCs w:val="28"/>
          <w:u w:val="none"/>
        </w:rPr>
        <w:t>,</w:t>
      </w:r>
      <w:r w:rsidRPr="00C3241C">
        <w:rPr>
          <w:rStyle w:val="a5"/>
          <w:rFonts w:ascii="Times New Roman" w:hAnsi="Times New Roman" w:cs="Times New Roman"/>
          <w:color w:val="auto"/>
          <w:sz w:val="28"/>
          <w:szCs w:val="28"/>
          <w:u w:val="none"/>
        </w:rPr>
        <w:t xml:space="preserve"> муниципальное образование будет уведомлено о выделении с</w:t>
      </w:r>
      <w:r w:rsidR="004C6953">
        <w:rPr>
          <w:rStyle w:val="a5"/>
          <w:rFonts w:ascii="Times New Roman" w:hAnsi="Times New Roman" w:cs="Times New Roman"/>
          <w:color w:val="auto"/>
          <w:sz w:val="28"/>
          <w:szCs w:val="28"/>
          <w:u w:val="none"/>
        </w:rPr>
        <w:t>редств из федерального бюджета.</w:t>
      </w:r>
    </w:p>
    <w:p w:rsidR="002F0BE8" w:rsidRDefault="002F0BE8" w:rsidP="00C3241C">
      <w:pPr>
        <w:widowControl w:val="0"/>
        <w:spacing w:after="0" w:line="360" w:lineRule="auto"/>
        <w:ind w:firstLine="709"/>
        <w:jc w:val="both"/>
        <w:rPr>
          <w:rStyle w:val="a5"/>
          <w:rFonts w:ascii="Times New Roman" w:hAnsi="Times New Roman" w:cs="Times New Roman"/>
          <w:color w:val="auto"/>
          <w:sz w:val="28"/>
          <w:szCs w:val="28"/>
          <w:u w:val="none"/>
        </w:rPr>
      </w:pPr>
    </w:p>
    <w:p w:rsidR="004C6953" w:rsidRDefault="004C6953" w:rsidP="004C6953">
      <w:pPr>
        <w:widowControl w:val="0"/>
        <w:spacing w:after="0" w:line="360" w:lineRule="auto"/>
        <w:ind w:firstLine="709"/>
        <w:jc w:val="both"/>
        <w:rPr>
          <w:rStyle w:val="a5"/>
          <w:rFonts w:ascii="Times New Roman" w:hAnsi="Times New Roman" w:cs="Times New Roman"/>
          <w:color w:val="auto"/>
          <w:sz w:val="28"/>
          <w:szCs w:val="28"/>
          <w:u w:val="none"/>
        </w:rPr>
      </w:pPr>
      <w:r w:rsidRPr="004C6953">
        <w:rPr>
          <w:rStyle w:val="a5"/>
          <w:rFonts w:ascii="Times New Roman" w:hAnsi="Times New Roman" w:cs="Times New Roman"/>
          <w:b/>
          <w:color w:val="auto"/>
          <w:sz w:val="28"/>
          <w:szCs w:val="28"/>
          <w:u w:val="none"/>
        </w:rPr>
        <w:t>6</w:t>
      </w:r>
      <w:r w:rsidR="002A774A">
        <w:rPr>
          <w:rStyle w:val="a5"/>
          <w:rFonts w:ascii="Times New Roman" w:hAnsi="Times New Roman" w:cs="Times New Roman"/>
          <w:b/>
          <w:color w:val="auto"/>
          <w:sz w:val="28"/>
          <w:szCs w:val="28"/>
          <w:u w:val="none"/>
        </w:rPr>
        <w:t>2</w:t>
      </w:r>
      <w:r w:rsidRPr="004C6953">
        <w:rPr>
          <w:rStyle w:val="a5"/>
          <w:rFonts w:ascii="Times New Roman" w:hAnsi="Times New Roman" w:cs="Times New Roman"/>
          <w:b/>
          <w:color w:val="auto"/>
          <w:sz w:val="28"/>
          <w:szCs w:val="28"/>
          <w:u w:val="none"/>
        </w:rPr>
        <w:t xml:space="preserve">. </w:t>
      </w:r>
      <w:r>
        <w:rPr>
          <w:rStyle w:val="a5"/>
          <w:rFonts w:ascii="Times New Roman" w:hAnsi="Times New Roman" w:cs="Times New Roman"/>
          <w:b/>
          <w:color w:val="auto"/>
          <w:sz w:val="28"/>
          <w:szCs w:val="28"/>
          <w:u w:val="none"/>
        </w:rPr>
        <w:t>Дарья</w:t>
      </w:r>
      <w:r w:rsidRPr="004C6953">
        <w:rPr>
          <w:rStyle w:val="a5"/>
          <w:rFonts w:ascii="Times New Roman" w:hAnsi="Times New Roman" w:cs="Times New Roman"/>
          <w:color w:val="auto"/>
          <w:sz w:val="28"/>
          <w:szCs w:val="28"/>
          <w:u w:val="none"/>
        </w:rPr>
        <w:tab/>
      </w:r>
    </w:p>
    <w:p w:rsidR="004C6953" w:rsidRDefault="007A4FB9"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4C6953">
        <w:rPr>
          <w:rStyle w:val="a5"/>
          <w:rFonts w:ascii="Times New Roman" w:hAnsi="Times New Roman" w:cs="Times New Roman"/>
          <w:color w:val="auto"/>
          <w:sz w:val="28"/>
          <w:szCs w:val="28"/>
          <w:u w:val="none"/>
        </w:rPr>
        <w:t xml:space="preserve"> А</w:t>
      </w:r>
      <w:r w:rsidR="004C6953" w:rsidRPr="004C6953">
        <w:rPr>
          <w:rStyle w:val="a5"/>
          <w:rFonts w:ascii="Times New Roman" w:hAnsi="Times New Roman" w:cs="Times New Roman"/>
          <w:color w:val="auto"/>
          <w:sz w:val="28"/>
          <w:szCs w:val="28"/>
          <w:u w:val="none"/>
        </w:rPr>
        <w:t xml:space="preserve"> тему демографии, поддержку многодетных семей, поддержку одиноких родителей когд</w:t>
      </w:r>
      <w:r w:rsidR="004C6953">
        <w:rPr>
          <w:rStyle w:val="a5"/>
          <w:rFonts w:ascii="Times New Roman" w:hAnsi="Times New Roman" w:cs="Times New Roman"/>
          <w:color w:val="auto"/>
          <w:sz w:val="28"/>
          <w:szCs w:val="28"/>
          <w:u w:val="none"/>
        </w:rPr>
        <w:t xml:space="preserve">а будут обсуждать? </w:t>
      </w:r>
      <w:r w:rsidR="004C6953">
        <w:rPr>
          <w:rStyle w:val="a5"/>
          <w:rFonts w:ascii="Times New Roman" w:hAnsi="Times New Roman" w:cs="Times New Roman"/>
          <w:color w:val="auto"/>
          <w:sz w:val="28"/>
          <w:szCs w:val="28"/>
          <w:u w:val="none"/>
        </w:rPr>
        <w:tab/>
      </w:r>
    </w:p>
    <w:p w:rsidR="004C6953" w:rsidRDefault="004C6953"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4C6953" w:rsidRDefault="007A4FB9"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4C6953">
        <w:rPr>
          <w:rStyle w:val="a5"/>
          <w:rFonts w:ascii="Times New Roman" w:hAnsi="Times New Roman" w:cs="Times New Roman"/>
          <w:color w:val="auto"/>
          <w:sz w:val="28"/>
          <w:szCs w:val="28"/>
          <w:u w:val="none"/>
        </w:rPr>
        <w:t xml:space="preserve"> Общественн</w:t>
      </w:r>
      <w:r w:rsidR="00054AA4">
        <w:rPr>
          <w:rStyle w:val="a5"/>
          <w:rFonts w:ascii="Times New Roman" w:hAnsi="Times New Roman" w:cs="Times New Roman"/>
          <w:color w:val="auto"/>
          <w:sz w:val="28"/>
          <w:szCs w:val="28"/>
          <w:u w:val="none"/>
        </w:rPr>
        <w:t>ые</w:t>
      </w:r>
      <w:r w:rsidR="004C6953">
        <w:rPr>
          <w:rStyle w:val="a5"/>
          <w:rFonts w:ascii="Times New Roman" w:hAnsi="Times New Roman" w:cs="Times New Roman"/>
          <w:color w:val="auto"/>
          <w:sz w:val="28"/>
          <w:szCs w:val="28"/>
          <w:u w:val="none"/>
        </w:rPr>
        <w:t xml:space="preserve"> </w:t>
      </w:r>
      <w:r w:rsidR="004C6953" w:rsidRPr="004C6953">
        <w:rPr>
          <w:rStyle w:val="a5"/>
          <w:rFonts w:ascii="Times New Roman" w:hAnsi="Times New Roman" w:cs="Times New Roman"/>
          <w:color w:val="auto"/>
          <w:sz w:val="28"/>
          <w:szCs w:val="28"/>
          <w:u w:val="none"/>
        </w:rPr>
        <w:t>обсуждени</w:t>
      </w:r>
      <w:r w:rsidR="00054AA4">
        <w:rPr>
          <w:rStyle w:val="a5"/>
          <w:rFonts w:ascii="Times New Roman" w:hAnsi="Times New Roman" w:cs="Times New Roman"/>
          <w:color w:val="auto"/>
          <w:sz w:val="28"/>
          <w:szCs w:val="28"/>
          <w:u w:val="none"/>
        </w:rPr>
        <w:t>я</w:t>
      </w:r>
      <w:r w:rsidR="004C6953" w:rsidRPr="004C6953">
        <w:rPr>
          <w:rStyle w:val="a5"/>
          <w:rFonts w:ascii="Times New Roman" w:hAnsi="Times New Roman" w:cs="Times New Roman"/>
          <w:color w:val="auto"/>
          <w:sz w:val="28"/>
          <w:szCs w:val="28"/>
          <w:u w:val="none"/>
        </w:rPr>
        <w:t xml:space="preserve"> краевого бюджета по указанным Вами вопросам состоял</w:t>
      </w:r>
      <w:r w:rsidR="00054AA4">
        <w:rPr>
          <w:rStyle w:val="a5"/>
          <w:rFonts w:ascii="Times New Roman" w:hAnsi="Times New Roman" w:cs="Times New Roman"/>
          <w:color w:val="auto"/>
          <w:sz w:val="28"/>
          <w:szCs w:val="28"/>
          <w:u w:val="none"/>
        </w:rPr>
        <w:t>и</w:t>
      </w:r>
      <w:r w:rsidR="004C6953" w:rsidRPr="004C6953">
        <w:rPr>
          <w:rStyle w:val="a5"/>
          <w:rFonts w:ascii="Times New Roman" w:hAnsi="Times New Roman" w:cs="Times New Roman"/>
          <w:color w:val="auto"/>
          <w:sz w:val="28"/>
          <w:szCs w:val="28"/>
          <w:u w:val="none"/>
        </w:rPr>
        <w:t xml:space="preserve">сь </w:t>
      </w:r>
      <w:r w:rsidR="00054AA4">
        <w:rPr>
          <w:rStyle w:val="a5"/>
          <w:rFonts w:ascii="Times New Roman" w:hAnsi="Times New Roman" w:cs="Times New Roman"/>
          <w:color w:val="auto"/>
          <w:sz w:val="28"/>
          <w:szCs w:val="28"/>
          <w:u w:val="none"/>
        </w:rPr>
        <w:t>8 октября 2024 года.</w:t>
      </w:r>
    </w:p>
    <w:p w:rsidR="002F0BE8" w:rsidRPr="004C6953" w:rsidRDefault="002F0BE8" w:rsidP="004C6953">
      <w:pPr>
        <w:widowControl w:val="0"/>
        <w:spacing w:after="0" w:line="360" w:lineRule="auto"/>
        <w:ind w:firstLine="709"/>
        <w:jc w:val="both"/>
        <w:rPr>
          <w:rStyle w:val="a5"/>
          <w:rFonts w:ascii="Times New Roman" w:hAnsi="Times New Roman" w:cs="Times New Roman"/>
          <w:color w:val="auto"/>
          <w:sz w:val="28"/>
          <w:szCs w:val="28"/>
          <w:u w:val="none"/>
        </w:rPr>
      </w:pPr>
    </w:p>
    <w:p w:rsidR="004C6953" w:rsidRDefault="004C6953" w:rsidP="004C6953">
      <w:pPr>
        <w:widowControl w:val="0"/>
        <w:spacing w:after="0" w:line="360" w:lineRule="auto"/>
        <w:ind w:firstLine="709"/>
        <w:jc w:val="both"/>
        <w:rPr>
          <w:rStyle w:val="a5"/>
          <w:rFonts w:ascii="Times New Roman" w:hAnsi="Times New Roman" w:cs="Times New Roman"/>
          <w:color w:val="auto"/>
          <w:sz w:val="28"/>
          <w:szCs w:val="28"/>
          <w:u w:val="none"/>
        </w:rPr>
      </w:pPr>
      <w:r w:rsidRPr="004C6953">
        <w:rPr>
          <w:rStyle w:val="a5"/>
          <w:rFonts w:ascii="Times New Roman" w:hAnsi="Times New Roman" w:cs="Times New Roman"/>
          <w:b/>
          <w:color w:val="auto"/>
          <w:sz w:val="28"/>
          <w:szCs w:val="28"/>
          <w:u w:val="none"/>
        </w:rPr>
        <w:t>6</w:t>
      </w:r>
      <w:r w:rsidR="002A774A">
        <w:rPr>
          <w:rStyle w:val="a5"/>
          <w:rFonts w:ascii="Times New Roman" w:hAnsi="Times New Roman" w:cs="Times New Roman"/>
          <w:b/>
          <w:color w:val="auto"/>
          <w:sz w:val="28"/>
          <w:szCs w:val="28"/>
          <w:u w:val="none"/>
        </w:rPr>
        <w:t>3</w:t>
      </w:r>
      <w:r w:rsidRPr="004C6953">
        <w:rPr>
          <w:rStyle w:val="a5"/>
          <w:rFonts w:ascii="Times New Roman" w:hAnsi="Times New Roman" w:cs="Times New Roman"/>
          <w:b/>
          <w:color w:val="auto"/>
          <w:sz w:val="28"/>
          <w:szCs w:val="28"/>
          <w:u w:val="none"/>
        </w:rPr>
        <w:t xml:space="preserve">. </w:t>
      </w:r>
      <w:r w:rsidR="003A5F62" w:rsidRPr="003A5F62">
        <w:rPr>
          <w:rStyle w:val="a5"/>
          <w:rFonts w:ascii="Times New Roman" w:hAnsi="Times New Roman" w:cs="Times New Roman"/>
          <w:b/>
          <w:color w:val="auto"/>
          <w:sz w:val="28"/>
          <w:szCs w:val="28"/>
          <w:u w:val="none"/>
        </w:rPr>
        <w:t>Л</w:t>
      </w:r>
      <w:r w:rsidRPr="003A5F62">
        <w:rPr>
          <w:rStyle w:val="a5"/>
          <w:rFonts w:ascii="Times New Roman" w:hAnsi="Times New Roman" w:cs="Times New Roman"/>
          <w:b/>
          <w:color w:val="auto"/>
          <w:sz w:val="28"/>
          <w:szCs w:val="28"/>
          <w:u w:val="none"/>
        </w:rPr>
        <w:t>ущикова</w:t>
      </w:r>
      <w:r w:rsidR="003A5F62" w:rsidRPr="003A5F62">
        <w:rPr>
          <w:rStyle w:val="a5"/>
          <w:rFonts w:ascii="Times New Roman" w:hAnsi="Times New Roman" w:cs="Times New Roman"/>
          <w:b/>
          <w:color w:val="auto"/>
          <w:sz w:val="28"/>
          <w:szCs w:val="28"/>
          <w:u w:val="none"/>
        </w:rPr>
        <w:t xml:space="preserve"> В.</w:t>
      </w:r>
    </w:p>
    <w:p w:rsidR="004C6953" w:rsidRDefault="007A4FB9"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4C6953">
        <w:rPr>
          <w:rStyle w:val="a5"/>
          <w:rFonts w:ascii="Times New Roman" w:hAnsi="Times New Roman" w:cs="Times New Roman"/>
          <w:color w:val="auto"/>
          <w:sz w:val="28"/>
          <w:szCs w:val="28"/>
          <w:u w:val="none"/>
        </w:rPr>
        <w:t xml:space="preserve"> Н</w:t>
      </w:r>
      <w:r w:rsidR="004C6953" w:rsidRPr="004C6953">
        <w:rPr>
          <w:rStyle w:val="a5"/>
          <w:rFonts w:ascii="Times New Roman" w:hAnsi="Times New Roman" w:cs="Times New Roman"/>
          <w:color w:val="auto"/>
          <w:sz w:val="28"/>
          <w:szCs w:val="28"/>
          <w:u w:val="none"/>
        </w:rPr>
        <w:t>овую программу запускают, сначала закройте программы, которые уже закрыты, но не профинансированы. Так как Закон П</w:t>
      </w:r>
      <w:r w:rsidR="00054AA4">
        <w:rPr>
          <w:rStyle w:val="a5"/>
          <w:rFonts w:ascii="Times New Roman" w:hAnsi="Times New Roman" w:cs="Times New Roman"/>
          <w:color w:val="auto"/>
          <w:sz w:val="28"/>
          <w:szCs w:val="28"/>
          <w:u w:val="none"/>
        </w:rPr>
        <w:t>риморского края от 24.</w:t>
      </w:r>
      <w:r w:rsidR="004C6953">
        <w:rPr>
          <w:rStyle w:val="a5"/>
          <w:rFonts w:ascii="Times New Roman" w:hAnsi="Times New Roman" w:cs="Times New Roman"/>
          <w:color w:val="auto"/>
          <w:sz w:val="28"/>
          <w:szCs w:val="28"/>
          <w:u w:val="none"/>
        </w:rPr>
        <w:t>12.2018г № 426-КЗ.</w:t>
      </w:r>
    </w:p>
    <w:p w:rsidR="004C6953" w:rsidRDefault="004C6953"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4C6953" w:rsidRPr="004C6953" w:rsidRDefault="007A4FB9"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4C6953">
        <w:rPr>
          <w:rStyle w:val="a5"/>
          <w:rFonts w:ascii="Times New Roman" w:hAnsi="Times New Roman" w:cs="Times New Roman"/>
          <w:color w:val="auto"/>
          <w:sz w:val="28"/>
          <w:szCs w:val="28"/>
          <w:u w:val="none"/>
        </w:rPr>
        <w:t xml:space="preserve"> </w:t>
      </w:r>
      <w:r w:rsidR="004C6953" w:rsidRPr="004C6953">
        <w:rPr>
          <w:rStyle w:val="a5"/>
          <w:rFonts w:ascii="Times New Roman" w:hAnsi="Times New Roman" w:cs="Times New Roman"/>
          <w:color w:val="auto"/>
          <w:sz w:val="28"/>
          <w:szCs w:val="28"/>
          <w:u w:val="none"/>
        </w:rPr>
        <w:t>В соответствии с п. 2 ст. 4 Закона П</w:t>
      </w:r>
      <w:r w:rsidR="00054AA4">
        <w:rPr>
          <w:rStyle w:val="a5"/>
          <w:rFonts w:ascii="Times New Roman" w:hAnsi="Times New Roman" w:cs="Times New Roman"/>
          <w:color w:val="auto"/>
          <w:sz w:val="28"/>
          <w:szCs w:val="28"/>
          <w:u w:val="none"/>
        </w:rPr>
        <w:t>риморского края от 24.12.2018   № </w:t>
      </w:r>
      <w:r w:rsidR="004C6953" w:rsidRPr="004C6953">
        <w:rPr>
          <w:rStyle w:val="a5"/>
          <w:rFonts w:ascii="Times New Roman" w:hAnsi="Times New Roman" w:cs="Times New Roman"/>
          <w:color w:val="auto"/>
          <w:sz w:val="28"/>
          <w:szCs w:val="28"/>
          <w:u w:val="none"/>
        </w:rPr>
        <w:t xml:space="preserve">426-КЗ </w:t>
      </w:r>
      <w:r w:rsidR="00E77B2F">
        <w:rPr>
          <w:rStyle w:val="a5"/>
          <w:rFonts w:ascii="Times New Roman" w:hAnsi="Times New Roman" w:cs="Times New Roman"/>
          <w:color w:val="auto"/>
          <w:sz w:val="28"/>
          <w:szCs w:val="28"/>
          <w:u w:val="none"/>
        </w:rPr>
        <w:t>«</w:t>
      </w:r>
      <w:r w:rsidR="004C6953" w:rsidRPr="004C6953">
        <w:rPr>
          <w:rStyle w:val="a5"/>
          <w:rFonts w:ascii="Times New Roman" w:hAnsi="Times New Roman" w:cs="Times New Roman"/>
          <w:color w:val="auto"/>
          <w:sz w:val="28"/>
          <w:szCs w:val="28"/>
          <w:u w:val="none"/>
        </w:rPr>
        <w:t>О социальной поддержке семей с детьми, нуждающихся в улучшении жилищных условий, на территории Приморского края</w:t>
      </w:r>
      <w:r w:rsidR="00E77B2F">
        <w:rPr>
          <w:rStyle w:val="a5"/>
          <w:rFonts w:ascii="Times New Roman" w:hAnsi="Times New Roman" w:cs="Times New Roman"/>
          <w:color w:val="auto"/>
          <w:sz w:val="28"/>
          <w:szCs w:val="28"/>
          <w:u w:val="none"/>
        </w:rPr>
        <w:t>»</w:t>
      </w:r>
      <w:r w:rsidR="004C6953" w:rsidRPr="004C6953">
        <w:rPr>
          <w:rStyle w:val="a5"/>
          <w:rFonts w:ascii="Times New Roman" w:hAnsi="Times New Roman" w:cs="Times New Roman"/>
          <w:color w:val="auto"/>
          <w:sz w:val="28"/>
          <w:szCs w:val="28"/>
          <w:u w:val="none"/>
        </w:rPr>
        <w:t xml:space="preserve"> (далее - Закон) срок подачи заявления на предоставление денежной выплаты на приобретение или строительство жилого помещения на территории Приморского края семьям с детьми, нуждающимся в улучшении жилищных условий, установлен до 31.12.2021. С момента вступления в силу Закона жилищные условия улучшили 460 семей. В настоящее время в списке получателей денежной выплаты числится 94 семьи, которые планируется обеспечить денежной выплатой в 2025 году с учетом объемов финансирования.</w:t>
      </w:r>
    </w:p>
    <w:p w:rsidR="004C6953" w:rsidRDefault="004C6953" w:rsidP="004C6953">
      <w:pPr>
        <w:widowControl w:val="0"/>
        <w:spacing w:after="0" w:line="360" w:lineRule="auto"/>
        <w:ind w:firstLine="709"/>
        <w:jc w:val="both"/>
        <w:rPr>
          <w:rStyle w:val="a5"/>
          <w:rFonts w:ascii="Times New Roman" w:hAnsi="Times New Roman" w:cs="Times New Roman"/>
          <w:color w:val="auto"/>
          <w:sz w:val="28"/>
          <w:szCs w:val="28"/>
          <w:u w:val="none"/>
        </w:rPr>
      </w:pPr>
      <w:r w:rsidRPr="004C6953">
        <w:rPr>
          <w:rStyle w:val="a5"/>
          <w:rFonts w:ascii="Times New Roman" w:hAnsi="Times New Roman" w:cs="Times New Roman"/>
          <w:b/>
          <w:color w:val="auto"/>
          <w:sz w:val="28"/>
          <w:szCs w:val="28"/>
          <w:u w:val="none"/>
        </w:rPr>
        <w:t>6</w:t>
      </w:r>
      <w:r w:rsidR="002A774A">
        <w:rPr>
          <w:rStyle w:val="a5"/>
          <w:rFonts w:ascii="Times New Roman" w:hAnsi="Times New Roman" w:cs="Times New Roman"/>
          <w:b/>
          <w:color w:val="auto"/>
          <w:sz w:val="28"/>
          <w:szCs w:val="28"/>
          <w:u w:val="none"/>
        </w:rPr>
        <w:t>4</w:t>
      </w:r>
      <w:r w:rsidRPr="004C6953">
        <w:rPr>
          <w:rStyle w:val="a5"/>
          <w:rFonts w:ascii="Times New Roman" w:hAnsi="Times New Roman" w:cs="Times New Roman"/>
          <w:b/>
          <w:color w:val="auto"/>
          <w:sz w:val="28"/>
          <w:szCs w:val="28"/>
          <w:u w:val="none"/>
        </w:rPr>
        <w:t xml:space="preserve">. </w:t>
      </w:r>
      <w:r w:rsidR="003A5F62">
        <w:rPr>
          <w:rStyle w:val="a5"/>
          <w:rFonts w:ascii="Times New Roman" w:hAnsi="Times New Roman" w:cs="Times New Roman"/>
          <w:b/>
          <w:color w:val="auto"/>
          <w:sz w:val="28"/>
          <w:szCs w:val="28"/>
          <w:u w:val="none"/>
        </w:rPr>
        <w:t>Сизов Е.</w:t>
      </w:r>
    </w:p>
    <w:p w:rsidR="004C6953" w:rsidRDefault="007A4FB9"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4C6953">
        <w:rPr>
          <w:rStyle w:val="a5"/>
          <w:rFonts w:ascii="Times New Roman" w:hAnsi="Times New Roman" w:cs="Times New Roman"/>
          <w:color w:val="auto"/>
          <w:sz w:val="28"/>
          <w:szCs w:val="28"/>
          <w:u w:val="none"/>
        </w:rPr>
        <w:t xml:space="preserve"> </w:t>
      </w:r>
      <w:r w:rsidR="004C6953" w:rsidRPr="004C6953">
        <w:rPr>
          <w:rStyle w:val="a5"/>
          <w:rFonts w:ascii="Times New Roman" w:hAnsi="Times New Roman" w:cs="Times New Roman"/>
          <w:color w:val="auto"/>
          <w:sz w:val="28"/>
          <w:szCs w:val="28"/>
          <w:u w:val="none"/>
        </w:rPr>
        <w:t>Почему основные деньги только на Адмирал? Воспитанников своих даже в молодежной команде единицы. А в Адмирале что – никого</w:t>
      </w:r>
      <w:r w:rsidR="004C6953">
        <w:rPr>
          <w:rStyle w:val="a5"/>
          <w:rFonts w:ascii="Times New Roman" w:hAnsi="Times New Roman" w:cs="Times New Roman"/>
          <w:color w:val="auto"/>
          <w:sz w:val="28"/>
          <w:szCs w:val="28"/>
          <w:u w:val="none"/>
        </w:rPr>
        <w:t>.</w:t>
      </w:r>
    </w:p>
    <w:p w:rsidR="004C6953" w:rsidRDefault="004C6953"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4C6953" w:rsidRDefault="007A4FB9"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4C6953">
        <w:rPr>
          <w:rStyle w:val="a5"/>
          <w:rFonts w:ascii="Times New Roman" w:hAnsi="Times New Roman" w:cs="Times New Roman"/>
          <w:color w:val="auto"/>
          <w:sz w:val="28"/>
          <w:szCs w:val="28"/>
          <w:u w:val="none"/>
        </w:rPr>
        <w:t xml:space="preserve"> </w:t>
      </w:r>
      <w:r w:rsidR="004C6953" w:rsidRPr="004C6953">
        <w:rPr>
          <w:rStyle w:val="a5"/>
          <w:rFonts w:ascii="Times New Roman" w:hAnsi="Times New Roman" w:cs="Times New Roman"/>
          <w:color w:val="auto"/>
          <w:sz w:val="28"/>
          <w:szCs w:val="28"/>
          <w:u w:val="none"/>
        </w:rPr>
        <w:t xml:space="preserve">Проектом закона о краевом бюджете на 2025-2027 годы предусмотрена </w:t>
      </w:r>
      <w:r w:rsidR="004C6953" w:rsidRPr="004C6953">
        <w:rPr>
          <w:rStyle w:val="a5"/>
          <w:rFonts w:ascii="Times New Roman" w:hAnsi="Times New Roman" w:cs="Times New Roman"/>
          <w:color w:val="auto"/>
          <w:sz w:val="28"/>
          <w:szCs w:val="28"/>
          <w:u w:val="none"/>
        </w:rPr>
        <w:lastRenderedPageBreak/>
        <w:t>субсидия на поддержку В 2025 году планируется оказание государственной поддержки из краевого бюджета в форме субсидий профессиональным спортивным клубам, спортивные команды которых участвуют от имени Приморского края в официальных межрегиональных, всероссийских и международных спортивных соревнованиях. Кроме хоккея, такую поддержку получат Приморские клубы по спидвею на гаревой дорожке, спидвею на льду, хоккею с мячом, мотокроссу, футболу, баскетболу, бадминтону и волейболу.</w:t>
      </w:r>
    </w:p>
    <w:p w:rsidR="00054AA4" w:rsidRPr="004C6953" w:rsidRDefault="00054AA4" w:rsidP="004C6953">
      <w:pPr>
        <w:widowControl w:val="0"/>
        <w:spacing w:after="0" w:line="360" w:lineRule="auto"/>
        <w:ind w:firstLine="709"/>
        <w:jc w:val="both"/>
        <w:rPr>
          <w:rStyle w:val="a5"/>
          <w:rFonts w:ascii="Times New Roman" w:hAnsi="Times New Roman" w:cs="Times New Roman"/>
          <w:color w:val="auto"/>
          <w:sz w:val="28"/>
          <w:szCs w:val="28"/>
          <w:u w:val="none"/>
        </w:rPr>
      </w:pPr>
    </w:p>
    <w:p w:rsidR="004C6953" w:rsidRDefault="004C6953" w:rsidP="004C6953">
      <w:pPr>
        <w:widowControl w:val="0"/>
        <w:spacing w:after="0" w:line="360" w:lineRule="auto"/>
        <w:ind w:firstLine="709"/>
        <w:jc w:val="both"/>
        <w:rPr>
          <w:rStyle w:val="a5"/>
          <w:rFonts w:ascii="Times New Roman" w:hAnsi="Times New Roman" w:cs="Times New Roman"/>
          <w:color w:val="auto"/>
          <w:sz w:val="28"/>
          <w:szCs w:val="28"/>
          <w:u w:val="none"/>
        </w:rPr>
      </w:pPr>
      <w:r w:rsidRPr="004C6953">
        <w:rPr>
          <w:rStyle w:val="a5"/>
          <w:rFonts w:ascii="Times New Roman" w:hAnsi="Times New Roman" w:cs="Times New Roman"/>
          <w:b/>
          <w:color w:val="auto"/>
          <w:sz w:val="28"/>
          <w:szCs w:val="28"/>
          <w:u w:val="none"/>
        </w:rPr>
        <w:t>6</w:t>
      </w:r>
      <w:r w:rsidR="002A774A">
        <w:rPr>
          <w:rStyle w:val="a5"/>
          <w:rFonts w:ascii="Times New Roman" w:hAnsi="Times New Roman" w:cs="Times New Roman"/>
          <w:b/>
          <w:color w:val="auto"/>
          <w:sz w:val="28"/>
          <w:szCs w:val="28"/>
          <w:u w:val="none"/>
        </w:rPr>
        <w:t>5</w:t>
      </w:r>
      <w:r w:rsidRPr="004C6953">
        <w:rPr>
          <w:rStyle w:val="a5"/>
          <w:rFonts w:ascii="Times New Roman" w:hAnsi="Times New Roman" w:cs="Times New Roman"/>
          <w:b/>
          <w:color w:val="auto"/>
          <w:sz w:val="28"/>
          <w:szCs w:val="28"/>
          <w:u w:val="none"/>
        </w:rPr>
        <w:t>. Вла</w:t>
      </w:r>
      <w:r>
        <w:rPr>
          <w:rStyle w:val="a5"/>
          <w:rFonts w:ascii="Times New Roman" w:hAnsi="Times New Roman" w:cs="Times New Roman"/>
          <w:b/>
          <w:color w:val="auto"/>
          <w:sz w:val="28"/>
          <w:szCs w:val="28"/>
          <w:u w:val="none"/>
        </w:rPr>
        <w:t xml:space="preserve">дивостокский ГО, г. Владивосток, </w:t>
      </w:r>
      <w:r w:rsidRPr="004C6953">
        <w:rPr>
          <w:rStyle w:val="a5"/>
          <w:rFonts w:ascii="Times New Roman" w:hAnsi="Times New Roman" w:cs="Times New Roman"/>
          <w:b/>
          <w:color w:val="auto"/>
          <w:sz w:val="28"/>
          <w:szCs w:val="28"/>
          <w:u w:val="none"/>
        </w:rPr>
        <w:t>Ольга Д</w:t>
      </w:r>
      <w:r w:rsidR="003A5F62">
        <w:rPr>
          <w:rStyle w:val="a5"/>
          <w:rFonts w:ascii="Times New Roman" w:hAnsi="Times New Roman" w:cs="Times New Roman"/>
          <w:b/>
          <w:color w:val="auto"/>
          <w:sz w:val="28"/>
          <w:szCs w:val="28"/>
          <w:u w:val="none"/>
        </w:rPr>
        <w:t>.</w:t>
      </w:r>
    </w:p>
    <w:p w:rsidR="004C6953" w:rsidRPr="004C6953" w:rsidRDefault="007A4FB9"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4C6953">
        <w:rPr>
          <w:rStyle w:val="a5"/>
          <w:rFonts w:ascii="Times New Roman" w:hAnsi="Times New Roman" w:cs="Times New Roman"/>
          <w:color w:val="auto"/>
          <w:sz w:val="28"/>
          <w:szCs w:val="28"/>
          <w:u w:val="none"/>
        </w:rPr>
        <w:t xml:space="preserve"> </w:t>
      </w:r>
      <w:r w:rsidR="004C6953" w:rsidRPr="004C6953">
        <w:rPr>
          <w:rStyle w:val="a5"/>
          <w:rFonts w:ascii="Times New Roman" w:hAnsi="Times New Roman" w:cs="Times New Roman"/>
          <w:color w:val="auto"/>
          <w:sz w:val="28"/>
          <w:szCs w:val="28"/>
          <w:u w:val="none"/>
        </w:rPr>
        <w:t xml:space="preserve">Бассейн во Владивостоке актуально сделать на Спортивной, как и полноценный спортивный комплекс здесь. Замечу, ранее именно спортивное назначение имела данная земля, что актуально </w:t>
      </w:r>
      <w:r w:rsidR="004C6953">
        <w:rPr>
          <w:rStyle w:val="a5"/>
          <w:rFonts w:ascii="Times New Roman" w:hAnsi="Times New Roman" w:cs="Times New Roman"/>
          <w:color w:val="auto"/>
          <w:sz w:val="28"/>
          <w:szCs w:val="28"/>
          <w:u w:val="none"/>
        </w:rPr>
        <w:t xml:space="preserve">по нормативам </w:t>
      </w:r>
      <w:r w:rsidR="004C6953" w:rsidRPr="004C6953">
        <w:rPr>
          <w:rStyle w:val="a5"/>
          <w:rFonts w:ascii="Times New Roman" w:hAnsi="Times New Roman" w:cs="Times New Roman"/>
          <w:color w:val="auto"/>
          <w:sz w:val="28"/>
          <w:szCs w:val="28"/>
          <w:u w:val="none"/>
        </w:rPr>
        <w:t xml:space="preserve">СНиП которые сегодняшняя муниципальная власть беспрецедентно игнорирует в градостроительной деятельности. </w:t>
      </w:r>
    </w:p>
    <w:p w:rsidR="004C6953" w:rsidRDefault="004C6953"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4C6953" w:rsidRDefault="007A4FB9"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4C6953">
        <w:rPr>
          <w:rStyle w:val="a5"/>
          <w:rFonts w:ascii="Times New Roman" w:hAnsi="Times New Roman" w:cs="Times New Roman"/>
          <w:color w:val="auto"/>
          <w:sz w:val="28"/>
          <w:szCs w:val="28"/>
          <w:u w:val="none"/>
        </w:rPr>
        <w:t xml:space="preserve"> </w:t>
      </w:r>
      <w:r w:rsidR="004C6953" w:rsidRPr="004C6953">
        <w:rPr>
          <w:rStyle w:val="a5"/>
          <w:rFonts w:ascii="Times New Roman" w:hAnsi="Times New Roman" w:cs="Times New Roman"/>
          <w:color w:val="auto"/>
          <w:sz w:val="28"/>
          <w:szCs w:val="28"/>
          <w:u w:val="none"/>
        </w:rPr>
        <w:t xml:space="preserve"> В 2023 году завершено строительство круглогодичного бассейна в районе пляжа </w:t>
      </w:r>
      <w:r w:rsidR="00E77B2F">
        <w:rPr>
          <w:rStyle w:val="a5"/>
          <w:rFonts w:ascii="Times New Roman" w:hAnsi="Times New Roman" w:cs="Times New Roman"/>
          <w:color w:val="auto"/>
          <w:sz w:val="28"/>
          <w:szCs w:val="28"/>
          <w:u w:val="none"/>
        </w:rPr>
        <w:t>«</w:t>
      </w:r>
      <w:r w:rsidR="004C6953" w:rsidRPr="004C6953">
        <w:rPr>
          <w:rStyle w:val="a5"/>
          <w:rFonts w:ascii="Times New Roman" w:hAnsi="Times New Roman" w:cs="Times New Roman"/>
          <w:color w:val="auto"/>
          <w:sz w:val="28"/>
          <w:szCs w:val="28"/>
          <w:u w:val="none"/>
        </w:rPr>
        <w:t>Юбилейный</w:t>
      </w:r>
      <w:r w:rsidR="00E77B2F">
        <w:rPr>
          <w:rStyle w:val="a5"/>
          <w:rFonts w:ascii="Times New Roman" w:hAnsi="Times New Roman" w:cs="Times New Roman"/>
          <w:color w:val="auto"/>
          <w:sz w:val="28"/>
          <w:szCs w:val="28"/>
          <w:u w:val="none"/>
        </w:rPr>
        <w:t>»</w:t>
      </w:r>
      <w:r w:rsidR="004C6953" w:rsidRPr="004C6953">
        <w:rPr>
          <w:rStyle w:val="a5"/>
          <w:rFonts w:ascii="Times New Roman" w:hAnsi="Times New Roman" w:cs="Times New Roman"/>
          <w:color w:val="auto"/>
          <w:sz w:val="28"/>
          <w:szCs w:val="28"/>
          <w:u w:val="none"/>
        </w:rPr>
        <w:t xml:space="preserve"> во Владивостоке. Бассейн предназначен для занятий плаванием, сезонного или круглогодичного использования, в том числе для обучения плаванию. Кроме того, на 2025 году предусмотрено 27,5 млн рублей на капитальный ремонт чаши бассейна и переливов здания учебно-спортивного центра </w:t>
      </w:r>
      <w:r w:rsidR="00E77B2F">
        <w:rPr>
          <w:rStyle w:val="a5"/>
          <w:rFonts w:ascii="Times New Roman" w:hAnsi="Times New Roman" w:cs="Times New Roman"/>
          <w:color w:val="auto"/>
          <w:sz w:val="28"/>
          <w:szCs w:val="28"/>
          <w:u w:val="none"/>
        </w:rPr>
        <w:t>«</w:t>
      </w:r>
      <w:r w:rsidR="004C6953" w:rsidRPr="004C6953">
        <w:rPr>
          <w:rStyle w:val="a5"/>
          <w:rFonts w:ascii="Times New Roman" w:hAnsi="Times New Roman" w:cs="Times New Roman"/>
          <w:color w:val="auto"/>
          <w:sz w:val="28"/>
          <w:szCs w:val="28"/>
          <w:u w:val="none"/>
        </w:rPr>
        <w:t>Олимпиец</w:t>
      </w:r>
      <w:r w:rsidR="00E77B2F">
        <w:rPr>
          <w:rStyle w:val="a5"/>
          <w:rFonts w:ascii="Times New Roman" w:hAnsi="Times New Roman" w:cs="Times New Roman"/>
          <w:color w:val="auto"/>
          <w:sz w:val="28"/>
          <w:szCs w:val="28"/>
          <w:u w:val="none"/>
        </w:rPr>
        <w:t>»</w:t>
      </w:r>
      <w:r w:rsidR="004C6953" w:rsidRPr="004C6953">
        <w:rPr>
          <w:rStyle w:val="a5"/>
          <w:rFonts w:ascii="Times New Roman" w:hAnsi="Times New Roman" w:cs="Times New Roman"/>
          <w:color w:val="auto"/>
          <w:sz w:val="28"/>
          <w:szCs w:val="28"/>
          <w:u w:val="none"/>
        </w:rPr>
        <w:t>, расположенного по адресу: Владивост</w:t>
      </w:r>
      <w:r w:rsidR="00054AA4">
        <w:rPr>
          <w:rStyle w:val="a5"/>
          <w:rFonts w:ascii="Times New Roman" w:hAnsi="Times New Roman" w:cs="Times New Roman"/>
          <w:color w:val="auto"/>
          <w:sz w:val="28"/>
          <w:szCs w:val="28"/>
          <w:u w:val="none"/>
        </w:rPr>
        <w:t>ок, ул. </w:t>
      </w:r>
      <w:r w:rsidR="004C6953" w:rsidRPr="004C6953">
        <w:rPr>
          <w:rStyle w:val="a5"/>
          <w:rFonts w:ascii="Times New Roman" w:hAnsi="Times New Roman" w:cs="Times New Roman"/>
          <w:color w:val="auto"/>
          <w:sz w:val="28"/>
          <w:szCs w:val="28"/>
          <w:u w:val="none"/>
        </w:rPr>
        <w:t>Батарейная, д. 2.</w:t>
      </w:r>
    </w:p>
    <w:p w:rsidR="00054AA4" w:rsidRPr="004C6953" w:rsidRDefault="00054AA4" w:rsidP="004C6953">
      <w:pPr>
        <w:widowControl w:val="0"/>
        <w:spacing w:after="0" w:line="360" w:lineRule="auto"/>
        <w:ind w:firstLine="709"/>
        <w:jc w:val="both"/>
        <w:rPr>
          <w:rStyle w:val="a5"/>
          <w:rFonts w:ascii="Times New Roman" w:hAnsi="Times New Roman" w:cs="Times New Roman"/>
          <w:color w:val="auto"/>
          <w:sz w:val="28"/>
          <w:szCs w:val="28"/>
          <w:u w:val="none"/>
        </w:rPr>
      </w:pPr>
    </w:p>
    <w:p w:rsidR="004C6953" w:rsidRDefault="004C6953" w:rsidP="004C6953">
      <w:pPr>
        <w:widowControl w:val="0"/>
        <w:spacing w:after="0" w:line="360" w:lineRule="auto"/>
        <w:ind w:firstLine="709"/>
        <w:jc w:val="both"/>
        <w:rPr>
          <w:rStyle w:val="a5"/>
          <w:rFonts w:ascii="Times New Roman" w:hAnsi="Times New Roman" w:cs="Times New Roman"/>
          <w:color w:val="auto"/>
          <w:sz w:val="28"/>
          <w:szCs w:val="28"/>
          <w:u w:val="none"/>
        </w:rPr>
      </w:pPr>
      <w:r w:rsidRPr="004C6953">
        <w:rPr>
          <w:rStyle w:val="a5"/>
          <w:rFonts w:ascii="Times New Roman" w:hAnsi="Times New Roman" w:cs="Times New Roman"/>
          <w:b/>
          <w:color w:val="auto"/>
          <w:sz w:val="28"/>
          <w:szCs w:val="28"/>
          <w:u w:val="none"/>
        </w:rPr>
        <w:t>6</w:t>
      </w:r>
      <w:r w:rsidR="002A774A">
        <w:rPr>
          <w:rStyle w:val="a5"/>
          <w:rFonts w:ascii="Times New Roman" w:hAnsi="Times New Roman" w:cs="Times New Roman"/>
          <w:b/>
          <w:color w:val="auto"/>
          <w:sz w:val="28"/>
          <w:szCs w:val="28"/>
          <w:u w:val="none"/>
        </w:rPr>
        <w:t>6</w:t>
      </w:r>
      <w:r w:rsidRPr="004C6953">
        <w:rPr>
          <w:rStyle w:val="a5"/>
          <w:rFonts w:ascii="Times New Roman" w:hAnsi="Times New Roman" w:cs="Times New Roman"/>
          <w:b/>
          <w:color w:val="auto"/>
          <w:sz w:val="28"/>
          <w:szCs w:val="28"/>
          <w:u w:val="none"/>
        </w:rPr>
        <w:t>. Владивостокский ГО, г. Владивосток, Ольга Д</w:t>
      </w:r>
      <w:r w:rsidR="003A5F62">
        <w:rPr>
          <w:rStyle w:val="a5"/>
          <w:rFonts w:ascii="Times New Roman" w:hAnsi="Times New Roman" w:cs="Times New Roman"/>
          <w:b/>
          <w:color w:val="auto"/>
          <w:sz w:val="28"/>
          <w:szCs w:val="28"/>
          <w:u w:val="none"/>
        </w:rPr>
        <w:t>.</w:t>
      </w:r>
    </w:p>
    <w:p w:rsidR="004C6953" w:rsidRDefault="007A4FB9"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4C6953">
        <w:rPr>
          <w:rStyle w:val="a5"/>
          <w:rFonts w:ascii="Times New Roman" w:hAnsi="Times New Roman" w:cs="Times New Roman"/>
          <w:color w:val="auto"/>
          <w:sz w:val="28"/>
          <w:szCs w:val="28"/>
          <w:u w:val="none"/>
        </w:rPr>
        <w:t xml:space="preserve"> </w:t>
      </w:r>
      <w:r w:rsidR="004C6953" w:rsidRPr="004C6953">
        <w:rPr>
          <w:rStyle w:val="a5"/>
          <w:rFonts w:ascii="Times New Roman" w:hAnsi="Times New Roman" w:cs="Times New Roman"/>
          <w:color w:val="auto"/>
          <w:sz w:val="28"/>
          <w:szCs w:val="28"/>
          <w:u w:val="none"/>
        </w:rPr>
        <w:t>Неконтролируемое строительство жилья без учёта дорожной сети и социальных объектов делает из Владивостока город</w:t>
      </w:r>
      <w:r w:rsidR="00054AA4">
        <w:rPr>
          <w:rStyle w:val="a5"/>
          <w:rFonts w:ascii="Times New Roman" w:hAnsi="Times New Roman" w:cs="Times New Roman"/>
          <w:color w:val="auto"/>
          <w:sz w:val="28"/>
          <w:szCs w:val="28"/>
          <w:u w:val="none"/>
        </w:rPr>
        <w:t>,</w:t>
      </w:r>
      <w:r w:rsidR="004C6953" w:rsidRPr="004C6953">
        <w:rPr>
          <w:rStyle w:val="a5"/>
          <w:rFonts w:ascii="Times New Roman" w:hAnsi="Times New Roman" w:cs="Times New Roman"/>
          <w:color w:val="auto"/>
          <w:sz w:val="28"/>
          <w:szCs w:val="28"/>
          <w:u w:val="none"/>
        </w:rPr>
        <w:t xml:space="preserve"> непригодный для жизни, что и является причиной оттока коренных жителей из Владивостока. На второй речке в районе Гуливера началось строительство района имени КОЖЕМЯКО, вопрос - как мы будем передвигаться в данном месте, если уже сейчас проезд по 2 речке является серьёзным испытанием для жите</w:t>
      </w:r>
      <w:r w:rsidR="004C6953">
        <w:rPr>
          <w:rStyle w:val="a5"/>
          <w:rFonts w:ascii="Times New Roman" w:hAnsi="Times New Roman" w:cs="Times New Roman"/>
          <w:color w:val="auto"/>
          <w:sz w:val="28"/>
          <w:szCs w:val="28"/>
          <w:u w:val="none"/>
        </w:rPr>
        <w:t xml:space="preserve">лей! Кончайте кошмарить </w:t>
      </w:r>
      <w:r w:rsidR="004C6953">
        <w:rPr>
          <w:rStyle w:val="a5"/>
          <w:rFonts w:ascii="Times New Roman" w:hAnsi="Times New Roman" w:cs="Times New Roman"/>
          <w:color w:val="auto"/>
          <w:sz w:val="28"/>
          <w:szCs w:val="28"/>
          <w:u w:val="none"/>
        </w:rPr>
        <w:lastRenderedPageBreak/>
        <w:t>людей!</w:t>
      </w:r>
    </w:p>
    <w:p w:rsidR="004C6953" w:rsidRDefault="004C6953"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4C6953" w:rsidRPr="004C6953" w:rsidRDefault="007A4FB9"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4C6953">
        <w:rPr>
          <w:rStyle w:val="a5"/>
          <w:rFonts w:ascii="Times New Roman" w:hAnsi="Times New Roman" w:cs="Times New Roman"/>
          <w:color w:val="auto"/>
          <w:sz w:val="28"/>
          <w:szCs w:val="28"/>
          <w:u w:val="none"/>
        </w:rPr>
        <w:t xml:space="preserve"> </w:t>
      </w:r>
      <w:r w:rsidR="004C6953" w:rsidRPr="004C6953">
        <w:rPr>
          <w:rStyle w:val="a5"/>
          <w:rFonts w:ascii="Times New Roman" w:hAnsi="Times New Roman" w:cs="Times New Roman"/>
          <w:color w:val="auto"/>
          <w:sz w:val="28"/>
          <w:szCs w:val="28"/>
          <w:u w:val="none"/>
        </w:rPr>
        <w:t xml:space="preserve">Администрацией города Владивостока ООО </w:t>
      </w:r>
      <w:r w:rsidR="00E77B2F">
        <w:rPr>
          <w:rStyle w:val="a5"/>
          <w:rFonts w:ascii="Times New Roman" w:hAnsi="Times New Roman" w:cs="Times New Roman"/>
          <w:color w:val="auto"/>
          <w:sz w:val="28"/>
          <w:szCs w:val="28"/>
          <w:u w:val="none"/>
        </w:rPr>
        <w:t>«</w:t>
      </w:r>
      <w:r w:rsidR="004C6953" w:rsidRPr="004C6953">
        <w:rPr>
          <w:rStyle w:val="a5"/>
          <w:rFonts w:ascii="Times New Roman" w:hAnsi="Times New Roman" w:cs="Times New Roman"/>
          <w:color w:val="auto"/>
          <w:sz w:val="28"/>
          <w:szCs w:val="28"/>
          <w:u w:val="none"/>
        </w:rPr>
        <w:t xml:space="preserve">Специализированный застройщик </w:t>
      </w:r>
      <w:r w:rsidR="00E77B2F">
        <w:rPr>
          <w:rStyle w:val="a5"/>
          <w:rFonts w:ascii="Times New Roman" w:hAnsi="Times New Roman" w:cs="Times New Roman"/>
          <w:color w:val="auto"/>
          <w:sz w:val="28"/>
          <w:szCs w:val="28"/>
          <w:u w:val="none"/>
        </w:rPr>
        <w:t>«</w:t>
      </w:r>
      <w:r w:rsidR="004C6953" w:rsidRPr="004C6953">
        <w:rPr>
          <w:rStyle w:val="a5"/>
          <w:rFonts w:ascii="Times New Roman" w:hAnsi="Times New Roman" w:cs="Times New Roman"/>
          <w:color w:val="auto"/>
          <w:sz w:val="28"/>
          <w:szCs w:val="28"/>
          <w:u w:val="none"/>
        </w:rPr>
        <w:t>Атлант-ДВ</w:t>
      </w:r>
      <w:r w:rsidR="00E77B2F">
        <w:rPr>
          <w:rStyle w:val="a5"/>
          <w:rFonts w:ascii="Times New Roman" w:hAnsi="Times New Roman" w:cs="Times New Roman"/>
          <w:color w:val="auto"/>
          <w:sz w:val="28"/>
          <w:szCs w:val="28"/>
          <w:u w:val="none"/>
        </w:rPr>
        <w:t>»</w:t>
      </w:r>
      <w:r w:rsidR="004C6953" w:rsidRPr="004C6953">
        <w:rPr>
          <w:rStyle w:val="a5"/>
          <w:rFonts w:ascii="Times New Roman" w:hAnsi="Times New Roman" w:cs="Times New Roman"/>
          <w:color w:val="auto"/>
          <w:sz w:val="28"/>
          <w:szCs w:val="28"/>
          <w:u w:val="none"/>
        </w:rPr>
        <w:t xml:space="preserve"> выдано разрешение от 27.02.2024 № 25-28-09-2024 на строительство объекта капитального строительства </w:t>
      </w:r>
      <w:r w:rsidR="00E77B2F">
        <w:rPr>
          <w:rStyle w:val="a5"/>
          <w:rFonts w:ascii="Times New Roman" w:hAnsi="Times New Roman" w:cs="Times New Roman"/>
          <w:color w:val="auto"/>
          <w:sz w:val="28"/>
          <w:szCs w:val="28"/>
          <w:u w:val="none"/>
        </w:rPr>
        <w:t>«</w:t>
      </w:r>
      <w:r w:rsidR="004C6953" w:rsidRPr="004C6953">
        <w:rPr>
          <w:rStyle w:val="a5"/>
          <w:rFonts w:ascii="Times New Roman" w:hAnsi="Times New Roman" w:cs="Times New Roman"/>
          <w:color w:val="auto"/>
          <w:sz w:val="28"/>
          <w:szCs w:val="28"/>
          <w:u w:val="none"/>
        </w:rPr>
        <w:t xml:space="preserve">Жилой комплекс </w:t>
      </w:r>
      <w:r w:rsidR="00E77B2F">
        <w:rPr>
          <w:rStyle w:val="a5"/>
          <w:rFonts w:ascii="Times New Roman" w:hAnsi="Times New Roman" w:cs="Times New Roman"/>
          <w:color w:val="auto"/>
          <w:sz w:val="28"/>
          <w:szCs w:val="28"/>
          <w:u w:val="none"/>
        </w:rPr>
        <w:t>«</w:t>
      </w:r>
      <w:r w:rsidR="004C6953" w:rsidRPr="004C6953">
        <w:rPr>
          <w:rStyle w:val="a5"/>
          <w:rFonts w:ascii="Times New Roman" w:hAnsi="Times New Roman" w:cs="Times New Roman"/>
          <w:color w:val="auto"/>
          <w:sz w:val="28"/>
          <w:szCs w:val="28"/>
          <w:u w:val="none"/>
        </w:rPr>
        <w:t>СТАРК</w:t>
      </w:r>
      <w:r w:rsidR="00E77B2F">
        <w:rPr>
          <w:rStyle w:val="a5"/>
          <w:rFonts w:ascii="Times New Roman" w:hAnsi="Times New Roman" w:cs="Times New Roman"/>
          <w:color w:val="auto"/>
          <w:sz w:val="28"/>
          <w:szCs w:val="28"/>
          <w:u w:val="none"/>
        </w:rPr>
        <w:t>»</w:t>
      </w:r>
      <w:r w:rsidR="004C6953" w:rsidRPr="004C6953">
        <w:rPr>
          <w:rStyle w:val="a5"/>
          <w:rFonts w:ascii="Times New Roman" w:hAnsi="Times New Roman" w:cs="Times New Roman"/>
          <w:color w:val="auto"/>
          <w:sz w:val="28"/>
          <w:szCs w:val="28"/>
          <w:u w:val="none"/>
        </w:rPr>
        <w:t>, расположенный в районе 100-летия Владивостока, 103 в г. Владивостоке. Этап I</w:t>
      </w:r>
      <w:r w:rsidR="00E77B2F">
        <w:rPr>
          <w:rStyle w:val="a5"/>
          <w:rFonts w:ascii="Times New Roman" w:hAnsi="Times New Roman" w:cs="Times New Roman"/>
          <w:color w:val="auto"/>
          <w:sz w:val="28"/>
          <w:szCs w:val="28"/>
          <w:u w:val="none"/>
        </w:rPr>
        <w:t>»</w:t>
      </w:r>
      <w:r w:rsidR="004C6953" w:rsidRPr="004C6953">
        <w:rPr>
          <w:rStyle w:val="a5"/>
          <w:rFonts w:ascii="Times New Roman" w:hAnsi="Times New Roman" w:cs="Times New Roman"/>
          <w:color w:val="auto"/>
          <w:sz w:val="28"/>
          <w:szCs w:val="28"/>
          <w:u w:val="none"/>
        </w:rPr>
        <w:t xml:space="preserve"> на земельном участке с кадастровым номером 25:28:050045:1044. Срок действия разрешения – до 27.02.2029.</w:t>
      </w:r>
    </w:p>
    <w:p w:rsidR="004C6953" w:rsidRPr="004C6953" w:rsidRDefault="004C6953" w:rsidP="004C6953">
      <w:pPr>
        <w:widowControl w:val="0"/>
        <w:spacing w:after="0" w:line="360" w:lineRule="auto"/>
        <w:ind w:firstLine="709"/>
        <w:jc w:val="both"/>
        <w:rPr>
          <w:rStyle w:val="a5"/>
          <w:rFonts w:ascii="Times New Roman" w:hAnsi="Times New Roman" w:cs="Times New Roman"/>
          <w:color w:val="auto"/>
          <w:sz w:val="28"/>
          <w:szCs w:val="28"/>
          <w:u w:val="none"/>
        </w:rPr>
      </w:pPr>
      <w:r w:rsidRPr="004C6953">
        <w:rPr>
          <w:rStyle w:val="a5"/>
          <w:rFonts w:ascii="Times New Roman" w:hAnsi="Times New Roman" w:cs="Times New Roman"/>
          <w:color w:val="auto"/>
          <w:sz w:val="28"/>
          <w:szCs w:val="28"/>
          <w:u w:val="none"/>
        </w:rPr>
        <w:t>Вышеуказанное разрешение выдано в соответствии с требованиями законодательства, действовавшего на дату выдачи. Законные основания для отказа в выдаче застройщику разрешения у администрации города Владивостока отсутствовали.</w:t>
      </w:r>
    </w:p>
    <w:p w:rsidR="004C6953" w:rsidRPr="004C6953" w:rsidRDefault="004C6953" w:rsidP="004C6953">
      <w:pPr>
        <w:widowControl w:val="0"/>
        <w:spacing w:after="0" w:line="360" w:lineRule="auto"/>
        <w:ind w:firstLine="709"/>
        <w:jc w:val="both"/>
        <w:rPr>
          <w:rStyle w:val="a5"/>
          <w:rFonts w:ascii="Times New Roman" w:hAnsi="Times New Roman" w:cs="Times New Roman"/>
          <w:color w:val="auto"/>
          <w:sz w:val="28"/>
          <w:szCs w:val="28"/>
          <w:u w:val="none"/>
        </w:rPr>
      </w:pPr>
      <w:r w:rsidRPr="004C6953">
        <w:rPr>
          <w:rStyle w:val="a5"/>
          <w:rFonts w:ascii="Times New Roman" w:hAnsi="Times New Roman" w:cs="Times New Roman"/>
          <w:color w:val="auto"/>
          <w:sz w:val="28"/>
          <w:szCs w:val="28"/>
          <w:u w:val="none"/>
        </w:rPr>
        <w:t>При строительстве нового объекта застройщик получает в сетевых организациях технические условия на подключение объекта к инженерным сетям (тепло-, электро-, водоснабжения и водоотведения), которые включают в себя мероприятия по обеспечению нового объекта коммунальными услугами в полном объеме. При этом качество коммунальных услуг других потребителей, в том числе и рядом расположенных жилых домов, не меняется.</w:t>
      </w:r>
    </w:p>
    <w:p w:rsidR="004C6953" w:rsidRPr="004C6953" w:rsidRDefault="004C6953" w:rsidP="004C6953">
      <w:pPr>
        <w:widowControl w:val="0"/>
        <w:spacing w:after="0" w:line="360" w:lineRule="auto"/>
        <w:ind w:firstLine="709"/>
        <w:jc w:val="both"/>
        <w:rPr>
          <w:rStyle w:val="a5"/>
          <w:rFonts w:ascii="Times New Roman" w:hAnsi="Times New Roman" w:cs="Times New Roman"/>
          <w:color w:val="auto"/>
          <w:sz w:val="28"/>
          <w:szCs w:val="28"/>
          <w:u w:val="none"/>
        </w:rPr>
      </w:pPr>
      <w:r w:rsidRPr="004C6953">
        <w:rPr>
          <w:rStyle w:val="a5"/>
          <w:rFonts w:ascii="Times New Roman" w:hAnsi="Times New Roman" w:cs="Times New Roman"/>
          <w:color w:val="auto"/>
          <w:sz w:val="28"/>
          <w:szCs w:val="28"/>
          <w:u w:val="none"/>
        </w:rPr>
        <w:t>На сегодняшний день обязанность застройщиков возводить жилые дома одновременно с объектами социальной инфраструктуры в рамках процедуры, установленной статьей 51 Градостроительного кодекса РФ, напрямую не предусмотрена действующими нормативными правовыми актами различных уровней.</w:t>
      </w:r>
    </w:p>
    <w:p w:rsidR="004C6953" w:rsidRDefault="004C6953" w:rsidP="004C6953">
      <w:pPr>
        <w:widowControl w:val="0"/>
        <w:spacing w:after="0" w:line="360" w:lineRule="auto"/>
        <w:ind w:firstLine="709"/>
        <w:jc w:val="both"/>
        <w:rPr>
          <w:rStyle w:val="a5"/>
          <w:rFonts w:ascii="Times New Roman" w:hAnsi="Times New Roman" w:cs="Times New Roman"/>
          <w:color w:val="auto"/>
          <w:sz w:val="28"/>
          <w:szCs w:val="28"/>
          <w:u w:val="none"/>
        </w:rPr>
      </w:pPr>
      <w:r w:rsidRPr="004C6953">
        <w:rPr>
          <w:rStyle w:val="a5"/>
          <w:rFonts w:ascii="Times New Roman" w:hAnsi="Times New Roman" w:cs="Times New Roman"/>
          <w:color w:val="auto"/>
          <w:sz w:val="28"/>
          <w:szCs w:val="28"/>
          <w:u w:val="none"/>
        </w:rPr>
        <w:t>В отношении территории, в границах которой расположены земельные участки с кадастровыми номерами 25:28:050045:1043 и 25:28:050045:1044 утвержденная документация по планировке территории на сегодняшний день отсутствует, решение о подготовке документации не принято.</w:t>
      </w:r>
    </w:p>
    <w:p w:rsidR="00054AA4" w:rsidRPr="004C6953" w:rsidRDefault="00054AA4" w:rsidP="004C6953">
      <w:pPr>
        <w:widowControl w:val="0"/>
        <w:spacing w:after="0" w:line="360" w:lineRule="auto"/>
        <w:ind w:firstLine="709"/>
        <w:jc w:val="both"/>
        <w:rPr>
          <w:rStyle w:val="a5"/>
          <w:rFonts w:ascii="Times New Roman" w:hAnsi="Times New Roman" w:cs="Times New Roman"/>
          <w:color w:val="auto"/>
          <w:sz w:val="28"/>
          <w:szCs w:val="28"/>
          <w:u w:val="none"/>
        </w:rPr>
      </w:pPr>
    </w:p>
    <w:p w:rsidR="00B43E65" w:rsidRDefault="00B43E65" w:rsidP="004C6953">
      <w:pPr>
        <w:widowControl w:val="0"/>
        <w:spacing w:after="0" w:line="360" w:lineRule="auto"/>
        <w:ind w:firstLine="709"/>
        <w:jc w:val="both"/>
        <w:rPr>
          <w:rStyle w:val="a5"/>
          <w:rFonts w:ascii="Times New Roman" w:hAnsi="Times New Roman" w:cs="Times New Roman"/>
          <w:color w:val="auto"/>
          <w:sz w:val="28"/>
          <w:szCs w:val="28"/>
          <w:u w:val="none"/>
        </w:rPr>
      </w:pPr>
      <w:r w:rsidRPr="00B43E65">
        <w:rPr>
          <w:rStyle w:val="a5"/>
          <w:rFonts w:ascii="Times New Roman" w:hAnsi="Times New Roman" w:cs="Times New Roman"/>
          <w:b/>
          <w:color w:val="auto"/>
          <w:sz w:val="28"/>
          <w:szCs w:val="28"/>
          <w:u w:val="none"/>
        </w:rPr>
        <w:t>6</w:t>
      </w:r>
      <w:r w:rsidR="002A774A">
        <w:rPr>
          <w:rStyle w:val="a5"/>
          <w:rFonts w:ascii="Times New Roman" w:hAnsi="Times New Roman" w:cs="Times New Roman"/>
          <w:b/>
          <w:color w:val="auto"/>
          <w:sz w:val="28"/>
          <w:szCs w:val="28"/>
          <w:u w:val="none"/>
        </w:rPr>
        <w:t>7</w:t>
      </w:r>
      <w:r w:rsidRPr="00B43E65">
        <w:rPr>
          <w:rStyle w:val="a5"/>
          <w:rFonts w:ascii="Times New Roman" w:hAnsi="Times New Roman" w:cs="Times New Roman"/>
          <w:b/>
          <w:color w:val="auto"/>
          <w:sz w:val="28"/>
          <w:szCs w:val="28"/>
          <w:u w:val="none"/>
        </w:rPr>
        <w:t xml:space="preserve">. </w:t>
      </w:r>
      <w:r w:rsidR="004C6953" w:rsidRPr="00B43E65">
        <w:rPr>
          <w:rStyle w:val="a5"/>
          <w:rFonts w:ascii="Times New Roman" w:hAnsi="Times New Roman" w:cs="Times New Roman"/>
          <w:b/>
          <w:color w:val="auto"/>
          <w:sz w:val="28"/>
          <w:szCs w:val="28"/>
          <w:u w:val="none"/>
        </w:rPr>
        <w:t>Екатерина</w:t>
      </w:r>
      <w:r w:rsidR="003A5F62">
        <w:rPr>
          <w:rStyle w:val="a5"/>
          <w:rFonts w:ascii="Times New Roman" w:hAnsi="Times New Roman" w:cs="Times New Roman"/>
          <w:color w:val="auto"/>
          <w:sz w:val="28"/>
          <w:szCs w:val="28"/>
          <w:u w:val="none"/>
        </w:rPr>
        <w:t xml:space="preserve">, </w:t>
      </w:r>
      <w:r w:rsidR="003A5F62">
        <w:rPr>
          <w:rStyle w:val="a5"/>
          <w:rFonts w:ascii="Times New Roman" w:hAnsi="Times New Roman" w:cs="Times New Roman"/>
          <w:b/>
          <w:color w:val="auto"/>
          <w:sz w:val="28"/>
          <w:szCs w:val="28"/>
          <w:u w:val="none"/>
        </w:rPr>
        <w:t>в</w:t>
      </w:r>
      <w:r w:rsidR="003A5F62" w:rsidRPr="00B43E65">
        <w:rPr>
          <w:rStyle w:val="a5"/>
          <w:rFonts w:ascii="Times New Roman" w:hAnsi="Times New Roman" w:cs="Times New Roman"/>
          <w:b/>
          <w:color w:val="auto"/>
          <w:sz w:val="28"/>
          <w:szCs w:val="28"/>
          <w:u w:val="none"/>
        </w:rPr>
        <w:t>опрос гражданина из социальных сетей</w:t>
      </w:r>
    </w:p>
    <w:p w:rsidR="00B43E65" w:rsidRDefault="007A4FB9"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43E65">
        <w:rPr>
          <w:rStyle w:val="a5"/>
          <w:rFonts w:ascii="Times New Roman" w:hAnsi="Times New Roman" w:cs="Times New Roman"/>
          <w:color w:val="auto"/>
          <w:sz w:val="28"/>
          <w:szCs w:val="28"/>
          <w:u w:val="none"/>
        </w:rPr>
        <w:t xml:space="preserve"> </w:t>
      </w:r>
      <w:r w:rsidR="004C6953" w:rsidRPr="004C6953">
        <w:rPr>
          <w:rStyle w:val="a5"/>
          <w:rFonts w:ascii="Times New Roman" w:hAnsi="Times New Roman" w:cs="Times New Roman"/>
          <w:color w:val="auto"/>
          <w:sz w:val="28"/>
          <w:szCs w:val="28"/>
          <w:u w:val="none"/>
        </w:rPr>
        <w:t xml:space="preserve">Закон Приморского края от 24.12.2018г </w:t>
      </w:r>
      <w:r w:rsidR="00054AA4">
        <w:rPr>
          <w:rStyle w:val="a5"/>
          <w:rFonts w:ascii="Times New Roman" w:hAnsi="Times New Roman" w:cs="Times New Roman"/>
          <w:color w:val="auto"/>
          <w:sz w:val="28"/>
          <w:szCs w:val="28"/>
          <w:u w:val="none"/>
        </w:rPr>
        <w:t xml:space="preserve">№ </w:t>
      </w:r>
      <w:r w:rsidR="004C6953" w:rsidRPr="004C6953">
        <w:rPr>
          <w:rStyle w:val="a5"/>
          <w:rFonts w:ascii="Times New Roman" w:hAnsi="Times New Roman" w:cs="Times New Roman"/>
          <w:color w:val="auto"/>
          <w:sz w:val="28"/>
          <w:szCs w:val="28"/>
          <w:u w:val="none"/>
        </w:rPr>
        <w:t xml:space="preserve">426-К3 рассмотрите по </w:t>
      </w:r>
      <w:r w:rsidR="004C6953" w:rsidRPr="004C6953">
        <w:rPr>
          <w:rStyle w:val="a5"/>
          <w:rFonts w:ascii="Times New Roman" w:hAnsi="Times New Roman" w:cs="Times New Roman"/>
          <w:color w:val="auto"/>
          <w:sz w:val="28"/>
          <w:szCs w:val="28"/>
          <w:u w:val="none"/>
        </w:rPr>
        <w:lastRenderedPageBreak/>
        <w:t>финансированию, закройте очередь ожидающих семей</w:t>
      </w:r>
      <w:r w:rsidR="004C6953" w:rsidRPr="004C6953">
        <w:rPr>
          <w:rStyle w:val="a5"/>
          <w:rFonts w:ascii="Times New Roman" w:hAnsi="Times New Roman" w:cs="Times New Roman"/>
          <w:color w:val="auto"/>
          <w:sz w:val="28"/>
          <w:szCs w:val="28"/>
          <w:u w:val="none"/>
        </w:rPr>
        <w:tab/>
      </w:r>
    </w:p>
    <w:p w:rsidR="00B43E65" w:rsidRDefault="00B43E65"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4C6953" w:rsidRDefault="007A4FB9"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43E65">
        <w:rPr>
          <w:rStyle w:val="a5"/>
          <w:rFonts w:ascii="Times New Roman" w:hAnsi="Times New Roman" w:cs="Times New Roman"/>
          <w:color w:val="auto"/>
          <w:sz w:val="28"/>
          <w:szCs w:val="28"/>
          <w:u w:val="none"/>
        </w:rPr>
        <w:t xml:space="preserve"> </w:t>
      </w:r>
      <w:r w:rsidR="004C6953" w:rsidRPr="004C6953">
        <w:rPr>
          <w:rStyle w:val="a5"/>
          <w:rFonts w:ascii="Times New Roman" w:hAnsi="Times New Roman" w:cs="Times New Roman"/>
          <w:color w:val="auto"/>
          <w:sz w:val="28"/>
          <w:szCs w:val="28"/>
          <w:u w:val="none"/>
        </w:rPr>
        <w:t xml:space="preserve">В соответствии с п. 2 ст. 4 Закона Приморского края от 24.12.2018 № 426-КЗ </w:t>
      </w:r>
      <w:r w:rsidR="00E77B2F">
        <w:rPr>
          <w:rStyle w:val="a5"/>
          <w:rFonts w:ascii="Times New Roman" w:hAnsi="Times New Roman" w:cs="Times New Roman"/>
          <w:color w:val="auto"/>
          <w:sz w:val="28"/>
          <w:szCs w:val="28"/>
          <w:u w:val="none"/>
        </w:rPr>
        <w:t>«</w:t>
      </w:r>
      <w:r w:rsidR="004C6953" w:rsidRPr="004C6953">
        <w:rPr>
          <w:rStyle w:val="a5"/>
          <w:rFonts w:ascii="Times New Roman" w:hAnsi="Times New Roman" w:cs="Times New Roman"/>
          <w:color w:val="auto"/>
          <w:sz w:val="28"/>
          <w:szCs w:val="28"/>
          <w:u w:val="none"/>
        </w:rPr>
        <w:t>О социальной поддержке семей с детьми, нуждающихся в улучшении жилищных условий, на территории Приморского края</w:t>
      </w:r>
      <w:r w:rsidR="00E77B2F">
        <w:rPr>
          <w:rStyle w:val="a5"/>
          <w:rFonts w:ascii="Times New Roman" w:hAnsi="Times New Roman" w:cs="Times New Roman"/>
          <w:color w:val="auto"/>
          <w:sz w:val="28"/>
          <w:szCs w:val="28"/>
          <w:u w:val="none"/>
        </w:rPr>
        <w:t>»</w:t>
      </w:r>
      <w:r w:rsidR="004C6953" w:rsidRPr="004C6953">
        <w:rPr>
          <w:rStyle w:val="a5"/>
          <w:rFonts w:ascii="Times New Roman" w:hAnsi="Times New Roman" w:cs="Times New Roman"/>
          <w:color w:val="auto"/>
          <w:sz w:val="28"/>
          <w:szCs w:val="28"/>
          <w:u w:val="none"/>
        </w:rPr>
        <w:t xml:space="preserve"> (далее - Закон) срок подачи заявления на предоставление денежной выплаты на приобретение или строительство жилого помещения на территории Приморского края семьям с детьми, нуждающимся в улучшении жилищных условий, установлен до 31.12.2021. С момента вступления в силу Закона жилищные </w:t>
      </w:r>
      <w:r w:rsidR="00B43E65" w:rsidRPr="004C6953">
        <w:rPr>
          <w:rStyle w:val="a5"/>
          <w:rFonts w:ascii="Times New Roman" w:hAnsi="Times New Roman" w:cs="Times New Roman"/>
          <w:color w:val="auto"/>
          <w:sz w:val="28"/>
          <w:szCs w:val="28"/>
          <w:u w:val="none"/>
        </w:rPr>
        <w:t>условия улучшили</w:t>
      </w:r>
      <w:r w:rsidR="004C6953" w:rsidRPr="004C6953">
        <w:rPr>
          <w:rStyle w:val="a5"/>
          <w:rFonts w:ascii="Times New Roman" w:hAnsi="Times New Roman" w:cs="Times New Roman"/>
          <w:color w:val="auto"/>
          <w:sz w:val="28"/>
          <w:szCs w:val="28"/>
          <w:u w:val="none"/>
        </w:rPr>
        <w:t xml:space="preserve"> 460 семей. В настоящее время в списке получателей денежной выплаты числится 94 семьи, которые планируется обеспечить денежной выплатой в 2025 году с учетом объемов финансирования.</w:t>
      </w:r>
    </w:p>
    <w:p w:rsidR="00054AA4" w:rsidRPr="004C6953" w:rsidRDefault="00054AA4" w:rsidP="004C6953">
      <w:pPr>
        <w:widowControl w:val="0"/>
        <w:spacing w:after="0" w:line="360" w:lineRule="auto"/>
        <w:ind w:firstLine="709"/>
        <w:jc w:val="both"/>
        <w:rPr>
          <w:rStyle w:val="a5"/>
          <w:rFonts w:ascii="Times New Roman" w:hAnsi="Times New Roman" w:cs="Times New Roman"/>
          <w:color w:val="auto"/>
          <w:sz w:val="28"/>
          <w:szCs w:val="28"/>
          <w:u w:val="none"/>
        </w:rPr>
      </w:pPr>
    </w:p>
    <w:p w:rsidR="00B43E65" w:rsidRDefault="00B43E65" w:rsidP="004C6953">
      <w:pPr>
        <w:widowControl w:val="0"/>
        <w:spacing w:after="0" w:line="360" w:lineRule="auto"/>
        <w:ind w:firstLine="709"/>
        <w:jc w:val="both"/>
        <w:rPr>
          <w:rStyle w:val="a5"/>
          <w:rFonts w:ascii="Times New Roman" w:hAnsi="Times New Roman" w:cs="Times New Roman"/>
          <w:color w:val="auto"/>
          <w:sz w:val="28"/>
          <w:szCs w:val="28"/>
          <w:u w:val="none"/>
        </w:rPr>
      </w:pPr>
      <w:r w:rsidRPr="00B43E65">
        <w:rPr>
          <w:rStyle w:val="a5"/>
          <w:rFonts w:ascii="Times New Roman" w:hAnsi="Times New Roman" w:cs="Times New Roman"/>
          <w:b/>
          <w:color w:val="auto"/>
          <w:sz w:val="28"/>
          <w:szCs w:val="28"/>
          <w:u w:val="none"/>
        </w:rPr>
        <w:t>6</w:t>
      </w:r>
      <w:r w:rsidR="002A774A">
        <w:rPr>
          <w:rStyle w:val="a5"/>
          <w:rFonts w:ascii="Times New Roman" w:hAnsi="Times New Roman" w:cs="Times New Roman"/>
          <w:b/>
          <w:color w:val="auto"/>
          <w:sz w:val="28"/>
          <w:szCs w:val="28"/>
          <w:u w:val="none"/>
        </w:rPr>
        <w:t>8</w:t>
      </w:r>
      <w:r w:rsidRPr="00B43E65">
        <w:rPr>
          <w:rStyle w:val="a5"/>
          <w:rFonts w:ascii="Times New Roman" w:hAnsi="Times New Roman" w:cs="Times New Roman"/>
          <w:b/>
          <w:color w:val="auto"/>
          <w:sz w:val="28"/>
          <w:szCs w:val="28"/>
          <w:u w:val="none"/>
        </w:rPr>
        <w:t xml:space="preserve">. </w:t>
      </w:r>
      <w:r w:rsidR="004C6953" w:rsidRPr="00B43E65">
        <w:rPr>
          <w:rStyle w:val="a5"/>
          <w:rFonts w:ascii="Times New Roman" w:hAnsi="Times New Roman" w:cs="Times New Roman"/>
          <w:b/>
          <w:color w:val="auto"/>
          <w:sz w:val="28"/>
          <w:szCs w:val="28"/>
          <w:u w:val="none"/>
        </w:rPr>
        <w:t>Настя Настя</w:t>
      </w:r>
      <w:r w:rsidR="003A5F62">
        <w:rPr>
          <w:rStyle w:val="a5"/>
          <w:rFonts w:ascii="Times New Roman" w:hAnsi="Times New Roman" w:cs="Times New Roman"/>
          <w:color w:val="auto"/>
          <w:sz w:val="28"/>
          <w:szCs w:val="28"/>
          <w:u w:val="none"/>
        </w:rPr>
        <w:t xml:space="preserve">, </w:t>
      </w:r>
      <w:r w:rsidR="003A5F62">
        <w:rPr>
          <w:rStyle w:val="a5"/>
          <w:rFonts w:ascii="Times New Roman" w:hAnsi="Times New Roman" w:cs="Times New Roman"/>
          <w:b/>
          <w:color w:val="auto"/>
          <w:sz w:val="28"/>
          <w:szCs w:val="28"/>
          <w:u w:val="none"/>
        </w:rPr>
        <w:t>в</w:t>
      </w:r>
      <w:r w:rsidR="003A5F62" w:rsidRPr="00B43E65">
        <w:rPr>
          <w:rStyle w:val="a5"/>
          <w:rFonts w:ascii="Times New Roman" w:hAnsi="Times New Roman" w:cs="Times New Roman"/>
          <w:b/>
          <w:color w:val="auto"/>
          <w:sz w:val="28"/>
          <w:szCs w:val="28"/>
          <w:u w:val="none"/>
        </w:rPr>
        <w:t>опрос гражданина из социальных сетей</w:t>
      </w:r>
    </w:p>
    <w:p w:rsidR="00B43E65" w:rsidRDefault="00391C8D"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4C6953" w:rsidRPr="004C6953">
        <w:rPr>
          <w:rStyle w:val="a5"/>
          <w:rFonts w:ascii="Times New Roman" w:hAnsi="Times New Roman" w:cs="Times New Roman"/>
          <w:color w:val="auto"/>
          <w:sz w:val="28"/>
          <w:szCs w:val="28"/>
          <w:u w:val="none"/>
        </w:rPr>
        <w:t>Здравствуйте. Закон Приморского края 426-КЗ закройте пожалуйста эту программу полностью в следующем году. Осталось совсем немного семей кто ждут эти сертификаты</w:t>
      </w:r>
      <w:r w:rsidR="004C6953" w:rsidRPr="004C6953">
        <w:rPr>
          <w:rStyle w:val="a5"/>
          <w:rFonts w:ascii="Times New Roman" w:hAnsi="Times New Roman" w:cs="Times New Roman"/>
          <w:color w:val="auto"/>
          <w:sz w:val="28"/>
          <w:szCs w:val="28"/>
          <w:u w:val="none"/>
        </w:rPr>
        <w:tab/>
      </w:r>
    </w:p>
    <w:p w:rsidR="00B43E65" w:rsidRDefault="00B43E65"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4C6953" w:rsidRDefault="007A4FB9"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43E65">
        <w:rPr>
          <w:rStyle w:val="a5"/>
          <w:rFonts w:ascii="Times New Roman" w:hAnsi="Times New Roman" w:cs="Times New Roman"/>
          <w:color w:val="auto"/>
          <w:sz w:val="28"/>
          <w:szCs w:val="28"/>
          <w:u w:val="none"/>
        </w:rPr>
        <w:t xml:space="preserve"> В</w:t>
      </w:r>
      <w:r w:rsidR="00B43E65" w:rsidRPr="004C6953">
        <w:rPr>
          <w:rStyle w:val="a5"/>
          <w:rFonts w:ascii="Times New Roman" w:hAnsi="Times New Roman" w:cs="Times New Roman"/>
          <w:color w:val="auto"/>
          <w:sz w:val="28"/>
          <w:szCs w:val="28"/>
          <w:u w:val="none"/>
        </w:rPr>
        <w:t xml:space="preserve"> соответствии с</w:t>
      </w:r>
      <w:r w:rsidR="004C6953" w:rsidRPr="004C6953">
        <w:rPr>
          <w:rStyle w:val="a5"/>
          <w:rFonts w:ascii="Times New Roman" w:hAnsi="Times New Roman" w:cs="Times New Roman"/>
          <w:color w:val="auto"/>
          <w:sz w:val="28"/>
          <w:szCs w:val="28"/>
          <w:u w:val="none"/>
        </w:rPr>
        <w:t xml:space="preserve"> п. 2 ст. 4 Закона Приморского края от 24.12.2018 № 426-КЗ </w:t>
      </w:r>
      <w:r w:rsidR="00E77B2F">
        <w:rPr>
          <w:rStyle w:val="a5"/>
          <w:rFonts w:ascii="Times New Roman" w:hAnsi="Times New Roman" w:cs="Times New Roman"/>
          <w:color w:val="auto"/>
          <w:sz w:val="28"/>
          <w:szCs w:val="28"/>
          <w:u w:val="none"/>
        </w:rPr>
        <w:t>«</w:t>
      </w:r>
      <w:r w:rsidR="004C6953" w:rsidRPr="004C6953">
        <w:rPr>
          <w:rStyle w:val="a5"/>
          <w:rFonts w:ascii="Times New Roman" w:hAnsi="Times New Roman" w:cs="Times New Roman"/>
          <w:color w:val="auto"/>
          <w:sz w:val="28"/>
          <w:szCs w:val="28"/>
          <w:u w:val="none"/>
        </w:rPr>
        <w:t>О социальной поддержке семей с детьми, нуждающихся в улучшении жилищных условий, на территории Приморского края</w:t>
      </w:r>
      <w:r w:rsidR="00E77B2F">
        <w:rPr>
          <w:rStyle w:val="a5"/>
          <w:rFonts w:ascii="Times New Roman" w:hAnsi="Times New Roman" w:cs="Times New Roman"/>
          <w:color w:val="auto"/>
          <w:sz w:val="28"/>
          <w:szCs w:val="28"/>
          <w:u w:val="none"/>
        </w:rPr>
        <w:t>»</w:t>
      </w:r>
      <w:r w:rsidR="004C6953" w:rsidRPr="004C6953">
        <w:rPr>
          <w:rStyle w:val="a5"/>
          <w:rFonts w:ascii="Times New Roman" w:hAnsi="Times New Roman" w:cs="Times New Roman"/>
          <w:color w:val="auto"/>
          <w:sz w:val="28"/>
          <w:szCs w:val="28"/>
          <w:u w:val="none"/>
        </w:rPr>
        <w:t xml:space="preserve"> (далее - Закон) срок подачи заявления на предоставление денежной выплаты на приобретение или строительство жилого помещения на территории Приморского края семьям с детьми, нуждающимся в улучшении жилищных условий, установлен до 31.12.2021. С момента вступления в силу Закона жилищные </w:t>
      </w:r>
      <w:r w:rsidR="00B43E65" w:rsidRPr="004C6953">
        <w:rPr>
          <w:rStyle w:val="a5"/>
          <w:rFonts w:ascii="Times New Roman" w:hAnsi="Times New Roman" w:cs="Times New Roman"/>
          <w:color w:val="auto"/>
          <w:sz w:val="28"/>
          <w:szCs w:val="28"/>
          <w:u w:val="none"/>
        </w:rPr>
        <w:t>условия улучшили</w:t>
      </w:r>
      <w:r w:rsidR="004C6953" w:rsidRPr="004C6953">
        <w:rPr>
          <w:rStyle w:val="a5"/>
          <w:rFonts w:ascii="Times New Roman" w:hAnsi="Times New Roman" w:cs="Times New Roman"/>
          <w:color w:val="auto"/>
          <w:sz w:val="28"/>
          <w:szCs w:val="28"/>
          <w:u w:val="none"/>
        </w:rPr>
        <w:t xml:space="preserve"> 460 семей. В настоящее время в списке получателей денежной выплаты числится 94 семьи, которые планируется обеспечить денежной выплатой в 2025 году с учетом объемов финансирования.</w:t>
      </w:r>
    </w:p>
    <w:p w:rsidR="00054AA4" w:rsidRPr="004C6953" w:rsidRDefault="00054AA4" w:rsidP="004C6953">
      <w:pPr>
        <w:widowControl w:val="0"/>
        <w:spacing w:after="0" w:line="360" w:lineRule="auto"/>
        <w:ind w:firstLine="709"/>
        <w:jc w:val="both"/>
        <w:rPr>
          <w:rStyle w:val="a5"/>
          <w:rFonts w:ascii="Times New Roman" w:hAnsi="Times New Roman" w:cs="Times New Roman"/>
          <w:color w:val="auto"/>
          <w:sz w:val="28"/>
          <w:szCs w:val="28"/>
          <w:u w:val="none"/>
        </w:rPr>
      </w:pPr>
    </w:p>
    <w:p w:rsidR="00B43E65" w:rsidRDefault="00B43E65" w:rsidP="004C6953">
      <w:pPr>
        <w:widowControl w:val="0"/>
        <w:spacing w:after="0" w:line="360" w:lineRule="auto"/>
        <w:ind w:firstLine="709"/>
        <w:jc w:val="both"/>
        <w:rPr>
          <w:rStyle w:val="a5"/>
          <w:rFonts w:ascii="Times New Roman" w:hAnsi="Times New Roman" w:cs="Times New Roman"/>
          <w:color w:val="auto"/>
          <w:sz w:val="28"/>
          <w:szCs w:val="28"/>
          <w:u w:val="none"/>
        </w:rPr>
      </w:pPr>
      <w:r w:rsidRPr="00B43E65">
        <w:rPr>
          <w:rStyle w:val="a5"/>
          <w:rFonts w:ascii="Times New Roman" w:hAnsi="Times New Roman" w:cs="Times New Roman"/>
          <w:b/>
          <w:color w:val="auto"/>
          <w:sz w:val="28"/>
          <w:szCs w:val="28"/>
          <w:u w:val="none"/>
        </w:rPr>
        <w:t>6</w:t>
      </w:r>
      <w:r w:rsidR="002A774A">
        <w:rPr>
          <w:rStyle w:val="a5"/>
          <w:rFonts w:ascii="Times New Roman" w:hAnsi="Times New Roman" w:cs="Times New Roman"/>
          <w:b/>
          <w:color w:val="auto"/>
          <w:sz w:val="28"/>
          <w:szCs w:val="28"/>
          <w:u w:val="none"/>
        </w:rPr>
        <w:t>9</w:t>
      </w:r>
      <w:r w:rsidRPr="00B43E65">
        <w:rPr>
          <w:rStyle w:val="a5"/>
          <w:rFonts w:ascii="Times New Roman" w:hAnsi="Times New Roman" w:cs="Times New Roman"/>
          <w:b/>
          <w:color w:val="auto"/>
          <w:sz w:val="28"/>
          <w:szCs w:val="28"/>
          <w:u w:val="none"/>
        </w:rPr>
        <w:t xml:space="preserve">. </w:t>
      </w:r>
      <w:r w:rsidR="004C6953" w:rsidRPr="003A5F62">
        <w:rPr>
          <w:rStyle w:val="a5"/>
          <w:rFonts w:ascii="Times New Roman" w:hAnsi="Times New Roman" w:cs="Times New Roman"/>
          <w:b/>
          <w:color w:val="auto"/>
          <w:sz w:val="28"/>
          <w:szCs w:val="28"/>
          <w:u w:val="none"/>
        </w:rPr>
        <w:t>Вехтер</w:t>
      </w:r>
      <w:r w:rsidR="003A5F62" w:rsidRPr="003A5F62">
        <w:rPr>
          <w:rStyle w:val="a5"/>
          <w:rFonts w:ascii="Times New Roman" w:hAnsi="Times New Roman" w:cs="Times New Roman"/>
          <w:b/>
          <w:color w:val="auto"/>
          <w:sz w:val="28"/>
          <w:szCs w:val="28"/>
          <w:u w:val="none"/>
        </w:rPr>
        <w:t xml:space="preserve"> Е., вопрос</w:t>
      </w:r>
      <w:r w:rsidR="003A5F62" w:rsidRPr="00B43E65">
        <w:rPr>
          <w:rStyle w:val="a5"/>
          <w:rFonts w:ascii="Times New Roman" w:hAnsi="Times New Roman" w:cs="Times New Roman"/>
          <w:b/>
          <w:color w:val="auto"/>
          <w:sz w:val="28"/>
          <w:szCs w:val="28"/>
          <w:u w:val="none"/>
        </w:rPr>
        <w:t xml:space="preserve"> гражданина из социальных сетей</w:t>
      </w:r>
    </w:p>
    <w:p w:rsidR="003A5F62" w:rsidRDefault="007A4FB9"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w:t>
      </w:r>
      <w:r w:rsidR="00B43E65">
        <w:rPr>
          <w:rStyle w:val="a5"/>
          <w:rFonts w:ascii="Times New Roman" w:hAnsi="Times New Roman" w:cs="Times New Roman"/>
          <w:color w:val="auto"/>
          <w:sz w:val="28"/>
          <w:szCs w:val="28"/>
          <w:u w:val="none"/>
        </w:rPr>
        <w:t xml:space="preserve"> </w:t>
      </w:r>
      <w:r w:rsidR="004C6953" w:rsidRPr="004C6953">
        <w:rPr>
          <w:rStyle w:val="a5"/>
          <w:rFonts w:ascii="Times New Roman" w:hAnsi="Times New Roman" w:cs="Times New Roman"/>
          <w:color w:val="auto"/>
          <w:sz w:val="28"/>
          <w:szCs w:val="28"/>
          <w:u w:val="none"/>
        </w:rPr>
        <w:t xml:space="preserve">Хорошо тему, кто получит сертификат!! А тут вообще ничего не </w:t>
      </w:r>
      <w:r w:rsidR="00B43E65" w:rsidRPr="004C6953">
        <w:rPr>
          <w:rStyle w:val="a5"/>
          <w:rFonts w:ascii="Times New Roman" w:hAnsi="Times New Roman" w:cs="Times New Roman"/>
          <w:color w:val="auto"/>
          <w:sz w:val="28"/>
          <w:szCs w:val="28"/>
          <w:u w:val="none"/>
        </w:rPr>
        <w:t>светит. Ни</w:t>
      </w:r>
      <w:r w:rsidR="004C6953" w:rsidRPr="004C6953">
        <w:rPr>
          <w:rStyle w:val="a5"/>
          <w:rFonts w:ascii="Times New Roman" w:hAnsi="Times New Roman" w:cs="Times New Roman"/>
          <w:color w:val="auto"/>
          <w:sz w:val="28"/>
          <w:szCs w:val="28"/>
          <w:u w:val="none"/>
        </w:rPr>
        <w:t xml:space="preserve"> средств на покупку квартиры самостоятельно, а об сертификате вообще молчу. Очередь такая длинная, что лет десять точно стоять придётся, а выкуплю ли я её и за что никого не волнует. Дома же у нас строится все </w:t>
      </w:r>
      <w:r w:rsidR="00B43E65" w:rsidRPr="004C6953">
        <w:rPr>
          <w:rStyle w:val="a5"/>
          <w:rFonts w:ascii="Times New Roman" w:hAnsi="Times New Roman" w:cs="Times New Roman"/>
          <w:color w:val="auto"/>
          <w:sz w:val="28"/>
          <w:szCs w:val="28"/>
          <w:u w:val="none"/>
        </w:rPr>
        <w:t>коммерческие</w:t>
      </w:r>
      <w:r w:rsidR="00B43E65">
        <w:rPr>
          <w:rStyle w:val="a5"/>
          <w:rFonts w:ascii="Times New Roman" w:hAnsi="Times New Roman" w:cs="Times New Roman"/>
          <w:color w:val="auto"/>
          <w:sz w:val="28"/>
          <w:szCs w:val="28"/>
          <w:u w:val="none"/>
        </w:rPr>
        <w:t>.</w:t>
      </w:r>
    </w:p>
    <w:p w:rsidR="00B43E65" w:rsidRDefault="00B43E65"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4C6953" w:rsidRPr="004C6953" w:rsidRDefault="007A4FB9" w:rsidP="00B43E65">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43E65">
        <w:rPr>
          <w:rStyle w:val="a5"/>
          <w:rFonts w:ascii="Times New Roman" w:hAnsi="Times New Roman" w:cs="Times New Roman"/>
          <w:color w:val="auto"/>
          <w:sz w:val="28"/>
          <w:szCs w:val="28"/>
          <w:u w:val="none"/>
        </w:rPr>
        <w:t xml:space="preserve"> </w:t>
      </w:r>
      <w:r w:rsidR="004C6953" w:rsidRPr="004C6953">
        <w:rPr>
          <w:rStyle w:val="a5"/>
          <w:rFonts w:ascii="Times New Roman" w:hAnsi="Times New Roman" w:cs="Times New Roman"/>
          <w:color w:val="auto"/>
          <w:sz w:val="28"/>
          <w:szCs w:val="28"/>
          <w:u w:val="none"/>
        </w:rPr>
        <w:t>В случае, если Вы не относитесь к льготным категориям граждан, имеющих право на обеспечение жильем по линии социальной защиты, Вы можете рассмотреть один из следующих вариантов. Для молодых сем</w:t>
      </w:r>
      <w:r w:rsidR="00054AA4">
        <w:rPr>
          <w:rStyle w:val="a5"/>
          <w:rFonts w:ascii="Times New Roman" w:hAnsi="Times New Roman" w:cs="Times New Roman"/>
          <w:color w:val="auto"/>
          <w:sz w:val="28"/>
          <w:szCs w:val="28"/>
          <w:u w:val="none"/>
        </w:rPr>
        <w:t>ей (во возрасте до 35 лет включительно</w:t>
      </w:r>
      <w:r w:rsidR="004C6953" w:rsidRPr="004C6953">
        <w:rPr>
          <w:rStyle w:val="a5"/>
          <w:rFonts w:ascii="Times New Roman" w:hAnsi="Times New Roman" w:cs="Times New Roman"/>
          <w:color w:val="auto"/>
          <w:sz w:val="28"/>
          <w:szCs w:val="28"/>
          <w:u w:val="none"/>
        </w:rPr>
        <w:t xml:space="preserve">) действует подпрограмма </w:t>
      </w:r>
      <w:r w:rsidR="00E77B2F">
        <w:rPr>
          <w:rStyle w:val="a5"/>
          <w:rFonts w:ascii="Times New Roman" w:hAnsi="Times New Roman" w:cs="Times New Roman"/>
          <w:color w:val="auto"/>
          <w:sz w:val="28"/>
          <w:szCs w:val="28"/>
          <w:u w:val="none"/>
        </w:rPr>
        <w:t>«</w:t>
      </w:r>
      <w:r w:rsidR="004C6953" w:rsidRPr="004C6953">
        <w:rPr>
          <w:rStyle w:val="a5"/>
          <w:rFonts w:ascii="Times New Roman" w:hAnsi="Times New Roman" w:cs="Times New Roman"/>
          <w:color w:val="auto"/>
          <w:sz w:val="28"/>
          <w:szCs w:val="28"/>
          <w:u w:val="none"/>
        </w:rPr>
        <w:t>Обеспечение жильем молодых семей Приморского края</w:t>
      </w:r>
      <w:r w:rsidR="00E77B2F">
        <w:rPr>
          <w:rStyle w:val="a5"/>
          <w:rFonts w:ascii="Times New Roman" w:hAnsi="Times New Roman" w:cs="Times New Roman"/>
          <w:color w:val="auto"/>
          <w:sz w:val="28"/>
          <w:szCs w:val="28"/>
          <w:u w:val="none"/>
        </w:rPr>
        <w:t>»</w:t>
      </w:r>
      <w:r w:rsidR="004C6953" w:rsidRPr="004C6953">
        <w:rPr>
          <w:rStyle w:val="a5"/>
          <w:rFonts w:ascii="Times New Roman" w:hAnsi="Times New Roman" w:cs="Times New Roman"/>
          <w:color w:val="auto"/>
          <w:sz w:val="28"/>
          <w:szCs w:val="28"/>
          <w:u w:val="none"/>
        </w:rPr>
        <w:t xml:space="preserve"> государственной программы Приморского края </w:t>
      </w:r>
      <w:r w:rsidR="00E77B2F">
        <w:rPr>
          <w:rStyle w:val="a5"/>
          <w:rFonts w:ascii="Times New Roman" w:hAnsi="Times New Roman" w:cs="Times New Roman"/>
          <w:color w:val="auto"/>
          <w:sz w:val="28"/>
          <w:szCs w:val="28"/>
          <w:u w:val="none"/>
        </w:rPr>
        <w:t>«</w:t>
      </w:r>
      <w:r w:rsidR="004C6953" w:rsidRPr="004C6953">
        <w:rPr>
          <w:rStyle w:val="a5"/>
          <w:rFonts w:ascii="Times New Roman" w:hAnsi="Times New Roman" w:cs="Times New Roman"/>
          <w:color w:val="auto"/>
          <w:sz w:val="28"/>
          <w:szCs w:val="28"/>
          <w:u w:val="none"/>
        </w:rPr>
        <w:t>Обеспечение доступным жильем и качественными услугами жилищно-коммунального хозяйства населения Приморского края</w:t>
      </w:r>
      <w:r w:rsidR="00E77B2F">
        <w:rPr>
          <w:rStyle w:val="a5"/>
          <w:rFonts w:ascii="Times New Roman" w:hAnsi="Times New Roman" w:cs="Times New Roman"/>
          <w:color w:val="auto"/>
          <w:sz w:val="28"/>
          <w:szCs w:val="28"/>
          <w:u w:val="none"/>
        </w:rPr>
        <w:t>»</w:t>
      </w:r>
      <w:r w:rsidR="004C6953" w:rsidRPr="004C6953">
        <w:rPr>
          <w:rStyle w:val="a5"/>
          <w:rFonts w:ascii="Times New Roman" w:hAnsi="Times New Roman" w:cs="Times New Roman"/>
          <w:color w:val="auto"/>
          <w:sz w:val="28"/>
          <w:szCs w:val="28"/>
          <w:u w:val="none"/>
        </w:rPr>
        <w:t>, утвержденной постановлением Администрации Приморского края от 30.12.2019 № 945-па. По вопросу участиях в программе Вы можете обратиться в органы местного самоуправления по месту жительства или в агентство по д</w:t>
      </w:r>
      <w:r w:rsidR="00B43E65">
        <w:rPr>
          <w:rStyle w:val="a5"/>
          <w:rFonts w:ascii="Times New Roman" w:hAnsi="Times New Roman" w:cs="Times New Roman"/>
          <w:color w:val="auto"/>
          <w:sz w:val="28"/>
          <w:szCs w:val="28"/>
          <w:u w:val="none"/>
        </w:rPr>
        <w:t>елам молодёжи Приморского края.</w:t>
      </w:r>
    </w:p>
    <w:p w:rsidR="004C6953" w:rsidRDefault="004C6953" w:rsidP="004C6953">
      <w:pPr>
        <w:widowControl w:val="0"/>
        <w:spacing w:after="0" w:line="360" w:lineRule="auto"/>
        <w:ind w:firstLine="709"/>
        <w:jc w:val="both"/>
        <w:rPr>
          <w:rStyle w:val="a5"/>
          <w:rFonts w:ascii="Times New Roman" w:hAnsi="Times New Roman" w:cs="Times New Roman"/>
          <w:color w:val="auto"/>
          <w:sz w:val="28"/>
          <w:szCs w:val="28"/>
          <w:u w:val="none"/>
        </w:rPr>
      </w:pPr>
      <w:r w:rsidRPr="004C6953">
        <w:rPr>
          <w:rStyle w:val="a5"/>
          <w:rFonts w:ascii="Times New Roman" w:hAnsi="Times New Roman" w:cs="Times New Roman"/>
          <w:color w:val="auto"/>
          <w:sz w:val="28"/>
          <w:szCs w:val="28"/>
          <w:u w:val="none"/>
        </w:rPr>
        <w:t xml:space="preserve">В рамках краевой программы </w:t>
      </w:r>
      <w:r w:rsidR="00E77B2F">
        <w:rPr>
          <w:rStyle w:val="a5"/>
          <w:rFonts w:ascii="Times New Roman" w:hAnsi="Times New Roman" w:cs="Times New Roman"/>
          <w:color w:val="auto"/>
          <w:sz w:val="28"/>
          <w:szCs w:val="28"/>
          <w:u w:val="none"/>
        </w:rPr>
        <w:t>«</w:t>
      </w:r>
      <w:r w:rsidRPr="004C6953">
        <w:rPr>
          <w:rStyle w:val="a5"/>
          <w:rFonts w:ascii="Times New Roman" w:hAnsi="Times New Roman" w:cs="Times New Roman"/>
          <w:color w:val="auto"/>
          <w:sz w:val="28"/>
          <w:szCs w:val="28"/>
          <w:u w:val="none"/>
        </w:rPr>
        <w:t>Арендное жилье</w:t>
      </w:r>
      <w:r w:rsidR="00E77B2F">
        <w:rPr>
          <w:rStyle w:val="a5"/>
          <w:rFonts w:ascii="Times New Roman" w:hAnsi="Times New Roman" w:cs="Times New Roman"/>
          <w:color w:val="auto"/>
          <w:sz w:val="28"/>
          <w:szCs w:val="28"/>
          <w:u w:val="none"/>
        </w:rPr>
        <w:t>»</w:t>
      </w:r>
      <w:r w:rsidRPr="004C6953">
        <w:rPr>
          <w:rStyle w:val="a5"/>
          <w:rFonts w:ascii="Times New Roman" w:hAnsi="Times New Roman" w:cs="Times New Roman"/>
          <w:color w:val="auto"/>
          <w:sz w:val="28"/>
          <w:szCs w:val="28"/>
          <w:u w:val="none"/>
        </w:rPr>
        <w:t xml:space="preserve"> предоставляется арендное жилье по доступной </w:t>
      </w:r>
      <w:r w:rsidR="00B43E65" w:rsidRPr="004C6953">
        <w:rPr>
          <w:rStyle w:val="a5"/>
          <w:rFonts w:ascii="Times New Roman" w:hAnsi="Times New Roman" w:cs="Times New Roman"/>
          <w:color w:val="auto"/>
          <w:sz w:val="28"/>
          <w:szCs w:val="28"/>
          <w:u w:val="none"/>
        </w:rPr>
        <w:t>цене с</w:t>
      </w:r>
      <w:r w:rsidRPr="004C6953">
        <w:rPr>
          <w:rStyle w:val="a5"/>
          <w:rFonts w:ascii="Times New Roman" w:hAnsi="Times New Roman" w:cs="Times New Roman"/>
          <w:color w:val="auto"/>
          <w:sz w:val="28"/>
          <w:szCs w:val="28"/>
          <w:u w:val="none"/>
        </w:rPr>
        <w:t xml:space="preserve"> правом выкупа его на выгодных условиях. Такое жилье предназначено прежде всего для привлекаемых молодых специалистов, специалистов узких и редких профессий, работников бюджетной сферы, муниципальных и государственных служащих, сотрудников федеральных ведомств. Информацию об участии в программе Вы можете получить в министерстве строительства Приморского края. </w:t>
      </w:r>
    </w:p>
    <w:p w:rsidR="00054AA4" w:rsidRPr="004C6953" w:rsidRDefault="00054AA4" w:rsidP="004C6953">
      <w:pPr>
        <w:widowControl w:val="0"/>
        <w:spacing w:after="0" w:line="360" w:lineRule="auto"/>
        <w:ind w:firstLine="709"/>
        <w:jc w:val="both"/>
        <w:rPr>
          <w:rStyle w:val="a5"/>
          <w:rFonts w:ascii="Times New Roman" w:hAnsi="Times New Roman" w:cs="Times New Roman"/>
          <w:color w:val="auto"/>
          <w:sz w:val="28"/>
          <w:szCs w:val="28"/>
          <w:u w:val="none"/>
        </w:rPr>
      </w:pPr>
    </w:p>
    <w:p w:rsidR="00B43E65" w:rsidRDefault="002A774A"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70</w:t>
      </w:r>
      <w:r w:rsidR="00B43E65" w:rsidRPr="00B43E65">
        <w:rPr>
          <w:rStyle w:val="a5"/>
          <w:rFonts w:ascii="Times New Roman" w:hAnsi="Times New Roman" w:cs="Times New Roman"/>
          <w:b/>
          <w:color w:val="auto"/>
          <w:sz w:val="28"/>
          <w:szCs w:val="28"/>
          <w:u w:val="none"/>
        </w:rPr>
        <w:t xml:space="preserve">. </w:t>
      </w:r>
      <w:r w:rsidR="003A5F62">
        <w:rPr>
          <w:rStyle w:val="a5"/>
          <w:rFonts w:ascii="Times New Roman" w:hAnsi="Times New Roman" w:cs="Times New Roman"/>
          <w:b/>
          <w:color w:val="auto"/>
          <w:sz w:val="28"/>
          <w:szCs w:val="28"/>
          <w:u w:val="none"/>
        </w:rPr>
        <w:t>Ольховик Ю., в</w:t>
      </w:r>
      <w:r w:rsidR="003A5F62" w:rsidRPr="00B43E65">
        <w:rPr>
          <w:rStyle w:val="a5"/>
          <w:rFonts w:ascii="Times New Roman" w:hAnsi="Times New Roman" w:cs="Times New Roman"/>
          <w:b/>
          <w:color w:val="auto"/>
          <w:sz w:val="28"/>
          <w:szCs w:val="28"/>
          <w:u w:val="none"/>
        </w:rPr>
        <w:t>опрос гражданина из социальных сетей</w:t>
      </w:r>
    </w:p>
    <w:p w:rsidR="00B43E65" w:rsidRDefault="007A4FB9"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43E65">
        <w:rPr>
          <w:rStyle w:val="a5"/>
          <w:rFonts w:ascii="Times New Roman" w:hAnsi="Times New Roman" w:cs="Times New Roman"/>
          <w:color w:val="auto"/>
          <w:sz w:val="28"/>
          <w:szCs w:val="28"/>
          <w:u w:val="none"/>
        </w:rPr>
        <w:t xml:space="preserve"> </w:t>
      </w:r>
      <w:r w:rsidR="004C6953" w:rsidRPr="004C6953">
        <w:rPr>
          <w:rStyle w:val="a5"/>
          <w:rFonts w:ascii="Times New Roman" w:hAnsi="Times New Roman" w:cs="Times New Roman"/>
          <w:color w:val="auto"/>
          <w:sz w:val="28"/>
          <w:szCs w:val="28"/>
          <w:u w:val="none"/>
        </w:rPr>
        <w:t xml:space="preserve">Меня уже трясти начинает от этой темы, честное слово! И они ещё </w:t>
      </w:r>
      <w:r w:rsidR="00B43E65" w:rsidRPr="004C6953">
        <w:rPr>
          <w:rStyle w:val="a5"/>
          <w:rFonts w:ascii="Times New Roman" w:hAnsi="Times New Roman" w:cs="Times New Roman"/>
          <w:color w:val="auto"/>
          <w:sz w:val="28"/>
          <w:szCs w:val="28"/>
          <w:u w:val="none"/>
        </w:rPr>
        <w:t>хотят,</w:t>
      </w:r>
      <w:r w:rsidR="004C6953" w:rsidRPr="004C6953">
        <w:rPr>
          <w:rStyle w:val="a5"/>
          <w:rFonts w:ascii="Times New Roman" w:hAnsi="Times New Roman" w:cs="Times New Roman"/>
          <w:color w:val="auto"/>
          <w:sz w:val="28"/>
          <w:szCs w:val="28"/>
          <w:u w:val="none"/>
        </w:rPr>
        <w:t xml:space="preserve"> чтобы женщины рожали и люди с Дальнего Востока не уезжали в Москву, они делают всё чтобы выжить нас от сюда, и пожаловаться некуда!</w:t>
      </w:r>
      <w:r w:rsidR="004C6953" w:rsidRPr="004C6953">
        <w:rPr>
          <w:rStyle w:val="a5"/>
          <w:rFonts w:ascii="Times New Roman" w:hAnsi="Times New Roman" w:cs="Times New Roman"/>
          <w:color w:val="auto"/>
          <w:sz w:val="28"/>
          <w:szCs w:val="28"/>
          <w:u w:val="none"/>
        </w:rPr>
        <w:tab/>
      </w:r>
    </w:p>
    <w:p w:rsidR="00B43E65" w:rsidRDefault="00B43E65"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4C6953" w:rsidRDefault="007A4FB9" w:rsidP="004C695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43E65">
        <w:rPr>
          <w:rStyle w:val="a5"/>
          <w:rFonts w:ascii="Times New Roman" w:hAnsi="Times New Roman" w:cs="Times New Roman"/>
          <w:color w:val="auto"/>
          <w:sz w:val="28"/>
          <w:szCs w:val="28"/>
          <w:u w:val="none"/>
        </w:rPr>
        <w:t xml:space="preserve"> </w:t>
      </w:r>
      <w:r w:rsidR="004C6953" w:rsidRPr="004C6953">
        <w:rPr>
          <w:rStyle w:val="a5"/>
          <w:rFonts w:ascii="Times New Roman" w:hAnsi="Times New Roman" w:cs="Times New Roman"/>
          <w:color w:val="auto"/>
          <w:sz w:val="28"/>
          <w:szCs w:val="28"/>
          <w:u w:val="none"/>
        </w:rPr>
        <w:t xml:space="preserve">Правительство Приморского края принимает комплексные меры по </w:t>
      </w:r>
      <w:r w:rsidR="004C6953" w:rsidRPr="004C6953">
        <w:rPr>
          <w:rStyle w:val="a5"/>
          <w:rFonts w:ascii="Times New Roman" w:hAnsi="Times New Roman" w:cs="Times New Roman"/>
          <w:color w:val="auto"/>
          <w:sz w:val="28"/>
          <w:szCs w:val="28"/>
          <w:u w:val="none"/>
        </w:rPr>
        <w:lastRenderedPageBreak/>
        <w:t>повышению рождаемости, поддержке семей с детьми, закреплению их на территории региона.</w:t>
      </w:r>
    </w:p>
    <w:p w:rsidR="00054AA4" w:rsidRDefault="00054AA4" w:rsidP="004C6953">
      <w:pPr>
        <w:widowControl w:val="0"/>
        <w:spacing w:after="0" w:line="360" w:lineRule="auto"/>
        <w:ind w:firstLine="709"/>
        <w:jc w:val="both"/>
        <w:rPr>
          <w:rStyle w:val="a5"/>
          <w:rFonts w:ascii="Times New Roman" w:hAnsi="Times New Roman" w:cs="Times New Roman"/>
          <w:color w:val="auto"/>
          <w:sz w:val="28"/>
          <w:szCs w:val="28"/>
          <w:u w:val="none"/>
        </w:rPr>
      </w:pPr>
    </w:p>
    <w:p w:rsidR="00B43E65" w:rsidRPr="00B43E65" w:rsidRDefault="00B43E65" w:rsidP="00B43E65">
      <w:pPr>
        <w:widowControl w:val="0"/>
        <w:spacing w:after="0" w:line="360" w:lineRule="auto"/>
        <w:ind w:firstLine="709"/>
        <w:jc w:val="both"/>
        <w:rPr>
          <w:rStyle w:val="a5"/>
          <w:rFonts w:ascii="Times New Roman" w:hAnsi="Times New Roman" w:cs="Times New Roman"/>
          <w:b/>
          <w:color w:val="auto"/>
          <w:sz w:val="28"/>
          <w:szCs w:val="28"/>
          <w:u w:val="none"/>
        </w:rPr>
      </w:pPr>
      <w:r w:rsidRPr="00B43E65">
        <w:rPr>
          <w:rStyle w:val="a5"/>
          <w:rFonts w:ascii="Times New Roman" w:hAnsi="Times New Roman" w:cs="Times New Roman"/>
          <w:b/>
          <w:color w:val="auto"/>
          <w:sz w:val="28"/>
          <w:szCs w:val="28"/>
          <w:u w:val="none"/>
        </w:rPr>
        <w:t>7</w:t>
      </w:r>
      <w:r w:rsidR="002A774A">
        <w:rPr>
          <w:rStyle w:val="a5"/>
          <w:rFonts w:ascii="Times New Roman" w:hAnsi="Times New Roman" w:cs="Times New Roman"/>
          <w:b/>
          <w:color w:val="auto"/>
          <w:sz w:val="28"/>
          <w:szCs w:val="28"/>
          <w:u w:val="none"/>
        </w:rPr>
        <w:t>1</w:t>
      </w:r>
      <w:r w:rsidRPr="00B43E65">
        <w:rPr>
          <w:rStyle w:val="a5"/>
          <w:rFonts w:ascii="Times New Roman" w:hAnsi="Times New Roman" w:cs="Times New Roman"/>
          <w:b/>
          <w:color w:val="auto"/>
          <w:sz w:val="28"/>
          <w:szCs w:val="28"/>
          <w:u w:val="none"/>
        </w:rPr>
        <w:t xml:space="preserve">. Владивостокский ГО, </w:t>
      </w:r>
      <w:r>
        <w:rPr>
          <w:rStyle w:val="a5"/>
          <w:rFonts w:ascii="Times New Roman" w:hAnsi="Times New Roman" w:cs="Times New Roman"/>
          <w:b/>
          <w:color w:val="auto"/>
          <w:sz w:val="28"/>
          <w:szCs w:val="28"/>
          <w:u w:val="none"/>
        </w:rPr>
        <w:t>в</w:t>
      </w:r>
      <w:r w:rsidRPr="00B43E65">
        <w:rPr>
          <w:rStyle w:val="a5"/>
          <w:rFonts w:ascii="Times New Roman" w:hAnsi="Times New Roman" w:cs="Times New Roman"/>
          <w:b/>
          <w:color w:val="auto"/>
          <w:sz w:val="28"/>
          <w:szCs w:val="28"/>
          <w:u w:val="none"/>
        </w:rPr>
        <w:t>опрос гражданина из социальных сетей</w:t>
      </w:r>
    </w:p>
    <w:p w:rsidR="00B43E65" w:rsidRDefault="007A4FB9" w:rsidP="00B43E65">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43E65">
        <w:rPr>
          <w:rStyle w:val="a5"/>
          <w:rFonts w:ascii="Times New Roman" w:hAnsi="Times New Roman" w:cs="Times New Roman"/>
          <w:color w:val="auto"/>
          <w:sz w:val="28"/>
          <w:szCs w:val="28"/>
          <w:u w:val="none"/>
        </w:rPr>
        <w:t xml:space="preserve"> </w:t>
      </w:r>
      <w:r w:rsidR="00B43E65" w:rsidRPr="00B43E65">
        <w:rPr>
          <w:rStyle w:val="a5"/>
          <w:rFonts w:ascii="Times New Roman" w:hAnsi="Times New Roman" w:cs="Times New Roman"/>
          <w:color w:val="auto"/>
          <w:sz w:val="28"/>
          <w:szCs w:val="28"/>
          <w:u w:val="none"/>
        </w:rPr>
        <w:t>В нашем доме живет пожилая женщина, которой очень тяжело передвигаться. Ее сын военный, недавно погиб на СВО, а дочь с семьей живет в Ленинградской области. Мы с соседями помогаем с покупкой продуктов и лекарств. Возможно, таким людям предусмотрена какая-то помощь по дому от государства?</w:t>
      </w:r>
      <w:r w:rsidR="00B43E65" w:rsidRPr="00B43E65">
        <w:rPr>
          <w:rStyle w:val="a5"/>
          <w:rFonts w:ascii="Times New Roman" w:hAnsi="Times New Roman" w:cs="Times New Roman"/>
          <w:color w:val="auto"/>
          <w:sz w:val="28"/>
          <w:szCs w:val="28"/>
          <w:u w:val="none"/>
        </w:rPr>
        <w:tab/>
      </w:r>
    </w:p>
    <w:p w:rsidR="00B43E65" w:rsidRDefault="00B43E65" w:rsidP="00B43E65">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B43E65" w:rsidRDefault="007A4FB9" w:rsidP="00B43E65">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43E65">
        <w:rPr>
          <w:rStyle w:val="a5"/>
          <w:rFonts w:ascii="Times New Roman" w:hAnsi="Times New Roman" w:cs="Times New Roman"/>
          <w:color w:val="auto"/>
          <w:sz w:val="28"/>
          <w:szCs w:val="28"/>
          <w:u w:val="none"/>
        </w:rPr>
        <w:t xml:space="preserve"> </w:t>
      </w:r>
      <w:r w:rsidR="00B43E65" w:rsidRPr="00B43E65">
        <w:rPr>
          <w:rStyle w:val="a5"/>
          <w:rFonts w:ascii="Times New Roman" w:hAnsi="Times New Roman" w:cs="Times New Roman"/>
          <w:color w:val="auto"/>
          <w:sz w:val="28"/>
          <w:szCs w:val="28"/>
          <w:u w:val="none"/>
        </w:rPr>
        <w:t>Да, такая помощь предусмотрена для пожилых граждан и инвалидов, которые не в состоянии самостоятельно удовлетворить жизненные потребности. Социальное обслуживание на дому включает приобретение продуктов питания, лекарств и промышленных товаров, оплату услуг ЖКХ (за счет денежных средств гражданина), помощь с приготовлением пищи и уборкой квартиры, содействие в оказании медицинской помощи и т.д. Поскольку Ваша соседка является членом семьи погибшего на СВО военнослужащего, эти услуги будут предоставляться ей бесплатно в соответствии с индивидуальной программой предоставления социальных услуг.</w:t>
      </w:r>
    </w:p>
    <w:p w:rsidR="00054AA4" w:rsidRPr="00B43E65" w:rsidRDefault="00054AA4" w:rsidP="00B43E65">
      <w:pPr>
        <w:widowControl w:val="0"/>
        <w:spacing w:after="0" w:line="360" w:lineRule="auto"/>
        <w:ind w:firstLine="709"/>
        <w:jc w:val="both"/>
        <w:rPr>
          <w:rStyle w:val="a5"/>
          <w:rFonts w:ascii="Times New Roman" w:hAnsi="Times New Roman" w:cs="Times New Roman"/>
          <w:color w:val="auto"/>
          <w:sz w:val="28"/>
          <w:szCs w:val="28"/>
          <w:u w:val="none"/>
        </w:rPr>
      </w:pPr>
    </w:p>
    <w:p w:rsidR="00B43E65" w:rsidRDefault="00B43E65" w:rsidP="00B43E65">
      <w:pPr>
        <w:widowControl w:val="0"/>
        <w:spacing w:after="0" w:line="360" w:lineRule="auto"/>
        <w:ind w:firstLine="709"/>
        <w:jc w:val="both"/>
        <w:rPr>
          <w:rStyle w:val="a5"/>
          <w:rFonts w:ascii="Times New Roman" w:hAnsi="Times New Roman" w:cs="Times New Roman"/>
          <w:color w:val="auto"/>
          <w:sz w:val="28"/>
          <w:szCs w:val="28"/>
          <w:u w:val="none"/>
        </w:rPr>
      </w:pPr>
      <w:r w:rsidRPr="00B43E65">
        <w:rPr>
          <w:rStyle w:val="a5"/>
          <w:rFonts w:ascii="Times New Roman" w:hAnsi="Times New Roman" w:cs="Times New Roman"/>
          <w:b/>
          <w:color w:val="auto"/>
          <w:sz w:val="28"/>
          <w:szCs w:val="28"/>
          <w:u w:val="none"/>
        </w:rPr>
        <w:t>7</w:t>
      </w:r>
      <w:r w:rsidR="002A774A">
        <w:rPr>
          <w:rStyle w:val="a5"/>
          <w:rFonts w:ascii="Times New Roman" w:hAnsi="Times New Roman" w:cs="Times New Roman"/>
          <w:b/>
          <w:color w:val="auto"/>
          <w:sz w:val="28"/>
          <w:szCs w:val="28"/>
          <w:u w:val="none"/>
        </w:rPr>
        <w:t>2</w:t>
      </w:r>
      <w:r w:rsidRPr="00B43E65">
        <w:rPr>
          <w:rStyle w:val="a5"/>
          <w:rFonts w:ascii="Times New Roman" w:hAnsi="Times New Roman" w:cs="Times New Roman"/>
          <w:b/>
          <w:color w:val="auto"/>
          <w:sz w:val="28"/>
          <w:szCs w:val="28"/>
          <w:u w:val="none"/>
        </w:rPr>
        <w:t xml:space="preserve">. </w:t>
      </w:r>
      <w:r w:rsidR="00007A26">
        <w:rPr>
          <w:rStyle w:val="a5"/>
          <w:rFonts w:ascii="Times New Roman" w:hAnsi="Times New Roman" w:cs="Times New Roman"/>
          <w:b/>
          <w:color w:val="auto"/>
          <w:sz w:val="28"/>
          <w:szCs w:val="28"/>
          <w:u w:val="none"/>
        </w:rPr>
        <w:t>В</w:t>
      </w:r>
      <w:r w:rsidRPr="00B43E65">
        <w:rPr>
          <w:rStyle w:val="a5"/>
          <w:rFonts w:ascii="Times New Roman" w:hAnsi="Times New Roman" w:cs="Times New Roman"/>
          <w:b/>
          <w:color w:val="auto"/>
          <w:sz w:val="28"/>
          <w:szCs w:val="28"/>
          <w:u w:val="none"/>
        </w:rPr>
        <w:t>опрос гражданина из социальных сетей</w:t>
      </w:r>
      <w:r w:rsidRPr="00B43E65">
        <w:rPr>
          <w:rStyle w:val="a5"/>
          <w:rFonts w:ascii="Times New Roman" w:hAnsi="Times New Roman" w:cs="Times New Roman"/>
          <w:color w:val="auto"/>
          <w:sz w:val="28"/>
          <w:szCs w:val="28"/>
          <w:u w:val="none"/>
        </w:rPr>
        <w:tab/>
      </w:r>
    </w:p>
    <w:p w:rsidR="00B43E65" w:rsidRDefault="007A4FB9" w:rsidP="00B43E65">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43E65">
        <w:rPr>
          <w:rStyle w:val="a5"/>
          <w:rFonts w:ascii="Times New Roman" w:hAnsi="Times New Roman" w:cs="Times New Roman"/>
          <w:color w:val="auto"/>
          <w:sz w:val="28"/>
          <w:szCs w:val="28"/>
          <w:u w:val="none"/>
        </w:rPr>
        <w:t xml:space="preserve"> </w:t>
      </w:r>
      <w:r w:rsidR="00B43E65" w:rsidRPr="00B43E65">
        <w:rPr>
          <w:rStyle w:val="a5"/>
          <w:rFonts w:ascii="Times New Roman" w:hAnsi="Times New Roman" w:cs="Times New Roman"/>
          <w:color w:val="auto"/>
          <w:sz w:val="28"/>
          <w:szCs w:val="28"/>
          <w:u w:val="none"/>
        </w:rPr>
        <w:t xml:space="preserve">Куда обращаться для предоставления путевок на </w:t>
      </w:r>
      <w:r w:rsidRPr="00B43E65">
        <w:rPr>
          <w:rStyle w:val="a5"/>
          <w:rFonts w:ascii="Times New Roman" w:hAnsi="Times New Roman" w:cs="Times New Roman"/>
          <w:color w:val="auto"/>
          <w:sz w:val="28"/>
          <w:szCs w:val="28"/>
          <w:u w:val="none"/>
        </w:rPr>
        <w:t>санаторно</w:t>
      </w:r>
      <w:r w:rsidR="00B43E65" w:rsidRPr="00B43E65">
        <w:rPr>
          <w:rStyle w:val="a5"/>
          <w:rFonts w:ascii="Times New Roman" w:hAnsi="Times New Roman" w:cs="Times New Roman"/>
          <w:color w:val="auto"/>
          <w:sz w:val="28"/>
          <w:szCs w:val="28"/>
          <w:u w:val="none"/>
        </w:rPr>
        <w:t>-курортное лечение? Какие категори</w:t>
      </w:r>
      <w:r w:rsidR="00B43E65">
        <w:rPr>
          <w:rStyle w:val="a5"/>
          <w:rFonts w:ascii="Times New Roman" w:hAnsi="Times New Roman" w:cs="Times New Roman"/>
          <w:color w:val="auto"/>
          <w:sz w:val="28"/>
          <w:szCs w:val="28"/>
          <w:u w:val="none"/>
        </w:rPr>
        <w:t>и граждан пользуются льготами?</w:t>
      </w:r>
    </w:p>
    <w:p w:rsidR="00B43E65" w:rsidRDefault="00B43E65" w:rsidP="00B43E65">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B43E65" w:rsidRPr="00B43E65" w:rsidRDefault="007A4FB9" w:rsidP="00B43E65">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43E65">
        <w:rPr>
          <w:rStyle w:val="a5"/>
          <w:rFonts w:ascii="Times New Roman" w:hAnsi="Times New Roman" w:cs="Times New Roman"/>
          <w:color w:val="auto"/>
          <w:sz w:val="28"/>
          <w:szCs w:val="28"/>
          <w:u w:val="none"/>
        </w:rPr>
        <w:t xml:space="preserve"> </w:t>
      </w:r>
      <w:r w:rsidR="00B43E65" w:rsidRPr="00B43E65">
        <w:rPr>
          <w:rStyle w:val="a5"/>
          <w:rFonts w:ascii="Times New Roman" w:hAnsi="Times New Roman" w:cs="Times New Roman"/>
          <w:color w:val="auto"/>
          <w:sz w:val="28"/>
          <w:szCs w:val="28"/>
          <w:u w:val="none"/>
        </w:rPr>
        <w:t xml:space="preserve">За предоставлением санаторно-курортного лечения необходимо обратиться в МФЦ или подать заявление через Региональный портал предоставления государственных услуг https://gosuslugi.primorsky.ru. </w:t>
      </w:r>
    </w:p>
    <w:p w:rsidR="00B43E65" w:rsidRPr="00B43E65" w:rsidRDefault="00B43E65" w:rsidP="00B43E65">
      <w:pPr>
        <w:widowControl w:val="0"/>
        <w:spacing w:after="0" w:line="360" w:lineRule="auto"/>
        <w:ind w:firstLine="709"/>
        <w:jc w:val="both"/>
        <w:rPr>
          <w:rStyle w:val="a5"/>
          <w:rFonts w:ascii="Times New Roman" w:hAnsi="Times New Roman" w:cs="Times New Roman"/>
          <w:color w:val="auto"/>
          <w:sz w:val="28"/>
          <w:szCs w:val="28"/>
          <w:u w:val="none"/>
        </w:rPr>
      </w:pPr>
      <w:r w:rsidRPr="00B43E65">
        <w:rPr>
          <w:rStyle w:val="a5"/>
          <w:rFonts w:ascii="Times New Roman" w:hAnsi="Times New Roman" w:cs="Times New Roman"/>
          <w:color w:val="auto"/>
          <w:sz w:val="28"/>
          <w:szCs w:val="28"/>
          <w:u w:val="none"/>
        </w:rPr>
        <w:t>Правом на санаторно-курортное лечение могут воспользоваться следующие категории граждан.</w:t>
      </w:r>
    </w:p>
    <w:p w:rsidR="00B43E65" w:rsidRPr="00B43E65" w:rsidRDefault="00B43E65" w:rsidP="00B43E65">
      <w:pPr>
        <w:widowControl w:val="0"/>
        <w:spacing w:after="0" w:line="360" w:lineRule="auto"/>
        <w:ind w:firstLine="709"/>
        <w:jc w:val="both"/>
        <w:rPr>
          <w:rStyle w:val="a5"/>
          <w:rFonts w:ascii="Times New Roman" w:hAnsi="Times New Roman" w:cs="Times New Roman"/>
          <w:color w:val="auto"/>
          <w:sz w:val="28"/>
          <w:szCs w:val="28"/>
          <w:u w:val="none"/>
        </w:rPr>
      </w:pPr>
      <w:r w:rsidRPr="00B43E65">
        <w:rPr>
          <w:rStyle w:val="a5"/>
          <w:rFonts w:ascii="Times New Roman" w:hAnsi="Times New Roman" w:cs="Times New Roman"/>
          <w:color w:val="auto"/>
          <w:sz w:val="28"/>
          <w:szCs w:val="28"/>
          <w:u w:val="none"/>
        </w:rPr>
        <w:t xml:space="preserve">Один раз в три года: реабилитированные лица и лица, признанные </w:t>
      </w:r>
      <w:r w:rsidRPr="00B43E65">
        <w:rPr>
          <w:rStyle w:val="a5"/>
          <w:rFonts w:ascii="Times New Roman" w:hAnsi="Times New Roman" w:cs="Times New Roman"/>
          <w:color w:val="auto"/>
          <w:sz w:val="28"/>
          <w:szCs w:val="28"/>
          <w:u w:val="none"/>
        </w:rPr>
        <w:lastRenderedPageBreak/>
        <w:t xml:space="preserve">пострадавшими от политических репрессий; труженики тыла; неработающие граждане, имеющие почетные звания СССР, РСФСР или Российской Федерации;  неработающие граждане, награжденные почетным знаком Приморского края </w:t>
      </w:r>
      <w:r w:rsidR="00E77B2F">
        <w:rPr>
          <w:rStyle w:val="a5"/>
          <w:rFonts w:ascii="Times New Roman" w:hAnsi="Times New Roman" w:cs="Times New Roman"/>
          <w:color w:val="auto"/>
          <w:sz w:val="28"/>
          <w:szCs w:val="28"/>
          <w:u w:val="none"/>
        </w:rPr>
        <w:t>«</w:t>
      </w:r>
      <w:r w:rsidRPr="00B43E65">
        <w:rPr>
          <w:rStyle w:val="a5"/>
          <w:rFonts w:ascii="Times New Roman" w:hAnsi="Times New Roman" w:cs="Times New Roman"/>
          <w:color w:val="auto"/>
          <w:sz w:val="28"/>
          <w:szCs w:val="28"/>
          <w:u w:val="none"/>
        </w:rPr>
        <w:t>Почетный гражданин Приморского края</w:t>
      </w:r>
      <w:r w:rsidR="00E77B2F">
        <w:rPr>
          <w:rStyle w:val="a5"/>
          <w:rFonts w:ascii="Times New Roman" w:hAnsi="Times New Roman" w:cs="Times New Roman"/>
          <w:color w:val="auto"/>
          <w:sz w:val="28"/>
          <w:szCs w:val="28"/>
          <w:u w:val="none"/>
        </w:rPr>
        <w:t>»</w:t>
      </w:r>
      <w:r w:rsidRPr="00B43E65">
        <w:rPr>
          <w:rStyle w:val="a5"/>
          <w:rFonts w:ascii="Times New Roman" w:hAnsi="Times New Roman" w:cs="Times New Roman"/>
          <w:color w:val="auto"/>
          <w:sz w:val="28"/>
          <w:szCs w:val="28"/>
          <w:u w:val="none"/>
        </w:rPr>
        <w:t xml:space="preserve">; одиноко проживающие пенсионеры, достигшие возраста 70 лет, имеющие среднедушевой доход ниже величины двух прожиточных минимумов на душу населения, установленных Правительством Приморского края (в 2024 году – 36778 рублей);  неработающие граждане, имеющие звание почетного жителя (гражданина) муниципального района, муниципального округа или городского округа Приморского края, достигшие возраста 70 лет; лица, имеющие звание </w:t>
      </w:r>
      <w:r w:rsidR="00E77B2F">
        <w:rPr>
          <w:rStyle w:val="a5"/>
          <w:rFonts w:ascii="Times New Roman" w:hAnsi="Times New Roman" w:cs="Times New Roman"/>
          <w:color w:val="auto"/>
          <w:sz w:val="28"/>
          <w:szCs w:val="28"/>
          <w:u w:val="none"/>
        </w:rPr>
        <w:t>«</w:t>
      </w:r>
      <w:r w:rsidRPr="00B43E65">
        <w:rPr>
          <w:rStyle w:val="a5"/>
          <w:rFonts w:ascii="Times New Roman" w:hAnsi="Times New Roman" w:cs="Times New Roman"/>
          <w:color w:val="auto"/>
          <w:sz w:val="28"/>
          <w:szCs w:val="28"/>
          <w:u w:val="none"/>
        </w:rPr>
        <w:t>Почетный донор СССР</w:t>
      </w:r>
      <w:r w:rsidR="00E77B2F">
        <w:rPr>
          <w:rStyle w:val="a5"/>
          <w:rFonts w:ascii="Times New Roman" w:hAnsi="Times New Roman" w:cs="Times New Roman"/>
          <w:color w:val="auto"/>
          <w:sz w:val="28"/>
          <w:szCs w:val="28"/>
          <w:u w:val="none"/>
        </w:rPr>
        <w:t>»</w:t>
      </w:r>
      <w:r w:rsidRPr="00B43E65">
        <w:rPr>
          <w:rStyle w:val="a5"/>
          <w:rFonts w:ascii="Times New Roman" w:hAnsi="Times New Roman" w:cs="Times New Roman"/>
          <w:color w:val="auto"/>
          <w:sz w:val="28"/>
          <w:szCs w:val="28"/>
          <w:u w:val="none"/>
        </w:rPr>
        <w:t xml:space="preserve">, </w:t>
      </w:r>
      <w:r w:rsidR="00E77B2F">
        <w:rPr>
          <w:rStyle w:val="a5"/>
          <w:rFonts w:ascii="Times New Roman" w:hAnsi="Times New Roman" w:cs="Times New Roman"/>
          <w:color w:val="auto"/>
          <w:sz w:val="28"/>
          <w:szCs w:val="28"/>
          <w:u w:val="none"/>
        </w:rPr>
        <w:t>«</w:t>
      </w:r>
      <w:r w:rsidRPr="00B43E65">
        <w:rPr>
          <w:rStyle w:val="a5"/>
          <w:rFonts w:ascii="Times New Roman" w:hAnsi="Times New Roman" w:cs="Times New Roman"/>
          <w:color w:val="auto"/>
          <w:sz w:val="28"/>
          <w:szCs w:val="28"/>
          <w:u w:val="none"/>
        </w:rPr>
        <w:t>Почетный донор России</w:t>
      </w:r>
      <w:r w:rsidR="00E77B2F">
        <w:rPr>
          <w:rStyle w:val="a5"/>
          <w:rFonts w:ascii="Times New Roman" w:hAnsi="Times New Roman" w:cs="Times New Roman"/>
          <w:color w:val="auto"/>
          <w:sz w:val="28"/>
          <w:szCs w:val="28"/>
          <w:u w:val="none"/>
        </w:rPr>
        <w:t>»</w:t>
      </w:r>
      <w:r w:rsidRPr="00B43E65">
        <w:rPr>
          <w:rStyle w:val="a5"/>
          <w:rFonts w:ascii="Times New Roman" w:hAnsi="Times New Roman" w:cs="Times New Roman"/>
          <w:color w:val="auto"/>
          <w:sz w:val="28"/>
          <w:szCs w:val="28"/>
          <w:u w:val="none"/>
        </w:rPr>
        <w:t xml:space="preserve">, достигшие возраста 70 лет;  одиноко проживающие граждане, имеющие звание </w:t>
      </w:r>
      <w:r w:rsidR="00E77B2F">
        <w:rPr>
          <w:rStyle w:val="a5"/>
          <w:rFonts w:ascii="Times New Roman" w:hAnsi="Times New Roman" w:cs="Times New Roman"/>
          <w:color w:val="auto"/>
          <w:sz w:val="28"/>
          <w:szCs w:val="28"/>
          <w:u w:val="none"/>
        </w:rPr>
        <w:t>«</w:t>
      </w:r>
      <w:r w:rsidRPr="00B43E65">
        <w:rPr>
          <w:rStyle w:val="a5"/>
          <w:rFonts w:ascii="Times New Roman" w:hAnsi="Times New Roman" w:cs="Times New Roman"/>
          <w:color w:val="auto"/>
          <w:sz w:val="28"/>
          <w:szCs w:val="28"/>
          <w:u w:val="none"/>
        </w:rPr>
        <w:t>Ветеран труда</w:t>
      </w:r>
      <w:r w:rsidR="00E77B2F">
        <w:rPr>
          <w:rStyle w:val="a5"/>
          <w:rFonts w:ascii="Times New Roman" w:hAnsi="Times New Roman" w:cs="Times New Roman"/>
          <w:color w:val="auto"/>
          <w:sz w:val="28"/>
          <w:szCs w:val="28"/>
          <w:u w:val="none"/>
        </w:rPr>
        <w:t>»</w:t>
      </w:r>
      <w:r w:rsidRPr="00B43E65">
        <w:rPr>
          <w:rStyle w:val="a5"/>
          <w:rFonts w:ascii="Times New Roman" w:hAnsi="Times New Roman" w:cs="Times New Roman"/>
          <w:color w:val="auto"/>
          <w:sz w:val="28"/>
          <w:szCs w:val="28"/>
          <w:u w:val="none"/>
        </w:rPr>
        <w:t xml:space="preserve">, достигшие возраста 70 лет. </w:t>
      </w:r>
    </w:p>
    <w:p w:rsidR="00B43E65" w:rsidRPr="00B43E65" w:rsidRDefault="00B43E65" w:rsidP="00B43E65">
      <w:pPr>
        <w:widowControl w:val="0"/>
        <w:spacing w:after="0" w:line="360" w:lineRule="auto"/>
        <w:ind w:firstLine="709"/>
        <w:jc w:val="both"/>
        <w:rPr>
          <w:rStyle w:val="a5"/>
          <w:rFonts w:ascii="Times New Roman" w:hAnsi="Times New Roman" w:cs="Times New Roman"/>
          <w:color w:val="auto"/>
          <w:sz w:val="28"/>
          <w:szCs w:val="28"/>
          <w:u w:val="none"/>
        </w:rPr>
      </w:pPr>
      <w:r w:rsidRPr="00B43E65">
        <w:rPr>
          <w:rStyle w:val="a5"/>
          <w:rFonts w:ascii="Times New Roman" w:hAnsi="Times New Roman" w:cs="Times New Roman"/>
          <w:color w:val="auto"/>
          <w:sz w:val="28"/>
          <w:szCs w:val="28"/>
          <w:u w:val="none"/>
        </w:rPr>
        <w:t>Ежегодно: Герои Российской Федерации, Герои Приморского края.</w:t>
      </w:r>
    </w:p>
    <w:p w:rsidR="00B43E65" w:rsidRPr="00B43E65" w:rsidRDefault="00B43E65" w:rsidP="00B43E65">
      <w:pPr>
        <w:widowControl w:val="0"/>
        <w:spacing w:after="0" w:line="360" w:lineRule="auto"/>
        <w:ind w:firstLine="709"/>
        <w:jc w:val="both"/>
        <w:rPr>
          <w:rStyle w:val="a5"/>
          <w:rFonts w:ascii="Times New Roman" w:hAnsi="Times New Roman" w:cs="Times New Roman"/>
          <w:color w:val="auto"/>
          <w:sz w:val="28"/>
          <w:szCs w:val="28"/>
          <w:u w:val="none"/>
        </w:rPr>
      </w:pPr>
      <w:r w:rsidRPr="00B43E65">
        <w:rPr>
          <w:rStyle w:val="a5"/>
          <w:rFonts w:ascii="Times New Roman" w:hAnsi="Times New Roman" w:cs="Times New Roman"/>
          <w:color w:val="auto"/>
          <w:sz w:val="28"/>
          <w:szCs w:val="28"/>
          <w:u w:val="none"/>
        </w:rPr>
        <w:t>Один раз в три года: участники боевых действий (в том числе специальной военной операции), ставшие инвалидами I или II группы; члены семей погибших участников боевых действий.</w:t>
      </w:r>
    </w:p>
    <w:p w:rsidR="00B43E65" w:rsidRPr="00B43E65" w:rsidRDefault="00B43E65" w:rsidP="00B43E65">
      <w:pPr>
        <w:widowControl w:val="0"/>
        <w:spacing w:after="0" w:line="360" w:lineRule="auto"/>
        <w:ind w:firstLine="709"/>
        <w:jc w:val="both"/>
        <w:rPr>
          <w:rStyle w:val="a5"/>
          <w:rFonts w:ascii="Times New Roman" w:hAnsi="Times New Roman" w:cs="Times New Roman"/>
          <w:color w:val="auto"/>
          <w:sz w:val="28"/>
          <w:szCs w:val="28"/>
          <w:u w:val="none"/>
        </w:rPr>
      </w:pPr>
      <w:r w:rsidRPr="00B43E65">
        <w:rPr>
          <w:rStyle w:val="a5"/>
          <w:rFonts w:ascii="Times New Roman" w:hAnsi="Times New Roman" w:cs="Times New Roman"/>
          <w:color w:val="auto"/>
          <w:sz w:val="28"/>
          <w:szCs w:val="28"/>
          <w:u w:val="none"/>
        </w:rPr>
        <w:t>Однократно могут оздоровиться: участники специальной военной операции, получившие ранение (увечье, контузию, травму); медицинские работники краевых государственных учреждений здравоохр</w:t>
      </w:r>
      <w:r>
        <w:rPr>
          <w:rStyle w:val="a5"/>
          <w:rFonts w:ascii="Times New Roman" w:hAnsi="Times New Roman" w:cs="Times New Roman"/>
          <w:color w:val="auto"/>
          <w:sz w:val="28"/>
          <w:szCs w:val="28"/>
          <w:u w:val="none"/>
        </w:rPr>
        <w:t xml:space="preserve">анения, переболевшие COVID-19. </w:t>
      </w:r>
    </w:p>
    <w:p w:rsidR="00B43E65" w:rsidRPr="00B43E65" w:rsidRDefault="00B43E65" w:rsidP="00B43E65">
      <w:pPr>
        <w:widowControl w:val="0"/>
        <w:spacing w:after="0" w:line="360" w:lineRule="auto"/>
        <w:ind w:firstLine="709"/>
        <w:jc w:val="both"/>
        <w:rPr>
          <w:rStyle w:val="a5"/>
          <w:rFonts w:ascii="Times New Roman" w:hAnsi="Times New Roman" w:cs="Times New Roman"/>
          <w:color w:val="auto"/>
          <w:sz w:val="28"/>
          <w:szCs w:val="28"/>
          <w:u w:val="none"/>
        </w:rPr>
      </w:pPr>
      <w:r w:rsidRPr="00B43E65">
        <w:rPr>
          <w:rStyle w:val="a5"/>
          <w:rFonts w:ascii="Times New Roman" w:hAnsi="Times New Roman" w:cs="Times New Roman"/>
          <w:color w:val="auto"/>
          <w:sz w:val="28"/>
          <w:szCs w:val="28"/>
          <w:u w:val="none"/>
        </w:rPr>
        <w:t>Согласно изменениям в законодательстве, с 01.01.2025 для Почетных доноров и неработающих пенсионеров, ветеранов труда и Почетных жителей Приморского края снижен возраст с 70 до 65 лет для установления им права на санаторно-курортное лечение. Обращаться за предоставлением санаторно-курортного лечения указанные граждане могут после 1 января 2025 года.</w:t>
      </w:r>
      <w:r w:rsidR="00E77B2F">
        <w:rPr>
          <w:rStyle w:val="a5"/>
          <w:rFonts w:ascii="Times New Roman" w:hAnsi="Times New Roman" w:cs="Times New Roman"/>
          <w:color w:val="auto"/>
          <w:sz w:val="28"/>
          <w:szCs w:val="28"/>
          <w:u w:val="none"/>
        </w:rPr>
        <w:t>»</w:t>
      </w:r>
    </w:p>
    <w:p w:rsidR="00B43E65" w:rsidRDefault="00007A26" w:rsidP="00B43E65">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7</w:t>
      </w:r>
      <w:r w:rsidR="002A774A">
        <w:rPr>
          <w:rStyle w:val="a5"/>
          <w:rFonts w:ascii="Times New Roman" w:hAnsi="Times New Roman" w:cs="Times New Roman"/>
          <w:b/>
          <w:color w:val="auto"/>
          <w:sz w:val="28"/>
          <w:szCs w:val="28"/>
          <w:u w:val="none"/>
        </w:rPr>
        <w:t>3</w:t>
      </w:r>
      <w:r>
        <w:rPr>
          <w:rStyle w:val="a5"/>
          <w:rFonts w:ascii="Times New Roman" w:hAnsi="Times New Roman" w:cs="Times New Roman"/>
          <w:b/>
          <w:color w:val="auto"/>
          <w:sz w:val="28"/>
          <w:szCs w:val="28"/>
          <w:u w:val="none"/>
        </w:rPr>
        <w:t>. В</w:t>
      </w:r>
      <w:r w:rsidR="00B43E65" w:rsidRPr="00B43E65">
        <w:rPr>
          <w:rStyle w:val="a5"/>
          <w:rFonts w:ascii="Times New Roman" w:hAnsi="Times New Roman" w:cs="Times New Roman"/>
          <w:b/>
          <w:color w:val="auto"/>
          <w:sz w:val="28"/>
          <w:szCs w:val="28"/>
          <w:u w:val="none"/>
        </w:rPr>
        <w:t>опрос гражданина из социальных сетей</w:t>
      </w:r>
      <w:r w:rsidR="00B43E65" w:rsidRPr="00B43E65">
        <w:rPr>
          <w:rStyle w:val="a5"/>
          <w:rFonts w:ascii="Times New Roman" w:hAnsi="Times New Roman" w:cs="Times New Roman"/>
          <w:b/>
          <w:color w:val="auto"/>
          <w:sz w:val="28"/>
          <w:szCs w:val="28"/>
          <w:u w:val="none"/>
        </w:rPr>
        <w:tab/>
      </w:r>
    </w:p>
    <w:p w:rsidR="00B43E65" w:rsidRDefault="007A4FB9" w:rsidP="00B43E65">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43E65">
        <w:rPr>
          <w:rStyle w:val="a5"/>
          <w:rFonts w:ascii="Times New Roman" w:hAnsi="Times New Roman" w:cs="Times New Roman"/>
          <w:color w:val="auto"/>
          <w:sz w:val="28"/>
          <w:szCs w:val="28"/>
          <w:u w:val="none"/>
        </w:rPr>
        <w:t xml:space="preserve"> М</w:t>
      </w:r>
      <w:r w:rsidR="00B43E65" w:rsidRPr="00B43E65">
        <w:rPr>
          <w:rStyle w:val="a5"/>
          <w:rFonts w:ascii="Times New Roman" w:hAnsi="Times New Roman" w:cs="Times New Roman"/>
          <w:color w:val="auto"/>
          <w:sz w:val="28"/>
          <w:szCs w:val="28"/>
          <w:u w:val="none"/>
        </w:rPr>
        <w:t xml:space="preserve">ного говорят о курорте </w:t>
      </w:r>
      <w:r w:rsidR="00E77B2F">
        <w:rPr>
          <w:rStyle w:val="a5"/>
          <w:rFonts w:ascii="Times New Roman" w:hAnsi="Times New Roman" w:cs="Times New Roman"/>
          <w:color w:val="auto"/>
          <w:sz w:val="28"/>
          <w:szCs w:val="28"/>
          <w:u w:val="none"/>
        </w:rPr>
        <w:t>«</w:t>
      </w:r>
      <w:r w:rsidR="00B43E65" w:rsidRPr="00B43E65">
        <w:rPr>
          <w:rStyle w:val="a5"/>
          <w:rFonts w:ascii="Times New Roman" w:hAnsi="Times New Roman" w:cs="Times New Roman"/>
          <w:color w:val="auto"/>
          <w:sz w:val="28"/>
          <w:szCs w:val="28"/>
          <w:u w:val="none"/>
        </w:rPr>
        <w:t>Белая гора</w:t>
      </w:r>
      <w:r w:rsidR="00E77B2F">
        <w:rPr>
          <w:rStyle w:val="a5"/>
          <w:rFonts w:ascii="Times New Roman" w:hAnsi="Times New Roman" w:cs="Times New Roman"/>
          <w:color w:val="auto"/>
          <w:sz w:val="28"/>
          <w:szCs w:val="28"/>
          <w:u w:val="none"/>
        </w:rPr>
        <w:t>»</w:t>
      </w:r>
      <w:r w:rsidR="00B43E65" w:rsidRPr="00B43E65">
        <w:rPr>
          <w:rStyle w:val="a5"/>
          <w:rFonts w:ascii="Times New Roman" w:hAnsi="Times New Roman" w:cs="Times New Roman"/>
          <w:color w:val="auto"/>
          <w:sz w:val="28"/>
          <w:szCs w:val="28"/>
          <w:u w:val="none"/>
        </w:rPr>
        <w:t xml:space="preserve"> в Арсеньеве. Когда его сдадут?</w:t>
      </w:r>
      <w:r w:rsidR="00B43E65" w:rsidRPr="00B43E65">
        <w:rPr>
          <w:rStyle w:val="a5"/>
          <w:rFonts w:ascii="Times New Roman" w:hAnsi="Times New Roman" w:cs="Times New Roman"/>
          <w:color w:val="auto"/>
          <w:sz w:val="28"/>
          <w:szCs w:val="28"/>
          <w:u w:val="none"/>
        </w:rPr>
        <w:tab/>
      </w:r>
      <w:r w:rsidR="00B43E65">
        <w:rPr>
          <w:rStyle w:val="a5"/>
          <w:rFonts w:ascii="Times New Roman" w:hAnsi="Times New Roman" w:cs="Times New Roman"/>
          <w:color w:val="auto"/>
          <w:sz w:val="28"/>
          <w:szCs w:val="28"/>
          <w:u w:val="none"/>
        </w:rPr>
        <w:t>Ответ:</w:t>
      </w:r>
    </w:p>
    <w:p w:rsidR="00B43E65" w:rsidRDefault="007A4FB9" w:rsidP="00B43E65">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43E65">
        <w:rPr>
          <w:rStyle w:val="a5"/>
          <w:rFonts w:ascii="Times New Roman" w:hAnsi="Times New Roman" w:cs="Times New Roman"/>
          <w:color w:val="auto"/>
          <w:sz w:val="28"/>
          <w:szCs w:val="28"/>
          <w:u w:val="none"/>
        </w:rPr>
        <w:t xml:space="preserve"> </w:t>
      </w:r>
      <w:r w:rsidR="00B43E65" w:rsidRPr="00B43E65">
        <w:rPr>
          <w:rStyle w:val="a5"/>
          <w:rFonts w:ascii="Times New Roman" w:hAnsi="Times New Roman" w:cs="Times New Roman"/>
          <w:color w:val="auto"/>
          <w:sz w:val="28"/>
          <w:szCs w:val="28"/>
          <w:u w:val="none"/>
        </w:rPr>
        <w:t xml:space="preserve">Круглогодичный семейный горнолыжный курорт </w:t>
      </w:r>
      <w:r w:rsidR="00E77B2F">
        <w:rPr>
          <w:rStyle w:val="a5"/>
          <w:rFonts w:ascii="Times New Roman" w:hAnsi="Times New Roman" w:cs="Times New Roman"/>
          <w:color w:val="auto"/>
          <w:sz w:val="28"/>
          <w:szCs w:val="28"/>
          <w:u w:val="none"/>
        </w:rPr>
        <w:t>«</w:t>
      </w:r>
      <w:r w:rsidR="00B43E65" w:rsidRPr="00B43E65">
        <w:rPr>
          <w:rStyle w:val="a5"/>
          <w:rFonts w:ascii="Times New Roman" w:hAnsi="Times New Roman" w:cs="Times New Roman"/>
          <w:color w:val="auto"/>
          <w:sz w:val="28"/>
          <w:szCs w:val="28"/>
          <w:u w:val="none"/>
        </w:rPr>
        <w:t>Арсеньев</w:t>
      </w:r>
      <w:r w:rsidR="00E77B2F">
        <w:rPr>
          <w:rStyle w:val="a5"/>
          <w:rFonts w:ascii="Times New Roman" w:hAnsi="Times New Roman" w:cs="Times New Roman"/>
          <w:color w:val="auto"/>
          <w:sz w:val="28"/>
          <w:szCs w:val="28"/>
          <w:u w:val="none"/>
        </w:rPr>
        <w:t>»</w:t>
      </w:r>
      <w:r w:rsidR="00B43E65" w:rsidRPr="00B43E65">
        <w:rPr>
          <w:rStyle w:val="a5"/>
          <w:rFonts w:ascii="Times New Roman" w:hAnsi="Times New Roman" w:cs="Times New Roman"/>
          <w:color w:val="auto"/>
          <w:sz w:val="28"/>
          <w:szCs w:val="28"/>
          <w:u w:val="none"/>
        </w:rPr>
        <w:t xml:space="preserve"> реализуется в рамках государственно-частного партнерства. 1-й этап </w:t>
      </w:r>
      <w:r w:rsidR="00B43E65" w:rsidRPr="00B43E65">
        <w:rPr>
          <w:rStyle w:val="a5"/>
          <w:rFonts w:ascii="Times New Roman" w:hAnsi="Times New Roman" w:cs="Times New Roman"/>
          <w:color w:val="auto"/>
          <w:sz w:val="28"/>
          <w:szCs w:val="28"/>
          <w:u w:val="none"/>
        </w:rPr>
        <w:lastRenderedPageBreak/>
        <w:t>строительства лыжной инфраструктуры (канатно-кресельные дороги, система оснежения) будут завершены в декабре 2024 года. В 2025 году планируется завершение работ по строительс</w:t>
      </w:r>
      <w:r w:rsidR="00054AA4">
        <w:rPr>
          <w:rStyle w:val="a5"/>
          <w:rFonts w:ascii="Times New Roman" w:hAnsi="Times New Roman" w:cs="Times New Roman"/>
          <w:color w:val="auto"/>
          <w:sz w:val="28"/>
          <w:szCs w:val="28"/>
          <w:u w:val="none"/>
        </w:rPr>
        <w:t>тву гостиничной инфраструктуры.</w:t>
      </w:r>
    </w:p>
    <w:p w:rsidR="00054AA4" w:rsidRPr="00B43E65" w:rsidRDefault="00054AA4" w:rsidP="00B43E65">
      <w:pPr>
        <w:widowControl w:val="0"/>
        <w:spacing w:after="0" w:line="360" w:lineRule="auto"/>
        <w:ind w:firstLine="709"/>
        <w:jc w:val="both"/>
        <w:rPr>
          <w:rStyle w:val="a5"/>
          <w:rFonts w:ascii="Times New Roman" w:hAnsi="Times New Roman" w:cs="Times New Roman"/>
          <w:color w:val="auto"/>
          <w:sz w:val="28"/>
          <w:szCs w:val="28"/>
          <w:u w:val="none"/>
        </w:rPr>
      </w:pPr>
    </w:p>
    <w:p w:rsidR="00B43E65" w:rsidRPr="00B43E65" w:rsidRDefault="00B43E65" w:rsidP="00B43E65">
      <w:pPr>
        <w:widowControl w:val="0"/>
        <w:spacing w:after="0" w:line="360" w:lineRule="auto"/>
        <w:ind w:firstLine="709"/>
        <w:jc w:val="both"/>
        <w:rPr>
          <w:rStyle w:val="a5"/>
          <w:rFonts w:ascii="Times New Roman" w:hAnsi="Times New Roman" w:cs="Times New Roman"/>
          <w:b/>
          <w:color w:val="auto"/>
          <w:sz w:val="28"/>
          <w:szCs w:val="28"/>
          <w:u w:val="none"/>
        </w:rPr>
      </w:pPr>
      <w:r w:rsidRPr="00B43E65">
        <w:rPr>
          <w:rStyle w:val="a5"/>
          <w:rFonts w:ascii="Times New Roman" w:hAnsi="Times New Roman" w:cs="Times New Roman"/>
          <w:b/>
          <w:color w:val="auto"/>
          <w:sz w:val="28"/>
          <w:szCs w:val="28"/>
          <w:u w:val="none"/>
        </w:rPr>
        <w:t>7</w:t>
      </w:r>
      <w:r w:rsidR="002A774A">
        <w:rPr>
          <w:rStyle w:val="a5"/>
          <w:rFonts w:ascii="Times New Roman" w:hAnsi="Times New Roman" w:cs="Times New Roman"/>
          <w:b/>
          <w:color w:val="auto"/>
          <w:sz w:val="28"/>
          <w:szCs w:val="28"/>
          <w:u w:val="none"/>
        </w:rPr>
        <w:t>4</w:t>
      </w:r>
      <w:r w:rsidRPr="00B43E65">
        <w:rPr>
          <w:rStyle w:val="a5"/>
          <w:rFonts w:ascii="Times New Roman" w:hAnsi="Times New Roman" w:cs="Times New Roman"/>
          <w:b/>
          <w:color w:val="auto"/>
          <w:sz w:val="28"/>
          <w:szCs w:val="28"/>
          <w:u w:val="none"/>
        </w:rPr>
        <w:t>. Владивостокский ГО, вопрос гражданина из социальных сетей</w:t>
      </w:r>
      <w:r w:rsidRPr="00B43E65">
        <w:rPr>
          <w:rStyle w:val="a5"/>
          <w:rFonts w:ascii="Times New Roman" w:hAnsi="Times New Roman" w:cs="Times New Roman"/>
          <w:b/>
          <w:color w:val="auto"/>
          <w:sz w:val="28"/>
          <w:szCs w:val="28"/>
          <w:u w:val="none"/>
        </w:rPr>
        <w:tab/>
      </w:r>
    </w:p>
    <w:p w:rsidR="00B43E65" w:rsidRDefault="007A4FB9" w:rsidP="00B43E65">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43E65">
        <w:rPr>
          <w:rStyle w:val="a5"/>
          <w:rFonts w:ascii="Times New Roman" w:hAnsi="Times New Roman" w:cs="Times New Roman"/>
          <w:color w:val="auto"/>
          <w:sz w:val="28"/>
          <w:szCs w:val="28"/>
          <w:u w:val="none"/>
        </w:rPr>
        <w:t xml:space="preserve"> </w:t>
      </w:r>
      <w:r w:rsidR="00B43E65" w:rsidRPr="00B43E65">
        <w:rPr>
          <w:rStyle w:val="a5"/>
          <w:rFonts w:ascii="Times New Roman" w:hAnsi="Times New Roman" w:cs="Times New Roman"/>
          <w:color w:val="auto"/>
          <w:sz w:val="28"/>
          <w:szCs w:val="28"/>
          <w:u w:val="none"/>
        </w:rPr>
        <w:t>Когда отремонти</w:t>
      </w:r>
      <w:r w:rsidR="00B43E65">
        <w:rPr>
          <w:rStyle w:val="a5"/>
          <w:rFonts w:ascii="Times New Roman" w:hAnsi="Times New Roman" w:cs="Times New Roman"/>
          <w:color w:val="auto"/>
          <w:sz w:val="28"/>
          <w:szCs w:val="28"/>
          <w:u w:val="none"/>
        </w:rPr>
        <w:t xml:space="preserve">руют спорткомплекс </w:t>
      </w:r>
      <w:r w:rsidR="00E77B2F">
        <w:rPr>
          <w:rStyle w:val="a5"/>
          <w:rFonts w:ascii="Times New Roman" w:hAnsi="Times New Roman" w:cs="Times New Roman"/>
          <w:color w:val="auto"/>
          <w:sz w:val="28"/>
          <w:szCs w:val="28"/>
          <w:u w:val="none"/>
        </w:rPr>
        <w:t>«</w:t>
      </w:r>
      <w:r w:rsidR="00B43E65">
        <w:rPr>
          <w:rStyle w:val="a5"/>
          <w:rFonts w:ascii="Times New Roman" w:hAnsi="Times New Roman" w:cs="Times New Roman"/>
          <w:color w:val="auto"/>
          <w:sz w:val="28"/>
          <w:szCs w:val="28"/>
          <w:u w:val="none"/>
        </w:rPr>
        <w:t>Олимпиец</w:t>
      </w:r>
      <w:r w:rsidR="00E77B2F">
        <w:rPr>
          <w:rStyle w:val="a5"/>
          <w:rFonts w:ascii="Times New Roman" w:hAnsi="Times New Roman" w:cs="Times New Roman"/>
          <w:color w:val="auto"/>
          <w:sz w:val="28"/>
          <w:szCs w:val="28"/>
          <w:u w:val="none"/>
        </w:rPr>
        <w:t>»</w:t>
      </w:r>
      <w:r w:rsidR="00B43E65">
        <w:rPr>
          <w:rStyle w:val="a5"/>
          <w:rFonts w:ascii="Times New Roman" w:hAnsi="Times New Roman" w:cs="Times New Roman"/>
          <w:color w:val="auto"/>
          <w:sz w:val="28"/>
          <w:szCs w:val="28"/>
          <w:u w:val="none"/>
        </w:rPr>
        <w:t>?</w:t>
      </w:r>
      <w:r w:rsidR="00B43E65">
        <w:rPr>
          <w:rStyle w:val="a5"/>
          <w:rFonts w:ascii="Times New Roman" w:hAnsi="Times New Roman" w:cs="Times New Roman"/>
          <w:color w:val="auto"/>
          <w:sz w:val="28"/>
          <w:szCs w:val="28"/>
          <w:u w:val="none"/>
        </w:rPr>
        <w:tab/>
      </w:r>
    </w:p>
    <w:p w:rsidR="00391C8D" w:rsidRDefault="00391C8D" w:rsidP="00B43E65">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B43E65" w:rsidRDefault="00391C8D" w:rsidP="00B43E65">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B43E65" w:rsidRPr="00B43E65">
        <w:rPr>
          <w:rStyle w:val="a5"/>
          <w:rFonts w:ascii="Times New Roman" w:hAnsi="Times New Roman" w:cs="Times New Roman"/>
          <w:color w:val="auto"/>
          <w:sz w:val="28"/>
          <w:szCs w:val="28"/>
          <w:u w:val="none"/>
        </w:rPr>
        <w:t>На протяжении долгого времени средства на ремонт спортивного комплекса не выделялись. В последние годы планомерно и поэтапно проводятся работы по капитальному ремонту объекта. В 2025 году планируется продолже</w:t>
      </w:r>
      <w:r w:rsidR="00054AA4">
        <w:rPr>
          <w:rStyle w:val="a5"/>
          <w:rFonts w:ascii="Times New Roman" w:hAnsi="Times New Roman" w:cs="Times New Roman"/>
          <w:color w:val="auto"/>
          <w:sz w:val="28"/>
          <w:szCs w:val="28"/>
          <w:u w:val="none"/>
        </w:rPr>
        <w:t>ние капитального ремонта Учебно-</w:t>
      </w:r>
      <w:r w:rsidR="00B43E65" w:rsidRPr="00B43E65">
        <w:rPr>
          <w:rStyle w:val="a5"/>
          <w:rFonts w:ascii="Times New Roman" w:hAnsi="Times New Roman" w:cs="Times New Roman"/>
          <w:color w:val="auto"/>
          <w:sz w:val="28"/>
          <w:szCs w:val="28"/>
          <w:u w:val="none"/>
        </w:rPr>
        <w:t xml:space="preserve">тренировочного комплекса </w:t>
      </w:r>
      <w:r w:rsidR="00E77B2F">
        <w:rPr>
          <w:rStyle w:val="a5"/>
          <w:rFonts w:ascii="Times New Roman" w:hAnsi="Times New Roman" w:cs="Times New Roman"/>
          <w:color w:val="auto"/>
          <w:sz w:val="28"/>
          <w:szCs w:val="28"/>
          <w:u w:val="none"/>
        </w:rPr>
        <w:t>«</w:t>
      </w:r>
      <w:r w:rsidR="00B43E65" w:rsidRPr="00B43E65">
        <w:rPr>
          <w:rStyle w:val="a5"/>
          <w:rFonts w:ascii="Times New Roman" w:hAnsi="Times New Roman" w:cs="Times New Roman"/>
          <w:color w:val="auto"/>
          <w:sz w:val="28"/>
          <w:szCs w:val="28"/>
          <w:u w:val="none"/>
        </w:rPr>
        <w:t>Олимпиец</w:t>
      </w:r>
      <w:r w:rsidR="00E77B2F">
        <w:rPr>
          <w:rStyle w:val="a5"/>
          <w:rFonts w:ascii="Times New Roman" w:hAnsi="Times New Roman" w:cs="Times New Roman"/>
          <w:color w:val="auto"/>
          <w:sz w:val="28"/>
          <w:szCs w:val="28"/>
          <w:u w:val="none"/>
        </w:rPr>
        <w:t>»</w:t>
      </w:r>
      <w:r w:rsidR="00B43E65" w:rsidRPr="00B43E65">
        <w:rPr>
          <w:rStyle w:val="a5"/>
          <w:rFonts w:ascii="Times New Roman" w:hAnsi="Times New Roman" w:cs="Times New Roman"/>
          <w:color w:val="auto"/>
          <w:sz w:val="28"/>
          <w:szCs w:val="28"/>
          <w:u w:val="none"/>
        </w:rPr>
        <w:t>, в том числе: капитальный ремонт чаши бассейна, входной группы правого входа в здание, зала бокса, медицинского кабинета, санузлов, индивидуальных тепловых пунктов. Всего планируется предусмотреть сре</w:t>
      </w:r>
      <w:r w:rsidR="00B43E65">
        <w:rPr>
          <w:rStyle w:val="a5"/>
          <w:rFonts w:ascii="Times New Roman" w:hAnsi="Times New Roman" w:cs="Times New Roman"/>
          <w:color w:val="auto"/>
          <w:sz w:val="28"/>
          <w:szCs w:val="28"/>
          <w:u w:val="none"/>
        </w:rPr>
        <w:t>дств краевого бюджета в размере 61,6 млн рублей.</w:t>
      </w:r>
    </w:p>
    <w:p w:rsidR="00054AA4" w:rsidRPr="00B43E65" w:rsidRDefault="00054AA4" w:rsidP="00B43E65">
      <w:pPr>
        <w:widowControl w:val="0"/>
        <w:spacing w:after="0" w:line="360" w:lineRule="auto"/>
        <w:ind w:firstLine="709"/>
        <w:jc w:val="both"/>
        <w:rPr>
          <w:rStyle w:val="a5"/>
          <w:rFonts w:ascii="Times New Roman" w:hAnsi="Times New Roman" w:cs="Times New Roman"/>
          <w:color w:val="auto"/>
          <w:sz w:val="28"/>
          <w:szCs w:val="28"/>
          <w:u w:val="none"/>
        </w:rPr>
      </w:pPr>
    </w:p>
    <w:p w:rsidR="00B43E65" w:rsidRDefault="00B43E65" w:rsidP="00B43E65">
      <w:pPr>
        <w:widowControl w:val="0"/>
        <w:spacing w:after="0" w:line="360" w:lineRule="auto"/>
        <w:ind w:firstLine="709"/>
        <w:jc w:val="both"/>
        <w:rPr>
          <w:rStyle w:val="a5"/>
          <w:rFonts w:ascii="Times New Roman" w:hAnsi="Times New Roman" w:cs="Times New Roman"/>
          <w:color w:val="auto"/>
          <w:sz w:val="28"/>
          <w:szCs w:val="28"/>
          <w:u w:val="none"/>
        </w:rPr>
      </w:pPr>
      <w:r w:rsidRPr="00B43E65">
        <w:rPr>
          <w:rStyle w:val="a5"/>
          <w:rFonts w:ascii="Times New Roman" w:hAnsi="Times New Roman" w:cs="Times New Roman"/>
          <w:b/>
          <w:color w:val="auto"/>
          <w:sz w:val="28"/>
          <w:szCs w:val="28"/>
          <w:u w:val="none"/>
        </w:rPr>
        <w:t>7</w:t>
      </w:r>
      <w:r w:rsidR="002A774A">
        <w:rPr>
          <w:rStyle w:val="a5"/>
          <w:rFonts w:ascii="Times New Roman" w:hAnsi="Times New Roman" w:cs="Times New Roman"/>
          <w:b/>
          <w:color w:val="auto"/>
          <w:sz w:val="28"/>
          <w:szCs w:val="28"/>
          <w:u w:val="none"/>
        </w:rPr>
        <w:t>5</w:t>
      </w:r>
      <w:r w:rsidRPr="00B43E65">
        <w:rPr>
          <w:rStyle w:val="a5"/>
          <w:rFonts w:ascii="Times New Roman" w:hAnsi="Times New Roman" w:cs="Times New Roman"/>
          <w:b/>
          <w:color w:val="auto"/>
          <w:sz w:val="28"/>
          <w:szCs w:val="28"/>
          <w:u w:val="none"/>
        </w:rPr>
        <w:t xml:space="preserve">. </w:t>
      </w:r>
      <w:r w:rsidR="00007A26">
        <w:rPr>
          <w:rStyle w:val="a5"/>
          <w:rFonts w:ascii="Times New Roman" w:hAnsi="Times New Roman" w:cs="Times New Roman"/>
          <w:b/>
          <w:color w:val="auto"/>
          <w:sz w:val="28"/>
          <w:szCs w:val="28"/>
          <w:u w:val="none"/>
        </w:rPr>
        <w:t>В</w:t>
      </w:r>
      <w:r w:rsidRPr="00B43E65">
        <w:rPr>
          <w:rStyle w:val="a5"/>
          <w:rFonts w:ascii="Times New Roman" w:hAnsi="Times New Roman" w:cs="Times New Roman"/>
          <w:b/>
          <w:color w:val="auto"/>
          <w:sz w:val="28"/>
          <w:szCs w:val="28"/>
          <w:u w:val="none"/>
        </w:rPr>
        <w:t>опрос гражданина из социальных сетей</w:t>
      </w:r>
      <w:r w:rsidRPr="00B43E65">
        <w:rPr>
          <w:rStyle w:val="a5"/>
          <w:rFonts w:ascii="Times New Roman" w:hAnsi="Times New Roman" w:cs="Times New Roman"/>
          <w:color w:val="auto"/>
          <w:sz w:val="28"/>
          <w:szCs w:val="28"/>
          <w:u w:val="none"/>
        </w:rPr>
        <w:tab/>
      </w:r>
    </w:p>
    <w:p w:rsidR="00B43E65" w:rsidRDefault="007A4FB9" w:rsidP="00B43E65">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43E65">
        <w:rPr>
          <w:rStyle w:val="a5"/>
          <w:rFonts w:ascii="Times New Roman" w:hAnsi="Times New Roman" w:cs="Times New Roman"/>
          <w:color w:val="auto"/>
          <w:sz w:val="28"/>
          <w:szCs w:val="28"/>
          <w:u w:val="none"/>
        </w:rPr>
        <w:t xml:space="preserve"> </w:t>
      </w:r>
      <w:r w:rsidR="00B43E65" w:rsidRPr="00B43E65">
        <w:rPr>
          <w:rStyle w:val="a5"/>
          <w:rFonts w:ascii="Times New Roman" w:hAnsi="Times New Roman" w:cs="Times New Roman"/>
          <w:color w:val="auto"/>
          <w:sz w:val="28"/>
          <w:szCs w:val="28"/>
          <w:u w:val="none"/>
        </w:rPr>
        <w:t xml:space="preserve">Как можно воспользоваться услугами </w:t>
      </w:r>
      <w:r w:rsidR="00E77B2F">
        <w:rPr>
          <w:rStyle w:val="a5"/>
          <w:rFonts w:ascii="Times New Roman" w:hAnsi="Times New Roman" w:cs="Times New Roman"/>
          <w:color w:val="auto"/>
          <w:sz w:val="28"/>
          <w:szCs w:val="28"/>
          <w:u w:val="none"/>
        </w:rPr>
        <w:t>«</w:t>
      </w:r>
      <w:r w:rsidR="00B43E65" w:rsidRPr="00B43E65">
        <w:rPr>
          <w:rStyle w:val="a5"/>
          <w:rFonts w:ascii="Times New Roman" w:hAnsi="Times New Roman" w:cs="Times New Roman"/>
          <w:color w:val="auto"/>
          <w:sz w:val="28"/>
          <w:szCs w:val="28"/>
          <w:u w:val="none"/>
        </w:rPr>
        <w:t>Арсеньевской карты</w:t>
      </w:r>
      <w:r w:rsidR="00E77B2F">
        <w:rPr>
          <w:rStyle w:val="a5"/>
          <w:rFonts w:ascii="Times New Roman" w:hAnsi="Times New Roman" w:cs="Times New Roman"/>
          <w:color w:val="auto"/>
          <w:sz w:val="28"/>
          <w:szCs w:val="28"/>
          <w:u w:val="none"/>
        </w:rPr>
        <w:t>»</w:t>
      </w:r>
      <w:r w:rsidR="00B43E65" w:rsidRPr="00B43E65">
        <w:rPr>
          <w:rStyle w:val="a5"/>
          <w:rFonts w:ascii="Times New Roman" w:hAnsi="Times New Roman" w:cs="Times New Roman"/>
          <w:color w:val="auto"/>
          <w:sz w:val="28"/>
          <w:szCs w:val="28"/>
          <w:u w:val="none"/>
        </w:rPr>
        <w:t xml:space="preserve"> и куда обращаться?</w:t>
      </w:r>
      <w:r w:rsidR="00B43E65" w:rsidRPr="00B43E65">
        <w:rPr>
          <w:rStyle w:val="a5"/>
          <w:rFonts w:ascii="Times New Roman" w:hAnsi="Times New Roman" w:cs="Times New Roman"/>
          <w:color w:val="auto"/>
          <w:sz w:val="28"/>
          <w:szCs w:val="28"/>
          <w:u w:val="none"/>
        </w:rPr>
        <w:tab/>
      </w:r>
    </w:p>
    <w:p w:rsidR="00B43E65" w:rsidRDefault="00B43E65" w:rsidP="00B43E65">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B43E65" w:rsidRDefault="007A4FB9" w:rsidP="00B43E65">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43E65">
        <w:rPr>
          <w:rStyle w:val="a5"/>
          <w:rFonts w:ascii="Times New Roman" w:hAnsi="Times New Roman" w:cs="Times New Roman"/>
          <w:color w:val="auto"/>
          <w:sz w:val="28"/>
          <w:szCs w:val="28"/>
          <w:u w:val="none"/>
        </w:rPr>
        <w:t xml:space="preserve"> </w:t>
      </w:r>
      <w:r w:rsidR="00B43E65" w:rsidRPr="00B43E65">
        <w:rPr>
          <w:rStyle w:val="a5"/>
          <w:rFonts w:ascii="Times New Roman" w:hAnsi="Times New Roman" w:cs="Times New Roman"/>
          <w:color w:val="auto"/>
          <w:sz w:val="28"/>
          <w:szCs w:val="28"/>
          <w:u w:val="none"/>
        </w:rPr>
        <w:t xml:space="preserve">В рамках просветительского проекта </w:t>
      </w:r>
      <w:r w:rsidR="00E77B2F">
        <w:rPr>
          <w:rStyle w:val="a5"/>
          <w:rFonts w:ascii="Times New Roman" w:hAnsi="Times New Roman" w:cs="Times New Roman"/>
          <w:color w:val="auto"/>
          <w:sz w:val="28"/>
          <w:szCs w:val="28"/>
          <w:u w:val="none"/>
        </w:rPr>
        <w:t>«</w:t>
      </w:r>
      <w:r w:rsidR="00B43E65" w:rsidRPr="00B43E65">
        <w:rPr>
          <w:rStyle w:val="a5"/>
          <w:rFonts w:ascii="Times New Roman" w:hAnsi="Times New Roman" w:cs="Times New Roman"/>
          <w:color w:val="auto"/>
          <w:sz w:val="28"/>
          <w:szCs w:val="28"/>
          <w:u w:val="none"/>
        </w:rPr>
        <w:t>А</w:t>
      </w:r>
      <w:r w:rsidR="00007A26">
        <w:rPr>
          <w:rStyle w:val="a5"/>
          <w:rFonts w:ascii="Times New Roman" w:hAnsi="Times New Roman" w:cs="Times New Roman"/>
          <w:color w:val="auto"/>
          <w:sz w:val="28"/>
          <w:szCs w:val="28"/>
          <w:u w:val="none"/>
        </w:rPr>
        <w:t>рсеньевская карта</w:t>
      </w:r>
      <w:r w:rsidR="00E77B2F">
        <w:rPr>
          <w:rStyle w:val="a5"/>
          <w:rFonts w:ascii="Times New Roman" w:hAnsi="Times New Roman" w:cs="Times New Roman"/>
          <w:color w:val="auto"/>
          <w:sz w:val="28"/>
          <w:szCs w:val="28"/>
          <w:u w:val="none"/>
        </w:rPr>
        <w:t>»</w:t>
      </w:r>
      <w:r w:rsidR="00007A26">
        <w:rPr>
          <w:rStyle w:val="a5"/>
          <w:rFonts w:ascii="Times New Roman" w:hAnsi="Times New Roman" w:cs="Times New Roman"/>
          <w:color w:val="auto"/>
          <w:sz w:val="28"/>
          <w:szCs w:val="28"/>
          <w:u w:val="none"/>
        </w:rPr>
        <w:t xml:space="preserve"> школьники </w:t>
      </w:r>
      <w:r w:rsidR="00007A26">
        <w:rPr>
          <w:rStyle w:val="a5"/>
          <w:rFonts w:ascii="Times New Roman" w:hAnsi="Times New Roman" w:cs="Times New Roman"/>
          <w:color w:val="auto"/>
          <w:sz w:val="28"/>
          <w:szCs w:val="28"/>
          <w:u w:val="none"/>
        </w:rPr>
        <w:br/>
        <w:t>6 -</w:t>
      </w:r>
      <w:r w:rsidR="00B43E65" w:rsidRPr="00B43E65">
        <w:rPr>
          <w:rStyle w:val="a5"/>
          <w:rFonts w:ascii="Times New Roman" w:hAnsi="Times New Roman" w:cs="Times New Roman"/>
          <w:color w:val="auto"/>
          <w:sz w:val="28"/>
          <w:szCs w:val="28"/>
          <w:u w:val="none"/>
        </w:rPr>
        <w:t xml:space="preserve"> 13 лет могут бесплатно посещать учреждения культуры в составе организованных групп по предварительной записи ответственного взрослого группы напрямую в учреждении культуры/науки. В случае необходимости питания или проживания на территории г. Владивостока, ответственному группы необходимо обратиться в управление образование своего муниципалитета в ответственному куратору проекта.  (Справочно в проекте бюджета 2025 года будет предусмотрено 48 млн руб. на организацию мероприятий по культурно-патриотическому воспитанию детей всероссийский проект </w:t>
      </w:r>
      <w:r w:rsidR="00E77B2F">
        <w:rPr>
          <w:rStyle w:val="a5"/>
          <w:rFonts w:ascii="Times New Roman" w:hAnsi="Times New Roman" w:cs="Times New Roman"/>
          <w:color w:val="auto"/>
          <w:sz w:val="28"/>
          <w:szCs w:val="28"/>
          <w:u w:val="none"/>
        </w:rPr>
        <w:t>«</w:t>
      </w:r>
      <w:r w:rsidR="00B43E65" w:rsidRPr="00B43E65">
        <w:rPr>
          <w:rStyle w:val="a5"/>
          <w:rFonts w:ascii="Times New Roman" w:hAnsi="Times New Roman" w:cs="Times New Roman"/>
          <w:color w:val="auto"/>
          <w:sz w:val="28"/>
          <w:szCs w:val="28"/>
          <w:u w:val="none"/>
        </w:rPr>
        <w:t>Пушкинская карта</w:t>
      </w:r>
      <w:r w:rsidR="00E77B2F">
        <w:rPr>
          <w:rStyle w:val="a5"/>
          <w:rFonts w:ascii="Times New Roman" w:hAnsi="Times New Roman" w:cs="Times New Roman"/>
          <w:color w:val="auto"/>
          <w:sz w:val="28"/>
          <w:szCs w:val="28"/>
          <w:u w:val="none"/>
        </w:rPr>
        <w:t>»</w:t>
      </w:r>
      <w:r w:rsidR="00B43E65" w:rsidRPr="00B43E65">
        <w:rPr>
          <w:rStyle w:val="a5"/>
          <w:rFonts w:ascii="Times New Roman" w:hAnsi="Times New Roman" w:cs="Times New Roman"/>
          <w:color w:val="auto"/>
          <w:sz w:val="28"/>
          <w:szCs w:val="28"/>
          <w:u w:val="none"/>
        </w:rPr>
        <w:t xml:space="preserve">, региональный проект </w:t>
      </w:r>
      <w:r w:rsidR="00E77B2F">
        <w:rPr>
          <w:rStyle w:val="a5"/>
          <w:rFonts w:ascii="Times New Roman" w:hAnsi="Times New Roman" w:cs="Times New Roman"/>
          <w:color w:val="auto"/>
          <w:sz w:val="28"/>
          <w:szCs w:val="28"/>
          <w:u w:val="none"/>
        </w:rPr>
        <w:t>«</w:t>
      </w:r>
      <w:r w:rsidR="00B43E65" w:rsidRPr="00B43E65">
        <w:rPr>
          <w:rStyle w:val="a5"/>
          <w:rFonts w:ascii="Times New Roman" w:hAnsi="Times New Roman" w:cs="Times New Roman"/>
          <w:color w:val="auto"/>
          <w:sz w:val="28"/>
          <w:szCs w:val="28"/>
          <w:u w:val="none"/>
        </w:rPr>
        <w:t>Арсеньевская карта</w:t>
      </w:r>
      <w:r w:rsidR="00E77B2F">
        <w:rPr>
          <w:rStyle w:val="a5"/>
          <w:rFonts w:ascii="Times New Roman" w:hAnsi="Times New Roman" w:cs="Times New Roman"/>
          <w:color w:val="auto"/>
          <w:sz w:val="28"/>
          <w:szCs w:val="28"/>
          <w:u w:val="none"/>
        </w:rPr>
        <w:t>»</w:t>
      </w:r>
      <w:r w:rsidR="00B43E65" w:rsidRPr="00B43E65">
        <w:rPr>
          <w:rStyle w:val="a5"/>
          <w:rFonts w:ascii="Times New Roman" w:hAnsi="Times New Roman" w:cs="Times New Roman"/>
          <w:color w:val="auto"/>
          <w:sz w:val="28"/>
          <w:szCs w:val="28"/>
          <w:u w:val="none"/>
        </w:rPr>
        <w:t xml:space="preserve"> </w:t>
      </w:r>
      <w:r w:rsidR="00B43E65" w:rsidRPr="00B43E65">
        <w:rPr>
          <w:rStyle w:val="a5"/>
          <w:rFonts w:ascii="Times New Roman" w:hAnsi="Times New Roman" w:cs="Times New Roman"/>
          <w:color w:val="auto"/>
          <w:sz w:val="28"/>
          <w:szCs w:val="28"/>
          <w:u w:val="none"/>
        </w:rPr>
        <w:lastRenderedPageBreak/>
        <w:t>(участники: школьники 6 - 13, 14 - 18 лет, планируемый охват: 35 000 человек)</w:t>
      </w:r>
      <w:r w:rsidR="00B43E65">
        <w:rPr>
          <w:rStyle w:val="a5"/>
          <w:rFonts w:ascii="Times New Roman" w:hAnsi="Times New Roman" w:cs="Times New Roman"/>
          <w:color w:val="auto"/>
          <w:sz w:val="28"/>
          <w:szCs w:val="28"/>
          <w:u w:val="none"/>
        </w:rPr>
        <w:t>.</w:t>
      </w:r>
    </w:p>
    <w:p w:rsidR="00054AA4" w:rsidRDefault="00054AA4" w:rsidP="00B43E65">
      <w:pPr>
        <w:widowControl w:val="0"/>
        <w:spacing w:after="0" w:line="360" w:lineRule="auto"/>
        <w:ind w:firstLine="709"/>
        <w:jc w:val="both"/>
        <w:rPr>
          <w:rStyle w:val="a5"/>
          <w:rFonts w:ascii="Times New Roman" w:hAnsi="Times New Roman" w:cs="Times New Roman"/>
          <w:color w:val="auto"/>
          <w:sz w:val="28"/>
          <w:szCs w:val="28"/>
          <w:u w:val="none"/>
        </w:rPr>
      </w:pPr>
    </w:p>
    <w:p w:rsidR="00B43E65" w:rsidRPr="00007A26" w:rsidRDefault="00B43E65" w:rsidP="00B43E65">
      <w:pPr>
        <w:widowControl w:val="0"/>
        <w:spacing w:after="0" w:line="360" w:lineRule="auto"/>
        <w:ind w:firstLine="709"/>
        <w:jc w:val="both"/>
        <w:rPr>
          <w:rStyle w:val="a5"/>
          <w:rFonts w:ascii="Times New Roman" w:hAnsi="Times New Roman" w:cs="Times New Roman"/>
          <w:b/>
          <w:color w:val="auto"/>
          <w:sz w:val="28"/>
          <w:szCs w:val="28"/>
          <w:u w:val="none"/>
        </w:rPr>
      </w:pPr>
      <w:r w:rsidRPr="00007A26">
        <w:rPr>
          <w:rStyle w:val="a5"/>
          <w:rFonts w:ascii="Times New Roman" w:hAnsi="Times New Roman" w:cs="Times New Roman"/>
          <w:b/>
          <w:color w:val="auto"/>
          <w:sz w:val="28"/>
          <w:szCs w:val="28"/>
          <w:u w:val="none"/>
        </w:rPr>
        <w:t>7</w:t>
      </w:r>
      <w:r w:rsidR="002A774A">
        <w:rPr>
          <w:rStyle w:val="a5"/>
          <w:rFonts w:ascii="Times New Roman" w:hAnsi="Times New Roman" w:cs="Times New Roman"/>
          <w:b/>
          <w:color w:val="auto"/>
          <w:sz w:val="28"/>
          <w:szCs w:val="28"/>
          <w:u w:val="none"/>
        </w:rPr>
        <w:t>6</w:t>
      </w:r>
      <w:r w:rsidRPr="00007A26">
        <w:rPr>
          <w:rStyle w:val="a5"/>
          <w:rFonts w:ascii="Times New Roman" w:hAnsi="Times New Roman" w:cs="Times New Roman"/>
          <w:b/>
          <w:color w:val="auto"/>
          <w:sz w:val="28"/>
          <w:szCs w:val="28"/>
          <w:u w:val="none"/>
        </w:rPr>
        <w:t>. Андрейцев</w:t>
      </w:r>
      <w:r w:rsidR="003A5F62">
        <w:rPr>
          <w:rStyle w:val="a5"/>
          <w:rFonts w:ascii="Times New Roman" w:hAnsi="Times New Roman" w:cs="Times New Roman"/>
          <w:b/>
          <w:color w:val="auto"/>
          <w:sz w:val="28"/>
          <w:szCs w:val="28"/>
          <w:u w:val="none"/>
        </w:rPr>
        <w:t xml:space="preserve"> В., </w:t>
      </w:r>
      <w:r w:rsidRPr="00007A26">
        <w:rPr>
          <w:rStyle w:val="a5"/>
          <w:rFonts w:ascii="Times New Roman" w:hAnsi="Times New Roman" w:cs="Times New Roman"/>
          <w:b/>
          <w:color w:val="auto"/>
          <w:sz w:val="28"/>
          <w:szCs w:val="28"/>
          <w:u w:val="none"/>
        </w:rPr>
        <w:t>председатель Союза КМН ПК</w:t>
      </w:r>
    </w:p>
    <w:p w:rsidR="00B43E65" w:rsidRDefault="007A4FB9" w:rsidP="00B43E65">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43E65" w:rsidRPr="00007A26">
        <w:rPr>
          <w:rStyle w:val="a5"/>
          <w:rFonts w:ascii="Times New Roman" w:hAnsi="Times New Roman" w:cs="Times New Roman"/>
          <w:color w:val="auto"/>
          <w:sz w:val="28"/>
          <w:szCs w:val="28"/>
          <w:u w:val="none"/>
        </w:rPr>
        <w:t xml:space="preserve"> В рамках реализации Концепции устойчивого развития коренных </w:t>
      </w:r>
      <w:r w:rsidR="00341CB4" w:rsidRPr="00007A26">
        <w:rPr>
          <w:rStyle w:val="a5"/>
          <w:rFonts w:ascii="Times New Roman" w:hAnsi="Times New Roman" w:cs="Times New Roman"/>
          <w:color w:val="auto"/>
          <w:sz w:val="28"/>
          <w:szCs w:val="28"/>
          <w:u w:val="none"/>
        </w:rPr>
        <w:t>малочисленных</w:t>
      </w:r>
      <w:r w:rsidR="00B43E65" w:rsidRPr="00007A26">
        <w:rPr>
          <w:rStyle w:val="a5"/>
          <w:rFonts w:ascii="Times New Roman" w:hAnsi="Times New Roman" w:cs="Times New Roman"/>
          <w:color w:val="auto"/>
          <w:sz w:val="28"/>
          <w:szCs w:val="28"/>
          <w:u w:val="none"/>
        </w:rPr>
        <w:t xml:space="preserve"> народов Севера Сибири и Дальнего Востока РФ в период с 2026 </w:t>
      </w:r>
      <w:r w:rsidR="00054AA4">
        <w:rPr>
          <w:rStyle w:val="a5"/>
          <w:rFonts w:ascii="Times New Roman" w:hAnsi="Times New Roman" w:cs="Times New Roman"/>
          <w:color w:val="auto"/>
          <w:sz w:val="28"/>
          <w:szCs w:val="28"/>
          <w:u w:val="none"/>
        </w:rPr>
        <w:t>по</w:t>
      </w:r>
      <w:r w:rsidR="00B43E65" w:rsidRPr="00007A26">
        <w:rPr>
          <w:rStyle w:val="a5"/>
          <w:rFonts w:ascii="Times New Roman" w:hAnsi="Times New Roman" w:cs="Times New Roman"/>
          <w:color w:val="auto"/>
          <w:sz w:val="28"/>
          <w:szCs w:val="28"/>
          <w:u w:val="none"/>
        </w:rPr>
        <w:t xml:space="preserve"> 2036 гг, работа над формированием которой ведётся в настоящее время, планируется ли принятие отдельной краевой программы по поддержке и развитию коренных </w:t>
      </w:r>
      <w:r w:rsidR="00341CB4" w:rsidRPr="00007A26">
        <w:rPr>
          <w:rStyle w:val="a5"/>
          <w:rFonts w:ascii="Times New Roman" w:hAnsi="Times New Roman" w:cs="Times New Roman"/>
          <w:color w:val="auto"/>
          <w:sz w:val="28"/>
          <w:szCs w:val="28"/>
          <w:u w:val="none"/>
        </w:rPr>
        <w:t>малочисленных</w:t>
      </w:r>
      <w:r w:rsidR="00B43E65" w:rsidRPr="00007A26">
        <w:rPr>
          <w:rStyle w:val="a5"/>
          <w:rFonts w:ascii="Times New Roman" w:hAnsi="Times New Roman" w:cs="Times New Roman"/>
          <w:color w:val="auto"/>
          <w:sz w:val="28"/>
          <w:szCs w:val="28"/>
          <w:u w:val="none"/>
        </w:rPr>
        <w:t xml:space="preserve"> народов Приморского края и их общин? До настоящего времени отдельной программы в этом направлении нет, </w:t>
      </w:r>
      <w:r w:rsidR="00341CB4" w:rsidRPr="00007A26">
        <w:rPr>
          <w:rStyle w:val="a5"/>
          <w:rFonts w:ascii="Times New Roman" w:hAnsi="Times New Roman" w:cs="Times New Roman"/>
          <w:color w:val="auto"/>
          <w:sz w:val="28"/>
          <w:szCs w:val="28"/>
          <w:u w:val="none"/>
        </w:rPr>
        <w:t>из-за</w:t>
      </w:r>
      <w:r w:rsidR="00B43E65" w:rsidRPr="00007A26">
        <w:rPr>
          <w:rStyle w:val="a5"/>
          <w:rFonts w:ascii="Times New Roman" w:hAnsi="Times New Roman" w:cs="Times New Roman"/>
          <w:color w:val="auto"/>
          <w:sz w:val="28"/>
          <w:szCs w:val="28"/>
          <w:u w:val="none"/>
        </w:rPr>
        <w:t xml:space="preserve"> её отсутствия Концепция устойчивого развития КМНСС И ДВ РФ от 04.02.2009 постановление Правительства РФ N 132 -p на территории региона практически не исполнена. Ранее мы неоднократно обращались с предложением разработки и принятия такой программы в адрес Департамента внутренней политики края и поднимали вопрос на Краевом совете уполномоченных представителей </w:t>
      </w:r>
      <w:r w:rsidR="00341CB4" w:rsidRPr="00007A26">
        <w:rPr>
          <w:rStyle w:val="a5"/>
          <w:rFonts w:ascii="Times New Roman" w:hAnsi="Times New Roman" w:cs="Times New Roman"/>
          <w:color w:val="auto"/>
          <w:sz w:val="28"/>
          <w:szCs w:val="28"/>
          <w:u w:val="none"/>
        </w:rPr>
        <w:t>КМН в</w:t>
      </w:r>
      <w:r w:rsidR="00B43E65" w:rsidRPr="00007A26">
        <w:rPr>
          <w:rStyle w:val="a5"/>
          <w:rFonts w:ascii="Times New Roman" w:hAnsi="Times New Roman" w:cs="Times New Roman"/>
          <w:color w:val="auto"/>
          <w:sz w:val="28"/>
          <w:szCs w:val="28"/>
          <w:u w:val="none"/>
        </w:rPr>
        <w:t xml:space="preserve"> Приморском крае, но рез</w:t>
      </w:r>
      <w:r w:rsidR="00341CB4" w:rsidRPr="00007A26">
        <w:rPr>
          <w:rStyle w:val="a5"/>
          <w:rFonts w:ascii="Times New Roman" w:hAnsi="Times New Roman" w:cs="Times New Roman"/>
          <w:color w:val="auto"/>
          <w:sz w:val="28"/>
          <w:szCs w:val="28"/>
          <w:u w:val="none"/>
        </w:rPr>
        <w:t>ультата нет.</w:t>
      </w:r>
      <w:r w:rsidR="00B43E65" w:rsidRPr="00B43E65">
        <w:rPr>
          <w:rStyle w:val="a5"/>
          <w:rFonts w:ascii="Times New Roman" w:hAnsi="Times New Roman" w:cs="Times New Roman"/>
          <w:color w:val="auto"/>
          <w:sz w:val="28"/>
          <w:szCs w:val="28"/>
          <w:u w:val="none"/>
        </w:rPr>
        <w:tab/>
      </w:r>
    </w:p>
    <w:p w:rsidR="00007A26" w:rsidRDefault="00007A26" w:rsidP="00B43E65">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007A26" w:rsidRPr="00007A26" w:rsidRDefault="007A4FB9" w:rsidP="00007A26">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007A26">
        <w:rPr>
          <w:rStyle w:val="a5"/>
          <w:rFonts w:ascii="Times New Roman" w:hAnsi="Times New Roman" w:cs="Times New Roman"/>
          <w:color w:val="auto"/>
          <w:sz w:val="28"/>
          <w:szCs w:val="28"/>
          <w:u w:val="none"/>
        </w:rPr>
        <w:t xml:space="preserve"> </w:t>
      </w:r>
      <w:r w:rsidR="00007A26" w:rsidRPr="00007A26">
        <w:rPr>
          <w:rStyle w:val="a5"/>
          <w:rFonts w:ascii="Times New Roman" w:hAnsi="Times New Roman" w:cs="Times New Roman"/>
          <w:color w:val="auto"/>
          <w:sz w:val="28"/>
          <w:szCs w:val="28"/>
          <w:u w:val="none"/>
        </w:rPr>
        <w:t xml:space="preserve">В соответствии с п. 1 ст. 5 Закона Приморского края от 22.12.2015   №742-КЗ </w:t>
      </w:r>
      <w:r w:rsidR="00E77B2F">
        <w:rPr>
          <w:rStyle w:val="a5"/>
          <w:rFonts w:ascii="Times New Roman" w:hAnsi="Times New Roman" w:cs="Times New Roman"/>
          <w:color w:val="auto"/>
          <w:sz w:val="28"/>
          <w:szCs w:val="28"/>
          <w:u w:val="none"/>
        </w:rPr>
        <w:t>«</w:t>
      </w:r>
      <w:r w:rsidR="00007A26" w:rsidRPr="00007A26">
        <w:rPr>
          <w:rStyle w:val="a5"/>
          <w:rFonts w:ascii="Times New Roman" w:hAnsi="Times New Roman" w:cs="Times New Roman"/>
          <w:color w:val="auto"/>
          <w:sz w:val="28"/>
          <w:szCs w:val="28"/>
          <w:u w:val="none"/>
        </w:rPr>
        <w:t>О коренных малочисленных народах Российской Федерации, проживающих в Приморском крае</w:t>
      </w:r>
      <w:r w:rsidR="00E77B2F">
        <w:rPr>
          <w:rStyle w:val="a5"/>
          <w:rFonts w:ascii="Times New Roman" w:hAnsi="Times New Roman" w:cs="Times New Roman"/>
          <w:color w:val="auto"/>
          <w:sz w:val="28"/>
          <w:szCs w:val="28"/>
          <w:u w:val="none"/>
        </w:rPr>
        <w:t>»</w:t>
      </w:r>
      <w:r w:rsidR="00007A26" w:rsidRPr="00007A26">
        <w:rPr>
          <w:rStyle w:val="a5"/>
          <w:rFonts w:ascii="Times New Roman" w:hAnsi="Times New Roman" w:cs="Times New Roman"/>
          <w:color w:val="auto"/>
          <w:sz w:val="28"/>
          <w:szCs w:val="28"/>
          <w:u w:val="none"/>
        </w:rPr>
        <w:t xml:space="preserve"> к полномочиям Правительства Приморского края отнесено утверждение государственных программ, предусматривающих мероприятия по социально-экономическому   и культурному развитию коренных малочисленных народов Приморского края.</w:t>
      </w:r>
    </w:p>
    <w:p w:rsidR="00007A26" w:rsidRPr="00007A26"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007A26">
        <w:rPr>
          <w:rStyle w:val="a5"/>
          <w:rFonts w:ascii="Times New Roman" w:hAnsi="Times New Roman" w:cs="Times New Roman"/>
          <w:color w:val="auto"/>
          <w:sz w:val="28"/>
          <w:szCs w:val="28"/>
          <w:u w:val="none"/>
        </w:rPr>
        <w:t xml:space="preserve">В рамках подпрограммы № 2 </w:t>
      </w:r>
      <w:r w:rsidR="00E77B2F">
        <w:rPr>
          <w:rStyle w:val="a5"/>
          <w:rFonts w:ascii="Times New Roman" w:hAnsi="Times New Roman" w:cs="Times New Roman"/>
          <w:color w:val="auto"/>
          <w:sz w:val="28"/>
          <w:szCs w:val="28"/>
          <w:u w:val="none"/>
        </w:rPr>
        <w:t>«</w:t>
      </w:r>
      <w:r w:rsidRPr="00007A26">
        <w:rPr>
          <w:rStyle w:val="a5"/>
          <w:rFonts w:ascii="Times New Roman" w:hAnsi="Times New Roman" w:cs="Times New Roman"/>
          <w:color w:val="auto"/>
          <w:sz w:val="28"/>
          <w:szCs w:val="28"/>
          <w:u w:val="none"/>
        </w:rPr>
        <w:t>Этнокультурное развитие народов Приморского края и гармонизация межнациональных отношений</w:t>
      </w:r>
      <w:r w:rsidR="00E77B2F">
        <w:rPr>
          <w:rStyle w:val="a5"/>
          <w:rFonts w:ascii="Times New Roman" w:hAnsi="Times New Roman" w:cs="Times New Roman"/>
          <w:color w:val="auto"/>
          <w:sz w:val="28"/>
          <w:szCs w:val="28"/>
          <w:u w:val="none"/>
        </w:rPr>
        <w:t>»</w:t>
      </w:r>
      <w:r w:rsidRPr="00007A26">
        <w:rPr>
          <w:rStyle w:val="a5"/>
          <w:rFonts w:ascii="Times New Roman" w:hAnsi="Times New Roman" w:cs="Times New Roman"/>
          <w:color w:val="auto"/>
          <w:sz w:val="28"/>
          <w:szCs w:val="28"/>
          <w:u w:val="none"/>
        </w:rPr>
        <w:t xml:space="preserve"> государственной программы Приморского края </w:t>
      </w:r>
      <w:r w:rsidR="00E77B2F">
        <w:rPr>
          <w:rStyle w:val="a5"/>
          <w:rFonts w:ascii="Times New Roman" w:hAnsi="Times New Roman" w:cs="Times New Roman"/>
          <w:color w:val="auto"/>
          <w:sz w:val="28"/>
          <w:szCs w:val="28"/>
          <w:u w:val="none"/>
        </w:rPr>
        <w:t>«</w:t>
      </w:r>
      <w:r w:rsidRPr="00007A26">
        <w:rPr>
          <w:rStyle w:val="a5"/>
          <w:rFonts w:ascii="Times New Roman" w:hAnsi="Times New Roman" w:cs="Times New Roman"/>
          <w:color w:val="auto"/>
          <w:sz w:val="28"/>
          <w:szCs w:val="28"/>
          <w:u w:val="none"/>
        </w:rPr>
        <w:t>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r w:rsidR="00E77B2F">
        <w:rPr>
          <w:rStyle w:val="a5"/>
          <w:rFonts w:ascii="Times New Roman" w:hAnsi="Times New Roman" w:cs="Times New Roman"/>
          <w:color w:val="auto"/>
          <w:sz w:val="28"/>
          <w:szCs w:val="28"/>
          <w:u w:val="none"/>
        </w:rPr>
        <w:t>»</w:t>
      </w:r>
      <w:r w:rsidRPr="00007A26">
        <w:rPr>
          <w:rStyle w:val="a5"/>
          <w:rFonts w:ascii="Times New Roman" w:hAnsi="Times New Roman" w:cs="Times New Roman"/>
          <w:color w:val="auto"/>
          <w:sz w:val="28"/>
          <w:szCs w:val="28"/>
          <w:u w:val="none"/>
        </w:rPr>
        <w:t xml:space="preserve">          (утверждена Постановлением Администрации Приморского края от 30.08.2019 № 564-па) предусмотрены программные мероприятия, направленные   на поддержку коренных малочисленных народов Приморского края, реализуемых </w:t>
      </w:r>
      <w:r w:rsidRPr="00007A26">
        <w:rPr>
          <w:rStyle w:val="a5"/>
          <w:rFonts w:ascii="Times New Roman" w:hAnsi="Times New Roman" w:cs="Times New Roman"/>
          <w:color w:val="auto"/>
          <w:sz w:val="28"/>
          <w:szCs w:val="28"/>
          <w:u w:val="none"/>
        </w:rPr>
        <w:lastRenderedPageBreak/>
        <w:t>за счет средств краевого бюджета:</w:t>
      </w:r>
    </w:p>
    <w:p w:rsidR="00007A26" w:rsidRPr="00007A26"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007A26">
        <w:rPr>
          <w:rStyle w:val="a5"/>
          <w:rFonts w:ascii="Times New Roman" w:hAnsi="Times New Roman" w:cs="Times New Roman"/>
          <w:color w:val="auto"/>
          <w:sz w:val="28"/>
          <w:szCs w:val="28"/>
          <w:u w:val="none"/>
        </w:rPr>
        <w:t>Поддержка экономического, социального развития и повышения качества жизни коренных малочисленных народов Севера, Сибири и Дальнего Востока</w:t>
      </w:r>
      <w:r w:rsidR="00E77B2F">
        <w:rPr>
          <w:rStyle w:val="a5"/>
          <w:rFonts w:ascii="Times New Roman" w:hAnsi="Times New Roman" w:cs="Times New Roman"/>
          <w:color w:val="auto"/>
          <w:sz w:val="28"/>
          <w:szCs w:val="28"/>
          <w:u w:val="none"/>
        </w:rPr>
        <w:t>»</w:t>
      </w:r>
      <w:r w:rsidRPr="00007A26">
        <w:rPr>
          <w:rStyle w:val="a5"/>
          <w:rFonts w:ascii="Times New Roman" w:hAnsi="Times New Roman" w:cs="Times New Roman"/>
          <w:color w:val="auto"/>
          <w:sz w:val="28"/>
          <w:szCs w:val="28"/>
          <w:u w:val="none"/>
        </w:rPr>
        <w:t xml:space="preserve"> (ответственный за реализацию – департамент внутренней политики Приморского края). Мероприятие предусматривает предоставление субсидий на поддержку КМНС из краевого бюджета (включая финансирование    из федерального бюджета в рамках единой субсидии на достижение показателей государственной программы Российской Федерации </w:t>
      </w:r>
      <w:r w:rsidR="00E77B2F">
        <w:rPr>
          <w:rStyle w:val="a5"/>
          <w:rFonts w:ascii="Times New Roman" w:hAnsi="Times New Roman" w:cs="Times New Roman"/>
          <w:color w:val="auto"/>
          <w:sz w:val="28"/>
          <w:szCs w:val="28"/>
          <w:u w:val="none"/>
        </w:rPr>
        <w:t>«</w:t>
      </w:r>
      <w:r w:rsidRPr="00007A26">
        <w:rPr>
          <w:rStyle w:val="a5"/>
          <w:rFonts w:ascii="Times New Roman" w:hAnsi="Times New Roman" w:cs="Times New Roman"/>
          <w:color w:val="auto"/>
          <w:sz w:val="28"/>
          <w:szCs w:val="28"/>
          <w:u w:val="none"/>
        </w:rPr>
        <w:t>Реализация государственной национальной политики</w:t>
      </w:r>
      <w:r w:rsidR="00E77B2F">
        <w:rPr>
          <w:rStyle w:val="a5"/>
          <w:rFonts w:ascii="Times New Roman" w:hAnsi="Times New Roman" w:cs="Times New Roman"/>
          <w:color w:val="auto"/>
          <w:sz w:val="28"/>
          <w:szCs w:val="28"/>
          <w:u w:val="none"/>
        </w:rPr>
        <w:t>»</w:t>
      </w:r>
      <w:r w:rsidRPr="00007A26">
        <w:rPr>
          <w:rStyle w:val="a5"/>
          <w:rFonts w:ascii="Times New Roman" w:hAnsi="Times New Roman" w:cs="Times New Roman"/>
          <w:color w:val="auto"/>
          <w:sz w:val="28"/>
          <w:szCs w:val="28"/>
          <w:u w:val="none"/>
        </w:rPr>
        <w:t xml:space="preserve"> (далее- единая субсидия) бюджетам муниципальных образований.</w:t>
      </w:r>
    </w:p>
    <w:p w:rsidR="00007A26" w:rsidRPr="00007A26"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007A26">
        <w:rPr>
          <w:rStyle w:val="a5"/>
          <w:rFonts w:ascii="Times New Roman" w:hAnsi="Times New Roman" w:cs="Times New Roman"/>
          <w:color w:val="auto"/>
          <w:sz w:val="28"/>
          <w:szCs w:val="28"/>
          <w:u w:val="none"/>
        </w:rPr>
        <w:t>2) Проведение краевой Спартакиады коренных малочисленных народов Российской Федерации, проживающих в Приморском крае</w:t>
      </w:r>
      <w:r w:rsidR="00E77B2F">
        <w:rPr>
          <w:rStyle w:val="a5"/>
          <w:rFonts w:ascii="Times New Roman" w:hAnsi="Times New Roman" w:cs="Times New Roman"/>
          <w:color w:val="auto"/>
          <w:sz w:val="28"/>
          <w:szCs w:val="28"/>
          <w:u w:val="none"/>
        </w:rPr>
        <w:t>»</w:t>
      </w:r>
      <w:r w:rsidRPr="00007A26">
        <w:rPr>
          <w:rStyle w:val="a5"/>
          <w:rFonts w:ascii="Times New Roman" w:hAnsi="Times New Roman" w:cs="Times New Roman"/>
          <w:color w:val="auto"/>
          <w:sz w:val="28"/>
          <w:szCs w:val="28"/>
          <w:u w:val="none"/>
        </w:rPr>
        <w:t xml:space="preserve"> (ответственный за реализацию - министерство физической культуры и спорта Приморского края).</w:t>
      </w:r>
    </w:p>
    <w:p w:rsidR="00007A26" w:rsidRPr="00007A26"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007A26">
        <w:rPr>
          <w:rStyle w:val="a5"/>
          <w:rFonts w:ascii="Times New Roman" w:hAnsi="Times New Roman" w:cs="Times New Roman"/>
          <w:color w:val="auto"/>
          <w:sz w:val="28"/>
          <w:szCs w:val="28"/>
          <w:u w:val="none"/>
        </w:rPr>
        <w:t>Порядок разработки и реализации государственных программ Приморского края утвержден постановлением Правительства Приморского края от 20.04.2022 № 256-пп и требует значительного комплекса процедурных мероприятий.</w:t>
      </w:r>
    </w:p>
    <w:p w:rsidR="00007A26" w:rsidRPr="00007A26"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007A26">
        <w:rPr>
          <w:rStyle w:val="a5"/>
          <w:rFonts w:ascii="Times New Roman" w:hAnsi="Times New Roman" w:cs="Times New Roman"/>
          <w:color w:val="auto"/>
          <w:sz w:val="28"/>
          <w:szCs w:val="28"/>
          <w:u w:val="none"/>
        </w:rPr>
        <w:t xml:space="preserve">На федеральном уровне мероприятия по поддержке социального и экономического развития коренных малочисленных народов Севера, Сибири и Дальнего Востока Российской Федерации (далее - КМНС) включены в государственную программу Российской Федерации </w:t>
      </w:r>
      <w:r w:rsidR="00E77B2F">
        <w:rPr>
          <w:rStyle w:val="a5"/>
          <w:rFonts w:ascii="Times New Roman" w:hAnsi="Times New Roman" w:cs="Times New Roman"/>
          <w:color w:val="auto"/>
          <w:sz w:val="28"/>
          <w:szCs w:val="28"/>
          <w:u w:val="none"/>
        </w:rPr>
        <w:t>«</w:t>
      </w:r>
      <w:r w:rsidRPr="00007A26">
        <w:rPr>
          <w:rStyle w:val="a5"/>
          <w:rFonts w:ascii="Times New Roman" w:hAnsi="Times New Roman" w:cs="Times New Roman"/>
          <w:color w:val="auto"/>
          <w:sz w:val="28"/>
          <w:szCs w:val="28"/>
          <w:u w:val="none"/>
        </w:rPr>
        <w:t>Реализация государственной национальной политики</w:t>
      </w:r>
      <w:r w:rsidR="00E77B2F">
        <w:rPr>
          <w:rStyle w:val="a5"/>
          <w:rFonts w:ascii="Times New Roman" w:hAnsi="Times New Roman" w:cs="Times New Roman"/>
          <w:color w:val="auto"/>
          <w:sz w:val="28"/>
          <w:szCs w:val="28"/>
          <w:u w:val="none"/>
        </w:rPr>
        <w:t>»</w:t>
      </w:r>
      <w:r w:rsidRPr="00007A26">
        <w:rPr>
          <w:rStyle w:val="a5"/>
          <w:rFonts w:ascii="Times New Roman" w:hAnsi="Times New Roman" w:cs="Times New Roman"/>
          <w:color w:val="auto"/>
          <w:sz w:val="28"/>
          <w:szCs w:val="28"/>
          <w:u w:val="none"/>
        </w:rPr>
        <w:t xml:space="preserve"> (утверждена Постановлением Правительства Российской Федерации от 29.12.2016 № 1532).</w:t>
      </w:r>
    </w:p>
    <w:p w:rsidR="00007A26" w:rsidRPr="00007A26"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007A26">
        <w:rPr>
          <w:rStyle w:val="a5"/>
          <w:rFonts w:ascii="Times New Roman" w:hAnsi="Times New Roman" w:cs="Times New Roman"/>
          <w:color w:val="auto"/>
          <w:sz w:val="28"/>
          <w:szCs w:val="28"/>
          <w:u w:val="none"/>
        </w:rPr>
        <w:t xml:space="preserve">Иные мероприятия по поддержке КМНС возможно включить в подпрограмму № 2 </w:t>
      </w:r>
      <w:r w:rsidR="00E77B2F">
        <w:rPr>
          <w:rStyle w:val="a5"/>
          <w:rFonts w:ascii="Times New Roman" w:hAnsi="Times New Roman" w:cs="Times New Roman"/>
          <w:color w:val="auto"/>
          <w:sz w:val="28"/>
          <w:szCs w:val="28"/>
          <w:u w:val="none"/>
        </w:rPr>
        <w:t>«</w:t>
      </w:r>
      <w:r w:rsidRPr="00007A26">
        <w:rPr>
          <w:rStyle w:val="a5"/>
          <w:rFonts w:ascii="Times New Roman" w:hAnsi="Times New Roman" w:cs="Times New Roman"/>
          <w:color w:val="auto"/>
          <w:sz w:val="28"/>
          <w:szCs w:val="28"/>
          <w:u w:val="none"/>
        </w:rPr>
        <w:t>Этнокультурное развитие народов Приморского края       и гармонизация межнациональных отношений</w:t>
      </w:r>
      <w:r w:rsidR="00E77B2F">
        <w:rPr>
          <w:rStyle w:val="a5"/>
          <w:rFonts w:ascii="Times New Roman" w:hAnsi="Times New Roman" w:cs="Times New Roman"/>
          <w:color w:val="auto"/>
          <w:sz w:val="28"/>
          <w:szCs w:val="28"/>
          <w:u w:val="none"/>
        </w:rPr>
        <w:t>»</w:t>
      </w:r>
      <w:r w:rsidRPr="00007A26">
        <w:rPr>
          <w:rStyle w:val="a5"/>
          <w:rFonts w:ascii="Times New Roman" w:hAnsi="Times New Roman" w:cs="Times New Roman"/>
          <w:color w:val="auto"/>
          <w:sz w:val="28"/>
          <w:szCs w:val="28"/>
          <w:u w:val="none"/>
        </w:rPr>
        <w:t xml:space="preserve"> государственной программы Приморского края </w:t>
      </w:r>
      <w:r w:rsidR="00E77B2F">
        <w:rPr>
          <w:rStyle w:val="a5"/>
          <w:rFonts w:ascii="Times New Roman" w:hAnsi="Times New Roman" w:cs="Times New Roman"/>
          <w:color w:val="auto"/>
          <w:sz w:val="28"/>
          <w:szCs w:val="28"/>
          <w:u w:val="none"/>
        </w:rPr>
        <w:t>«</w:t>
      </w:r>
      <w:r w:rsidRPr="00007A26">
        <w:rPr>
          <w:rStyle w:val="a5"/>
          <w:rFonts w:ascii="Times New Roman" w:hAnsi="Times New Roman" w:cs="Times New Roman"/>
          <w:color w:val="auto"/>
          <w:sz w:val="28"/>
          <w:szCs w:val="28"/>
          <w:u w:val="none"/>
        </w:rPr>
        <w:t>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r w:rsidR="00E77B2F">
        <w:rPr>
          <w:rStyle w:val="a5"/>
          <w:rFonts w:ascii="Times New Roman" w:hAnsi="Times New Roman" w:cs="Times New Roman"/>
          <w:color w:val="auto"/>
          <w:sz w:val="28"/>
          <w:szCs w:val="28"/>
          <w:u w:val="none"/>
        </w:rPr>
        <w:t>»</w:t>
      </w:r>
      <w:r w:rsidRPr="00007A26">
        <w:rPr>
          <w:rStyle w:val="a5"/>
          <w:rFonts w:ascii="Times New Roman" w:hAnsi="Times New Roman" w:cs="Times New Roman"/>
          <w:color w:val="auto"/>
          <w:sz w:val="28"/>
          <w:szCs w:val="28"/>
          <w:u w:val="none"/>
        </w:rPr>
        <w:t xml:space="preserve"> при наличии соответствующих расчетов и обоснований бюджетных ассигнований.</w:t>
      </w:r>
    </w:p>
    <w:p w:rsidR="00007A26" w:rsidRPr="00E1073A"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007A26">
        <w:rPr>
          <w:rStyle w:val="a5"/>
          <w:rFonts w:ascii="Times New Roman" w:hAnsi="Times New Roman" w:cs="Times New Roman"/>
          <w:color w:val="auto"/>
          <w:sz w:val="28"/>
          <w:szCs w:val="28"/>
          <w:u w:val="none"/>
        </w:rPr>
        <w:lastRenderedPageBreak/>
        <w:t xml:space="preserve">Отметим, что учитывая отсутствия индексации размера единой субсидии из </w:t>
      </w:r>
      <w:r w:rsidRPr="00E1073A">
        <w:rPr>
          <w:rStyle w:val="a5"/>
          <w:rFonts w:ascii="Times New Roman" w:hAnsi="Times New Roman" w:cs="Times New Roman"/>
          <w:color w:val="auto"/>
          <w:sz w:val="28"/>
          <w:szCs w:val="28"/>
          <w:u w:val="none"/>
        </w:rPr>
        <w:t>федерального бюджета, отдаленность мест традиционного проживания и традиционной хозяйственной деятельности КМНС (таких как: с. Красный Яр Пожарского муниципального округа, с. Агзу Тернейского муниципального округа, с. Михайловка Ольгинского муниципального округа), а также значимость  государственной поддержки КМНС исходя из целей и задач Концепции устойчивого развития КМНС, утвержденной распоряжением Правительства Российской Федерации от 4.02.2009 № 132-р, департамент внутренней политики Приморского края предложил увеличить из краевого бюджета размер бюджетных ассигнования на  исполнение софинансируемых мероприятий из федерального бюджета расходных обязательств   в одностороннем порядке в размере 1 372 700,00 руб.</w:t>
      </w:r>
    </w:p>
    <w:p w:rsidR="00054AA4" w:rsidRPr="00E1073A" w:rsidRDefault="00054AA4" w:rsidP="00007A26">
      <w:pPr>
        <w:widowControl w:val="0"/>
        <w:spacing w:after="0" w:line="360" w:lineRule="auto"/>
        <w:ind w:firstLine="709"/>
        <w:jc w:val="both"/>
        <w:rPr>
          <w:rStyle w:val="a5"/>
          <w:rFonts w:ascii="Times New Roman" w:hAnsi="Times New Roman" w:cs="Times New Roman"/>
          <w:color w:val="auto"/>
          <w:sz w:val="28"/>
          <w:szCs w:val="28"/>
          <w:u w:val="none"/>
        </w:rPr>
      </w:pPr>
    </w:p>
    <w:p w:rsidR="00007A26" w:rsidRPr="00E1073A" w:rsidRDefault="00007A26" w:rsidP="00007A26">
      <w:pPr>
        <w:widowControl w:val="0"/>
        <w:spacing w:after="0" w:line="360" w:lineRule="auto"/>
        <w:ind w:firstLine="709"/>
        <w:jc w:val="both"/>
        <w:rPr>
          <w:rStyle w:val="a5"/>
          <w:rFonts w:ascii="Times New Roman" w:hAnsi="Times New Roman" w:cs="Times New Roman"/>
          <w:b/>
          <w:color w:val="auto"/>
          <w:sz w:val="28"/>
          <w:szCs w:val="28"/>
          <w:u w:val="none"/>
        </w:rPr>
      </w:pPr>
      <w:r w:rsidRPr="00E1073A">
        <w:rPr>
          <w:rStyle w:val="a5"/>
          <w:rFonts w:ascii="Times New Roman" w:hAnsi="Times New Roman" w:cs="Times New Roman"/>
          <w:b/>
          <w:color w:val="auto"/>
          <w:sz w:val="28"/>
          <w:szCs w:val="28"/>
          <w:u w:val="none"/>
        </w:rPr>
        <w:t>7</w:t>
      </w:r>
      <w:r w:rsidR="002A774A" w:rsidRPr="00E1073A">
        <w:rPr>
          <w:rStyle w:val="a5"/>
          <w:rFonts w:ascii="Times New Roman" w:hAnsi="Times New Roman" w:cs="Times New Roman"/>
          <w:b/>
          <w:color w:val="auto"/>
          <w:sz w:val="28"/>
          <w:szCs w:val="28"/>
          <w:u w:val="none"/>
        </w:rPr>
        <w:t>7</w:t>
      </w:r>
      <w:r w:rsidRPr="00E1073A">
        <w:rPr>
          <w:rStyle w:val="a5"/>
          <w:rFonts w:ascii="Times New Roman" w:hAnsi="Times New Roman" w:cs="Times New Roman"/>
          <w:b/>
          <w:color w:val="auto"/>
          <w:sz w:val="28"/>
          <w:szCs w:val="28"/>
          <w:u w:val="none"/>
        </w:rPr>
        <w:t xml:space="preserve">. </w:t>
      </w:r>
      <w:r w:rsidR="003A5F62" w:rsidRPr="00E1073A">
        <w:rPr>
          <w:rStyle w:val="a5"/>
          <w:rFonts w:ascii="Times New Roman" w:hAnsi="Times New Roman" w:cs="Times New Roman"/>
          <w:b/>
          <w:color w:val="auto"/>
          <w:sz w:val="28"/>
          <w:szCs w:val="28"/>
          <w:u w:val="none"/>
        </w:rPr>
        <w:t xml:space="preserve">Вопрос гражданина </w:t>
      </w:r>
      <w:r w:rsidRPr="00E1073A">
        <w:rPr>
          <w:rStyle w:val="a5"/>
          <w:rFonts w:ascii="Times New Roman" w:hAnsi="Times New Roman" w:cs="Times New Roman"/>
          <w:b/>
          <w:color w:val="auto"/>
          <w:sz w:val="28"/>
          <w:szCs w:val="28"/>
          <w:u w:val="none"/>
        </w:rPr>
        <w:t xml:space="preserve">Шатерник </w:t>
      </w:r>
      <w:r w:rsidR="003A5F62" w:rsidRPr="00E1073A">
        <w:rPr>
          <w:rStyle w:val="a5"/>
          <w:rFonts w:ascii="Times New Roman" w:hAnsi="Times New Roman" w:cs="Times New Roman"/>
          <w:b/>
          <w:color w:val="auto"/>
          <w:sz w:val="28"/>
          <w:szCs w:val="28"/>
          <w:u w:val="none"/>
        </w:rPr>
        <w:t>А.Б.</w:t>
      </w:r>
    </w:p>
    <w:p w:rsidR="00007A26" w:rsidRPr="00E1073A" w:rsidRDefault="007A4FB9"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007A26" w:rsidRPr="00E1073A">
        <w:rPr>
          <w:rStyle w:val="a5"/>
          <w:rFonts w:ascii="Times New Roman" w:hAnsi="Times New Roman" w:cs="Times New Roman"/>
          <w:b/>
          <w:color w:val="auto"/>
          <w:sz w:val="28"/>
          <w:szCs w:val="28"/>
          <w:u w:val="none"/>
        </w:rPr>
        <w:t xml:space="preserve"> </w:t>
      </w:r>
      <w:r w:rsidR="00007A26" w:rsidRPr="00E1073A">
        <w:rPr>
          <w:rStyle w:val="a5"/>
          <w:rFonts w:ascii="Times New Roman" w:hAnsi="Times New Roman" w:cs="Times New Roman"/>
          <w:color w:val="auto"/>
          <w:sz w:val="28"/>
          <w:szCs w:val="28"/>
          <w:u w:val="none"/>
        </w:rPr>
        <w:t xml:space="preserve">Здравствуйте! Обращаюсь к Вам от себя лично и от лица всех приемных родителей Приморского края. Просим Вас обратить внимание на государственную региональную поддержку замещающих семей. В нашем регионе отсутствует надежная и основательная помощь нашей категории граждан - приемным родителям. Для наших детей не предусмотрены льготы в виде достойного летнего оздоровительного отдыха, организации досуга, например, льготы по оплате дополнительного образования (кружки, секции), льготы ЖКУ, льготы на проезд в ОТ. Но, самая большая проблема, это то, что много лет не изменяется система поощрения за наш труд. Он равен 10 263,5 рублей, что со всеми коэффициентами, меньше прожиточного минимума. Да, мы добровольно и осознанно приняли эти обязанности, и многого не просим. Сделайте реальной и ощутимой помощь в нашем нелегком труде на уровне закона, а именно: 1. Пересмотрите оклад приемного родителя. 2. Пересмотрите и измените систему вознаграждения родителей, которые воспитывают не одного, а двоих или троих детей. 3. Пособие на содержание опекаемого ребенка выплачивайте всем детям одинаковое. Не понятно, чем отличается ребёнок, где </w:t>
      </w:r>
      <w:r w:rsidR="00007A26" w:rsidRPr="00E1073A">
        <w:rPr>
          <w:rStyle w:val="a5"/>
          <w:rFonts w:ascii="Times New Roman" w:hAnsi="Times New Roman" w:cs="Times New Roman"/>
          <w:color w:val="auto"/>
          <w:sz w:val="28"/>
          <w:szCs w:val="28"/>
          <w:u w:val="none"/>
        </w:rPr>
        <w:lastRenderedPageBreak/>
        <w:t xml:space="preserve">он приемный в семье один или их двое, от того ребенка, который в многодетной семье. Ведь это, всего лишь </w:t>
      </w:r>
      <w:r w:rsidR="00E77B2F" w:rsidRPr="00E1073A">
        <w:rPr>
          <w:rStyle w:val="a5"/>
          <w:rFonts w:ascii="Times New Roman" w:hAnsi="Times New Roman" w:cs="Times New Roman"/>
          <w:color w:val="auto"/>
          <w:sz w:val="28"/>
          <w:szCs w:val="28"/>
          <w:u w:val="none"/>
        </w:rPr>
        <w:t>«</w:t>
      </w:r>
      <w:r w:rsidR="00007A26" w:rsidRPr="00E1073A">
        <w:rPr>
          <w:rStyle w:val="a5"/>
          <w:rFonts w:ascii="Times New Roman" w:hAnsi="Times New Roman" w:cs="Times New Roman"/>
          <w:color w:val="auto"/>
          <w:sz w:val="28"/>
          <w:szCs w:val="28"/>
          <w:u w:val="none"/>
        </w:rPr>
        <w:t>прожиточный минимум</w:t>
      </w:r>
      <w:r w:rsidR="00E77B2F" w:rsidRPr="00E1073A">
        <w:rPr>
          <w:rStyle w:val="a5"/>
          <w:rFonts w:ascii="Times New Roman" w:hAnsi="Times New Roman" w:cs="Times New Roman"/>
          <w:color w:val="auto"/>
          <w:sz w:val="28"/>
          <w:szCs w:val="28"/>
          <w:u w:val="none"/>
        </w:rPr>
        <w:t>»</w:t>
      </w:r>
      <w:r w:rsidR="00007A26" w:rsidRPr="00E1073A">
        <w:rPr>
          <w:rStyle w:val="a5"/>
          <w:rFonts w:ascii="Times New Roman" w:hAnsi="Times New Roman" w:cs="Times New Roman"/>
          <w:color w:val="auto"/>
          <w:sz w:val="28"/>
          <w:szCs w:val="28"/>
          <w:u w:val="none"/>
        </w:rPr>
        <w:t>. 4. Летний отдых. Региональная власть предлагает нам, приемным родителям, обеспечить опекаемых детей летним отдыхом на 2200 рублей. Эта сумма была установлена в 2011 году. Помощь, больше похожа на насмешку. 5. Установите льготы по оплате ЖКУ, на школьную форму, на канцелярию, на лекарства. Они положены только многодетным и то, после пересмотра НПА, только малоимущим. 6. Нет никакой помощи приемным родителям (опекунам) которые одни воспитывают детей (нет второго родителя). 7. Не предусмотрены никакие льготы по улучшению жилищных условий. К примеру: я единственный опекун (мужа нет), нет никаких льгот для меня по ипотеке (не по возрасту, ни по профессии). Живу в однокомнатной квартире с разнополыми детьми.</w:t>
      </w:r>
    </w:p>
    <w:p w:rsidR="00007A26" w:rsidRPr="00E1073A"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980994" w:rsidRPr="00E1073A" w:rsidRDefault="007A4FB9"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007A26" w:rsidRPr="00E1073A">
        <w:rPr>
          <w:rStyle w:val="a5"/>
          <w:rFonts w:ascii="Times New Roman" w:hAnsi="Times New Roman" w:cs="Times New Roman"/>
          <w:color w:val="auto"/>
          <w:sz w:val="28"/>
          <w:szCs w:val="28"/>
          <w:u w:val="none"/>
        </w:rPr>
        <w:t xml:space="preserve"> Согласно Закону Приморского края от 10.05.2006 № 358 - КЗ </w:t>
      </w:r>
      <w:r w:rsidR="00E77B2F" w:rsidRPr="00E1073A">
        <w:rPr>
          <w:rStyle w:val="a5"/>
          <w:rFonts w:ascii="Times New Roman" w:hAnsi="Times New Roman" w:cs="Times New Roman"/>
          <w:color w:val="auto"/>
          <w:sz w:val="28"/>
          <w:szCs w:val="28"/>
          <w:u w:val="none"/>
        </w:rPr>
        <w:t>«</w:t>
      </w:r>
      <w:r w:rsidR="00054AA4" w:rsidRPr="00E1073A">
        <w:rPr>
          <w:rStyle w:val="a5"/>
          <w:rFonts w:ascii="Times New Roman" w:hAnsi="Times New Roman" w:cs="Times New Roman"/>
          <w:color w:val="auto"/>
          <w:sz w:val="28"/>
          <w:szCs w:val="28"/>
          <w:u w:val="none"/>
        </w:rPr>
        <w:t>О </w:t>
      </w:r>
      <w:r w:rsidR="00007A26" w:rsidRPr="00E1073A">
        <w:rPr>
          <w:rStyle w:val="a5"/>
          <w:rFonts w:ascii="Times New Roman" w:hAnsi="Times New Roman" w:cs="Times New Roman"/>
          <w:color w:val="auto"/>
          <w:sz w:val="28"/>
          <w:szCs w:val="28"/>
          <w:u w:val="none"/>
        </w:rPr>
        <w:t>предоставлении мер социальной поддержки приемным семьям в Приморском крае и вознаграждении приемным родителям</w:t>
      </w:r>
      <w:r w:rsidR="00E77B2F" w:rsidRPr="00E1073A">
        <w:rPr>
          <w:rStyle w:val="a5"/>
          <w:rFonts w:ascii="Times New Roman" w:hAnsi="Times New Roman" w:cs="Times New Roman"/>
          <w:color w:val="auto"/>
          <w:sz w:val="28"/>
          <w:szCs w:val="28"/>
          <w:u w:val="none"/>
        </w:rPr>
        <w:t>»</w:t>
      </w:r>
      <w:r w:rsidR="00007A26" w:rsidRPr="00E1073A">
        <w:rPr>
          <w:rStyle w:val="a5"/>
          <w:rFonts w:ascii="Times New Roman" w:hAnsi="Times New Roman" w:cs="Times New Roman"/>
          <w:color w:val="auto"/>
          <w:sz w:val="28"/>
          <w:szCs w:val="28"/>
          <w:u w:val="none"/>
        </w:rPr>
        <w:t xml:space="preserve"> (далее - закон № 358-КЗ) приемным родителям предусмотрено следующее материальное обеспечение</w:t>
      </w:r>
      <w:r w:rsidR="00980994" w:rsidRPr="00E1073A">
        <w:rPr>
          <w:rStyle w:val="a5"/>
          <w:rFonts w:ascii="Times New Roman" w:hAnsi="Times New Roman" w:cs="Times New Roman"/>
          <w:color w:val="auto"/>
          <w:sz w:val="28"/>
          <w:szCs w:val="28"/>
          <w:u w:val="none"/>
        </w:rPr>
        <w:t>:</w:t>
      </w:r>
    </w:p>
    <w:p w:rsidR="00007A26" w:rsidRPr="00E1073A"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а) вознаграждение, в том числе доплата к вознаграждению (при наличии определенной категории детей или в зависимости от их количества); </w:t>
      </w:r>
    </w:p>
    <w:p w:rsidR="00007A26" w:rsidRPr="00E1073A"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б) выплата на содержание ребенка, в том числе доплата при наличии 3 и более детей; </w:t>
      </w:r>
    </w:p>
    <w:p w:rsidR="00007A26" w:rsidRPr="00E1073A"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в) материальная помощь в целях организации отдыха каждого приемного ребенка. </w:t>
      </w:r>
    </w:p>
    <w:p w:rsidR="00007A26" w:rsidRPr="00E1073A"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Законом Приморского края от 04.12.2019 № 652-КЗ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О внесении изменений в Закон Приморского края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О предоставлении мер социальной поддержки приемным семьям в Приморском крае и вознаграждении приемным родителям</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с 2020 года: увеличен базовый размер вознаграждения (на 10%); увеличен базовый размер ежемесячного пособия на содержание детей (более 20%). </w:t>
      </w:r>
    </w:p>
    <w:p w:rsidR="00007A26" w:rsidRPr="00E1073A"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Кроме того, размер ежемесячного пособия на содержание детей ежегодно </w:t>
      </w:r>
      <w:r w:rsidRPr="00E1073A">
        <w:rPr>
          <w:rStyle w:val="a5"/>
          <w:rFonts w:ascii="Times New Roman" w:hAnsi="Times New Roman" w:cs="Times New Roman"/>
          <w:color w:val="auto"/>
          <w:sz w:val="28"/>
          <w:szCs w:val="28"/>
          <w:u w:val="none"/>
        </w:rPr>
        <w:lastRenderedPageBreak/>
        <w:t xml:space="preserve">увеличивается (индексируется), на указанную выплату начисляется районный коэффициент (1,2; 1,3; 1,4). </w:t>
      </w:r>
    </w:p>
    <w:p w:rsidR="00007A26" w:rsidRPr="00E1073A"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Законом № 358-КЗ предусмотрен повышенный размер ежемесячного пособия на содержание детей в размере величины прожиточного минимума на ребенка, при условии, что в семье 3 и более приемных детей.</w:t>
      </w:r>
    </w:p>
    <w:p w:rsidR="00007A26" w:rsidRPr="00E1073A"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Семьи, имеющие среднедушевой доход ниже величины прожиточного минимума на душу населения, установленную в Приморском крае (18389 руб. на каждого члена семьи) могут обратиться: в Фонд пенсионного и социального страхования РФ для получения ежемесячного пособия в связи с рождением и воспитанием ребенка; в отделение для получения: государственной социальной помощи в связи с расходами на приобретение жизненно необходимых товаров, лекарственных средств по рецептам врача (до 3 000 руб. в год); государственной социальной помощи на основании социального контракта по мероприятию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поиск работы</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(в случае отсутствия официального трудоустройства).</w:t>
      </w:r>
    </w:p>
    <w:p w:rsidR="00007A26" w:rsidRPr="00E1073A"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В Приморском крае многодетным семьям, в том числе имеющим приемных детей предоставляются различные меры поддержки, часть из них предоставляется с учетом дохода (компенсация за ЖКУ, выплаты на школьную форму, на посещение детьми цирков, океанариумов, зоопарков, театров и кинотеатров, на приобретение канцелярских принадлежностей, на занятие спортом, на проезд), а часть без учета дохода: обеспечение лекарствами, землей, парковками, бесплатное питание, прием в детсад, посещение музеев, выставок. При определении механизма реализации мер поддержки необходимо придерживаться адресностью, нуждаемостью, востребованностью и финансовыми возможностями субъекта.</w:t>
      </w:r>
    </w:p>
    <w:p w:rsidR="00007A26" w:rsidRPr="00E1073A"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Вопрос увеличения базового размера вознаграждения приемным родителям будет рассмотрен в 2025 году.</w:t>
      </w:r>
    </w:p>
    <w:p w:rsidR="00007A26" w:rsidRPr="00E1073A" w:rsidRDefault="00007A26" w:rsidP="00007A26">
      <w:pPr>
        <w:widowControl w:val="0"/>
        <w:spacing w:after="0" w:line="360" w:lineRule="auto"/>
        <w:ind w:firstLine="709"/>
        <w:jc w:val="both"/>
        <w:rPr>
          <w:rStyle w:val="a5"/>
          <w:rFonts w:ascii="Times New Roman" w:hAnsi="Times New Roman" w:cs="Times New Roman"/>
          <w:b/>
          <w:color w:val="auto"/>
          <w:sz w:val="28"/>
          <w:szCs w:val="28"/>
          <w:u w:val="none"/>
        </w:rPr>
      </w:pPr>
      <w:r w:rsidRPr="00E1073A">
        <w:rPr>
          <w:rStyle w:val="a5"/>
          <w:rFonts w:ascii="Times New Roman" w:hAnsi="Times New Roman" w:cs="Times New Roman"/>
          <w:b/>
          <w:color w:val="auto"/>
          <w:sz w:val="28"/>
          <w:szCs w:val="28"/>
          <w:u w:val="none"/>
        </w:rPr>
        <w:t>7</w:t>
      </w:r>
      <w:r w:rsidR="002A774A" w:rsidRPr="00E1073A">
        <w:rPr>
          <w:rStyle w:val="a5"/>
          <w:rFonts w:ascii="Times New Roman" w:hAnsi="Times New Roman" w:cs="Times New Roman"/>
          <w:b/>
          <w:color w:val="auto"/>
          <w:sz w:val="28"/>
          <w:szCs w:val="28"/>
          <w:u w:val="none"/>
        </w:rPr>
        <w:t>8</w:t>
      </w:r>
      <w:r w:rsidRPr="00E1073A">
        <w:rPr>
          <w:rStyle w:val="a5"/>
          <w:rFonts w:ascii="Times New Roman" w:hAnsi="Times New Roman" w:cs="Times New Roman"/>
          <w:b/>
          <w:color w:val="auto"/>
          <w:sz w:val="28"/>
          <w:szCs w:val="28"/>
          <w:u w:val="none"/>
        </w:rPr>
        <w:t xml:space="preserve">. Володина </w:t>
      </w:r>
      <w:r w:rsidR="003A5F62" w:rsidRPr="00E1073A">
        <w:rPr>
          <w:rStyle w:val="a5"/>
          <w:rFonts w:ascii="Times New Roman" w:hAnsi="Times New Roman" w:cs="Times New Roman"/>
          <w:b/>
          <w:color w:val="auto"/>
          <w:sz w:val="28"/>
          <w:szCs w:val="28"/>
          <w:u w:val="none"/>
        </w:rPr>
        <w:t>О.А.</w:t>
      </w:r>
    </w:p>
    <w:p w:rsidR="00007A26" w:rsidRPr="00E1073A" w:rsidRDefault="007A4FB9"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007A26" w:rsidRPr="00E1073A">
        <w:rPr>
          <w:rStyle w:val="a5"/>
          <w:rFonts w:ascii="Times New Roman" w:hAnsi="Times New Roman" w:cs="Times New Roman"/>
          <w:color w:val="auto"/>
          <w:sz w:val="28"/>
          <w:szCs w:val="28"/>
          <w:u w:val="none"/>
        </w:rPr>
        <w:t xml:space="preserve"> Уважаемая Вера Георгиевна! Просим Вас рассмотреть возможность предусмотреть в бюджете Приморского края на 2025 год сохранение суммы выделяемых средств на статью расходов </w:t>
      </w:r>
      <w:r w:rsidR="00E77B2F" w:rsidRPr="00E1073A">
        <w:rPr>
          <w:rStyle w:val="a5"/>
          <w:rFonts w:ascii="Times New Roman" w:hAnsi="Times New Roman" w:cs="Times New Roman"/>
          <w:color w:val="auto"/>
          <w:sz w:val="28"/>
          <w:szCs w:val="28"/>
          <w:u w:val="none"/>
        </w:rPr>
        <w:t>«</w:t>
      </w:r>
      <w:r w:rsidR="00007A26" w:rsidRPr="00E1073A">
        <w:rPr>
          <w:rStyle w:val="a5"/>
          <w:rFonts w:ascii="Times New Roman" w:hAnsi="Times New Roman" w:cs="Times New Roman"/>
          <w:color w:val="auto"/>
          <w:sz w:val="28"/>
          <w:szCs w:val="28"/>
          <w:u w:val="none"/>
        </w:rPr>
        <w:t xml:space="preserve">Подготовка и участие спортсменов в </w:t>
      </w:r>
      <w:r w:rsidR="00007A26" w:rsidRPr="00E1073A">
        <w:rPr>
          <w:rStyle w:val="a5"/>
          <w:rFonts w:ascii="Times New Roman" w:hAnsi="Times New Roman" w:cs="Times New Roman"/>
          <w:color w:val="auto"/>
          <w:sz w:val="28"/>
          <w:szCs w:val="28"/>
          <w:u w:val="none"/>
        </w:rPr>
        <w:lastRenderedPageBreak/>
        <w:t>соревнованиях</w:t>
      </w:r>
      <w:r w:rsidR="00E77B2F" w:rsidRPr="00E1073A">
        <w:rPr>
          <w:rStyle w:val="a5"/>
          <w:rFonts w:ascii="Times New Roman" w:hAnsi="Times New Roman" w:cs="Times New Roman"/>
          <w:color w:val="auto"/>
          <w:sz w:val="28"/>
          <w:szCs w:val="28"/>
          <w:u w:val="none"/>
        </w:rPr>
        <w:t>»</w:t>
      </w:r>
      <w:r w:rsidR="00007A26" w:rsidRPr="00E1073A">
        <w:rPr>
          <w:rStyle w:val="a5"/>
          <w:rFonts w:ascii="Times New Roman" w:hAnsi="Times New Roman" w:cs="Times New Roman"/>
          <w:color w:val="auto"/>
          <w:sz w:val="28"/>
          <w:szCs w:val="28"/>
          <w:u w:val="none"/>
        </w:rPr>
        <w:t xml:space="preserve"> по уровню 2024 </w:t>
      </w:r>
      <w:r w:rsidR="00054AA4" w:rsidRPr="00E1073A">
        <w:rPr>
          <w:rStyle w:val="a5"/>
          <w:rFonts w:ascii="Times New Roman" w:hAnsi="Times New Roman" w:cs="Times New Roman"/>
          <w:color w:val="auto"/>
          <w:sz w:val="28"/>
          <w:szCs w:val="28"/>
          <w:u w:val="none"/>
        </w:rPr>
        <w:t>–</w:t>
      </w:r>
      <w:r w:rsidR="00007A26" w:rsidRPr="00E1073A">
        <w:rPr>
          <w:rStyle w:val="a5"/>
          <w:rFonts w:ascii="Times New Roman" w:hAnsi="Times New Roman" w:cs="Times New Roman"/>
          <w:color w:val="auto"/>
          <w:sz w:val="28"/>
          <w:szCs w:val="28"/>
          <w:u w:val="none"/>
        </w:rPr>
        <w:t xml:space="preserve"> 174</w:t>
      </w:r>
      <w:r w:rsidR="00054AA4" w:rsidRPr="00E1073A">
        <w:rPr>
          <w:rStyle w:val="a5"/>
          <w:rFonts w:ascii="Times New Roman" w:hAnsi="Times New Roman" w:cs="Times New Roman"/>
          <w:color w:val="auto"/>
          <w:sz w:val="28"/>
          <w:szCs w:val="28"/>
          <w:u w:val="none"/>
        </w:rPr>
        <w:t> </w:t>
      </w:r>
      <w:r w:rsidR="00007A26" w:rsidRPr="00E1073A">
        <w:rPr>
          <w:rStyle w:val="a5"/>
          <w:rFonts w:ascii="Times New Roman" w:hAnsi="Times New Roman" w:cs="Times New Roman"/>
          <w:color w:val="auto"/>
          <w:sz w:val="28"/>
          <w:szCs w:val="28"/>
          <w:u w:val="none"/>
        </w:rPr>
        <w:t>000</w:t>
      </w:r>
      <w:r w:rsidR="00054AA4" w:rsidRPr="00E1073A">
        <w:rPr>
          <w:rStyle w:val="a5"/>
          <w:rFonts w:ascii="Times New Roman" w:hAnsi="Times New Roman" w:cs="Times New Roman"/>
          <w:color w:val="auto"/>
          <w:sz w:val="28"/>
          <w:szCs w:val="28"/>
          <w:u w:val="none"/>
        </w:rPr>
        <w:t> </w:t>
      </w:r>
      <w:r w:rsidR="00007A26" w:rsidRPr="00E1073A">
        <w:rPr>
          <w:rStyle w:val="a5"/>
          <w:rFonts w:ascii="Times New Roman" w:hAnsi="Times New Roman" w:cs="Times New Roman"/>
          <w:color w:val="auto"/>
          <w:sz w:val="28"/>
          <w:szCs w:val="28"/>
          <w:u w:val="none"/>
        </w:rPr>
        <w:t xml:space="preserve">000 рублей, в связи с тем, что главной оценкой результатов спортивной деятельности являются именно соревнования. Есть риск, что сокращение финансирования по данной статье расходов повлечет за собой уменьшение выездов на соревнования, и тем самым снизится уровень подготовки высококвалифицированных спортсменов. Также просим Вас рассмотреть возможность проведения на территории Приморского края соревнований нового формата для людей пожилого возраста </w:t>
      </w:r>
      <w:r w:rsidR="00E77B2F" w:rsidRPr="00E1073A">
        <w:rPr>
          <w:rStyle w:val="a5"/>
          <w:rFonts w:ascii="Times New Roman" w:hAnsi="Times New Roman" w:cs="Times New Roman"/>
          <w:color w:val="auto"/>
          <w:sz w:val="28"/>
          <w:szCs w:val="28"/>
          <w:u w:val="none"/>
        </w:rPr>
        <w:t>«</w:t>
      </w:r>
      <w:r w:rsidR="00007A26" w:rsidRPr="00E1073A">
        <w:rPr>
          <w:rStyle w:val="a5"/>
          <w:rFonts w:ascii="Times New Roman" w:hAnsi="Times New Roman" w:cs="Times New Roman"/>
          <w:color w:val="auto"/>
          <w:sz w:val="28"/>
          <w:szCs w:val="28"/>
          <w:u w:val="none"/>
        </w:rPr>
        <w:t>Игры активного долголетия</w:t>
      </w:r>
      <w:r w:rsidR="00E77B2F" w:rsidRPr="00E1073A">
        <w:rPr>
          <w:rStyle w:val="a5"/>
          <w:rFonts w:ascii="Times New Roman" w:hAnsi="Times New Roman" w:cs="Times New Roman"/>
          <w:color w:val="auto"/>
          <w:sz w:val="28"/>
          <w:szCs w:val="28"/>
          <w:u w:val="none"/>
        </w:rPr>
        <w:t>»</w:t>
      </w:r>
    </w:p>
    <w:p w:rsidR="00007A26" w:rsidRPr="00E1073A"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007A26" w:rsidRPr="00E1073A" w:rsidRDefault="007A4FB9"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007A26" w:rsidRPr="00E1073A">
        <w:rPr>
          <w:rStyle w:val="a5"/>
          <w:rFonts w:ascii="Times New Roman" w:hAnsi="Times New Roman" w:cs="Times New Roman"/>
          <w:color w:val="auto"/>
          <w:sz w:val="28"/>
          <w:szCs w:val="28"/>
          <w:u w:val="none"/>
        </w:rPr>
        <w:t xml:space="preserve"> Министерство физической культуры и спорта Приморского края, рассмотрев обращение гр. Володиной О.А., сообщает что вопрос о выделении дополнительных средств на выполнение государственного задания КГАУ </w:t>
      </w:r>
      <w:r w:rsidR="00E77B2F" w:rsidRPr="00E1073A">
        <w:rPr>
          <w:rStyle w:val="a5"/>
          <w:rFonts w:ascii="Times New Roman" w:hAnsi="Times New Roman" w:cs="Times New Roman"/>
          <w:color w:val="auto"/>
          <w:sz w:val="28"/>
          <w:szCs w:val="28"/>
          <w:u w:val="none"/>
        </w:rPr>
        <w:t>«</w:t>
      </w:r>
      <w:r w:rsidR="00007A26" w:rsidRPr="00E1073A">
        <w:rPr>
          <w:rStyle w:val="a5"/>
          <w:rFonts w:ascii="Times New Roman" w:hAnsi="Times New Roman" w:cs="Times New Roman"/>
          <w:color w:val="auto"/>
          <w:sz w:val="28"/>
          <w:szCs w:val="28"/>
          <w:u w:val="none"/>
        </w:rPr>
        <w:t>ЦСП ПК</w:t>
      </w:r>
      <w:r w:rsidR="00E77B2F" w:rsidRPr="00E1073A">
        <w:rPr>
          <w:rStyle w:val="a5"/>
          <w:rFonts w:ascii="Times New Roman" w:hAnsi="Times New Roman" w:cs="Times New Roman"/>
          <w:color w:val="auto"/>
          <w:sz w:val="28"/>
          <w:szCs w:val="28"/>
          <w:u w:val="none"/>
        </w:rPr>
        <w:t>»</w:t>
      </w:r>
      <w:r w:rsidR="00007A26" w:rsidRPr="00E1073A">
        <w:rPr>
          <w:rStyle w:val="a5"/>
          <w:rFonts w:ascii="Times New Roman" w:hAnsi="Times New Roman" w:cs="Times New Roman"/>
          <w:color w:val="auto"/>
          <w:sz w:val="28"/>
          <w:szCs w:val="28"/>
          <w:u w:val="none"/>
        </w:rPr>
        <w:t xml:space="preserve"> по обеспечению участия спортивных сборных команд в официальных спортивных мероприятиях будет вынесен на рассмотрение бюджетной комиссии по рассмотрению бюджетных проектировок проекта краевого бюджета на 2025-2027 годы ко второму чтению.</w:t>
      </w:r>
    </w:p>
    <w:p w:rsidR="00007A26" w:rsidRPr="00E1073A"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Министерство рассмотрит предложение по организации проведения на территории Приморского края соревнований для людей пожилого возраста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Игры активного долголетия</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w:t>
      </w:r>
    </w:p>
    <w:p w:rsidR="00054AA4" w:rsidRPr="00E1073A" w:rsidRDefault="00054AA4" w:rsidP="00007A26">
      <w:pPr>
        <w:widowControl w:val="0"/>
        <w:spacing w:after="0" w:line="360" w:lineRule="auto"/>
        <w:ind w:firstLine="709"/>
        <w:jc w:val="both"/>
        <w:rPr>
          <w:rStyle w:val="a5"/>
          <w:rFonts w:ascii="Times New Roman" w:hAnsi="Times New Roman" w:cs="Times New Roman"/>
          <w:color w:val="auto"/>
          <w:sz w:val="28"/>
          <w:szCs w:val="28"/>
          <w:u w:val="none"/>
        </w:rPr>
      </w:pPr>
    </w:p>
    <w:p w:rsidR="00007A26" w:rsidRPr="00E1073A" w:rsidRDefault="00007A26" w:rsidP="00007A26">
      <w:pPr>
        <w:widowControl w:val="0"/>
        <w:spacing w:after="0" w:line="360" w:lineRule="auto"/>
        <w:ind w:firstLine="709"/>
        <w:jc w:val="both"/>
        <w:rPr>
          <w:rStyle w:val="a5"/>
          <w:rFonts w:ascii="Times New Roman" w:hAnsi="Times New Roman" w:cs="Times New Roman"/>
          <w:b/>
          <w:color w:val="auto"/>
          <w:sz w:val="28"/>
          <w:szCs w:val="28"/>
          <w:u w:val="none"/>
        </w:rPr>
      </w:pPr>
      <w:r w:rsidRPr="00E1073A">
        <w:rPr>
          <w:rStyle w:val="a5"/>
          <w:rFonts w:ascii="Times New Roman" w:hAnsi="Times New Roman" w:cs="Times New Roman"/>
          <w:b/>
          <w:color w:val="auto"/>
          <w:sz w:val="28"/>
          <w:szCs w:val="28"/>
          <w:u w:val="none"/>
        </w:rPr>
        <w:t>7</w:t>
      </w:r>
      <w:r w:rsidR="002A774A" w:rsidRPr="00E1073A">
        <w:rPr>
          <w:rStyle w:val="a5"/>
          <w:rFonts w:ascii="Times New Roman" w:hAnsi="Times New Roman" w:cs="Times New Roman"/>
          <w:b/>
          <w:color w:val="auto"/>
          <w:sz w:val="28"/>
          <w:szCs w:val="28"/>
          <w:u w:val="none"/>
        </w:rPr>
        <w:t>9</w:t>
      </w:r>
      <w:r w:rsidRPr="00E1073A">
        <w:rPr>
          <w:rStyle w:val="a5"/>
          <w:rFonts w:ascii="Times New Roman" w:hAnsi="Times New Roman" w:cs="Times New Roman"/>
          <w:b/>
          <w:color w:val="auto"/>
          <w:sz w:val="28"/>
          <w:szCs w:val="28"/>
          <w:u w:val="none"/>
        </w:rPr>
        <w:t xml:space="preserve">. </w:t>
      </w:r>
      <w:r w:rsidR="003A5F62" w:rsidRPr="00E1073A">
        <w:rPr>
          <w:rStyle w:val="a5"/>
          <w:rFonts w:ascii="Times New Roman" w:hAnsi="Times New Roman" w:cs="Times New Roman"/>
          <w:b/>
          <w:color w:val="auto"/>
          <w:sz w:val="28"/>
          <w:szCs w:val="28"/>
          <w:u w:val="none"/>
        </w:rPr>
        <w:t>Ермаков М.И.</w:t>
      </w:r>
      <w:r w:rsidRPr="00E1073A">
        <w:rPr>
          <w:rStyle w:val="a5"/>
          <w:rFonts w:ascii="Times New Roman" w:hAnsi="Times New Roman" w:cs="Times New Roman"/>
          <w:b/>
          <w:color w:val="auto"/>
          <w:sz w:val="28"/>
          <w:szCs w:val="28"/>
          <w:u w:val="none"/>
        </w:rPr>
        <w:t xml:space="preserve">, Президент Приморской краевой общественной организации </w:t>
      </w:r>
      <w:r w:rsidR="00E77B2F" w:rsidRPr="00E1073A">
        <w:rPr>
          <w:rStyle w:val="a5"/>
          <w:rFonts w:ascii="Times New Roman" w:hAnsi="Times New Roman" w:cs="Times New Roman"/>
          <w:b/>
          <w:color w:val="auto"/>
          <w:sz w:val="28"/>
          <w:szCs w:val="28"/>
          <w:u w:val="none"/>
        </w:rPr>
        <w:t>«</w:t>
      </w:r>
      <w:r w:rsidRPr="00E1073A">
        <w:rPr>
          <w:rStyle w:val="a5"/>
          <w:rFonts w:ascii="Times New Roman" w:hAnsi="Times New Roman" w:cs="Times New Roman"/>
          <w:b/>
          <w:color w:val="auto"/>
          <w:sz w:val="28"/>
          <w:szCs w:val="28"/>
          <w:u w:val="none"/>
        </w:rPr>
        <w:t>Федерация парусного спорта</w:t>
      </w:r>
      <w:r w:rsidR="00E77B2F" w:rsidRPr="00E1073A">
        <w:rPr>
          <w:rStyle w:val="a5"/>
          <w:rFonts w:ascii="Times New Roman" w:hAnsi="Times New Roman" w:cs="Times New Roman"/>
          <w:b/>
          <w:color w:val="auto"/>
          <w:sz w:val="28"/>
          <w:szCs w:val="28"/>
          <w:u w:val="none"/>
        </w:rPr>
        <w:t>»</w:t>
      </w:r>
    </w:p>
    <w:p w:rsidR="00007A26" w:rsidRPr="00E1073A" w:rsidRDefault="007A4FB9"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007A26" w:rsidRPr="00E1073A">
        <w:rPr>
          <w:rStyle w:val="a5"/>
          <w:rFonts w:ascii="Times New Roman" w:hAnsi="Times New Roman" w:cs="Times New Roman"/>
          <w:color w:val="auto"/>
          <w:sz w:val="28"/>
          <w:szCs w:val="28"/>
          <w:u w:val="none"/>
        </w:rPr>
        <w:t xml:space="preserve"> В ходе проведения публичных слушаний краевого бюджета на следующий год мы видим сокращение финансирования на проведение спортивных соревнований в рамках календарного плана.</w:t>
      </w:r>
    </w:p>
    <w:p w:rsidR="00007A26" w:rsidRPr="00E1073A"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Сокращение количества проводимых соревнований по видам спорта не позволит выявить сильнейших спортсменов и сформировать сборные команды края по видам спорта. Проведение соревнований - это основа развития массового спорта, поэтому предлагаем сохранить финансирование данного направления на уровне этого года.</w:t>
      </w:r>
    </w:p>
    <w:p w:rsidR="00007A26" w:rsidRPr="00E1073A"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lastRenderedPageBreak/>
        <w:t>Ответ:</w:t>
      </w:r>
    </w:p>
    <w:p w:rsidR="00007A26" w:rsidRPr="00E1073A" w:rsidRDefault="007A4FB9"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007A26" w:rsidRPr="00E1073A">
        <w:rPr>
          <w:rStyle w:val="a5"/>
          <w:rFonts w:ascii="Times New Roman" w:hAnsi="Times New Roman" w:cs="Times New Roman"/>
          <w:color w:val="auto"/>
          <w:sz w:val="28"/>
          <w:szCs w:val="28"/>
          <w:u w:val="none"/>
        </w:rPr>
        <w:t xml:space="preserve"> Министерство физической культуры и спорта Приморского края, рассмотрев обращение гр. Ермакова М.И., сообщает что вопрос о выделении дополнительных средств на выполнение государственного задания КГАУ </w:t>
      </w:r>
      <w:r w:rsidR="00E77B2F" w:rsidRPr="00E1073A">
        <w:rPr>
          <w:rStyle w:val="a5"/>
          <w:rFonts w:ascii="Times New Roman" w:hAnsi="Times New Roman" w:cs="Times New Roman"/>
          <w:color w:val="auto"/>
          <w:sz w:val="28"/>
          <w:szCs w:val="28"/>
          <w:u w:val="none"/>
        </w:rPr>
        <w:t>«</w:t>
      </w:r>
      <w:r w:rsidR="00007A26" w:rsidRPr="00E1073A">
        <w:rPr>
          <w:rStyle w:val="a5"/>
          <w:rFonts w:ascii="Times New Roman" w:hAnsi="Times New Roman" w:cs="Times New Roman"/>
          <w:color w:val="auto"/>
          <w:sz w:val="28"/>
          <w:szCs w:val="28"/>
          <w:u w:val="none"/>
        </w:rPr>
        <w:t>ЦСП ПК</w:t>
      </w:r>
      <w:r w:rsidR="00E77B2F" w:rsidRPr="00E1073A">
        <w:rPr>
          <w:rStyle w:val="a5"/>
          <w:rFonts w:ascii="Times New Roman" w:hAnsi="Times New Roman" w:cs="Times New Roman"/>
          <w:color w:val="auto"/>
          <w:sz w:val="28"/>
          <w:szCs w:val="28"/>
          <w:u w:val="none"/>
        </w:rPr>
        <w:t>»</w:t>
      </w:r>
      <w:r w:rsidR="00007A26" w:rsidRPr="00E1073A">
        <w:rPr>
          <w:rStyle w:val="a5"/>
          <w:rFonts w:ascii="Times New Roman" w:hAnsi="Times New Roman" w:cs="Times New Roman"/>
          <w:color w:val="auto"/>
          <w:sz w:val="28"/>
          <w:szCs w:val="28"/>
          <w:u w:val="none"/>
        </w:rPr>
        <w:t xml:space="preserve"> по организации и проведению официальных спортивных, физкультурных мероприятия будет вынесен на рассмотрение бюджетной комиссии по рассмотрению бюджетных проектировок проекта краевого бюджета на 2025-2027 годы ко второму чтению.</w:t>
      </w:r>
    </w:p>
    <w:p w:rsidR="00054AA4" w:rsidRPr="00E1073A" w:rsidRDefault="00054AA4" w:rsidP="00007A26">
      <w:pPr>
        <w:widowControl w:val="0"/>
        <w:spacing w:after="0" w:line="360" w:lineRule="auto"/>
        <w:ind w:firstLine="709"/>
        <w:jc w:val="both"/>
        <w:rPr>
          <w:rStyle w:val="a5"/>
          <w:rFonts w:ascii="Times New Roman" w:hAnsi="Times New Roman" w:cs="Times New Roman"/>
          <w:color w:val="auto"/>
          <w:sz w:val="28"/>
          <w:szCs w:val="28"/>
          <w:u w:val="none"/>
        </w:rPr>
      </w:pPr>
    </w:p>
    <w:p w:rsidR="00007A26" w:rsidRPr="00E1073A" w:rsidRDefault="002A774A" w:rsidP="00007A26">
      <w:pPr>
        <w:widowControl w:val="0"/>
        <w:spacing w:after="0" w:line="360" w:lineRule="auto"/>
        <w:ind w:firstLine="709"/>
        <w:jc w:val="both"/>
        <w:rPr>
          <w:rStyle w:val="a5"/>
          <w:rFonts w:ascii="Times New Roman" w:hAnsi="Times New Roman" w:cs="Times New Roman"/>
          <w:b/>
          <w:color w:val="auto"/>
          <w:sz w:val="28"/>
          <w:szCs w:val="28"/>
          <w:u w:val="none"/>
        </w:rPr>
      </w:pPr>
      <w:r w:rsidRPr="00E1073A">
        <w:rPr>
          <w:rStyle w:val="a5"/>
          <w:rFonts w:ascii="Times New Roman" w:hAnsi="Times New Roman" w:cs="Times New Roman"/>
          <w:b/>
          <w:color w:val="auto"/>
          <w:sz w:val="28"/>
          <w:szCs w:val="28"/>
          <w:u w:val="none"/>
        </w:rPr>
        <w:t>80</w:t>
      </w:r>
      <w:r w:rsidR="00007A26" w:rsidRPr="00E1073A">
        <w:rPr>
          <w:rStyle w:val="a5"/>
          <w:rFonts w:ascii="Times New Roman" w:hAnsi="Times New Roman" w:cs="Times New Roman"/>
          <w:b/>
          <w:color w:val="auto"/>
          <w:sz w:val="28"/>
          <w:szCs w:val="28"/>
          <w:u w:val="none"/>
        </w:rPr>
        <w:t>. Вопрос гражданина, проживающего в Приморском крае</w:t>
      </w:r>
    </w:p>
    <w:p w:rsidR="00007A26" w:rsidRPr="00E1073A" w:rsidRDefault="007A4FB9"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007A26" w:rsidRPr="00E1073A">
        <w:rPr>
          <w:rStyle w:val="a5"/>
          <w:rFonts w:ascii="Times New Roman" w:hAnsi="Times New Roman" w:cs="Times New Roman"/>
          <w:color w:val="auto"/>
          <w:sz w:val="28"/>
          <w:szCs w:val="28"/>
          <w:u w:val="none"/>
        </w:rPr>
        <w:t xml:space="preserve"> Планируется ли реализации совместных проектов с федеральными музеями? Предусмотрены ли средства на такие цели?</w:t>
      </w:r>
    </w:p>
    <w:p w:rsidR="00007A26" w:rsidRPr="00E1073A"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007A26" w:rsidRPr="00E1073A" w:rsidRDefault="007A4FB9"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007A26" w:rsidRPr="00E1073A">
        <w:rPr>
          <w:rStyle w:val="a5"/>
          <w:rFonts w:ascii="Times New Roman" w:hAnsi="Times New Roman" w:cs="Times New Roman"/>
          <w:color w:val="auto"/>
          <w:sz w:val="28"/>
          <w:szCs w:val="28"/>
          <w:u w:val="none"/>
        </w:rPr>
        <w:t xml:space="preserve"> Приморской краевой картинной галереей ежегодно реализуются совместные проекты с федеральными музеями. На 2025 год в бюджете края на данные цели запланировано 23,00 млн</w:t>
      </w:r>
      <w:r w:rsidR="00D6082B" w:rsidRPr="00E1073A">
        <w:rPr>
          <w:rStyle w:val="a5"/>
          <w:rFonts w:ascii="Times New Roman" w:hAnsi="Times New Roman" w:cs="Times New Roman"/>
          <w:color w:val="auto"/>
          <w:sz w:val="28"/>
          <w:szCs w:val="28"/>
          <w:u w:val="none"/>
        </w:rPr>
        <w:t xml:space="preserve"> </w:t>
      </w:r>
      <w:r w:rsidR="00007A26" w:rsidRPr="00E1073A">
        <w:rPr>
          <w:rStyle w:val="a5"/>
          <w:rFonts w:ascii="Times New Roman" w:hAnsi="Times New Roman" w:cs="Times New Roman"/>
          <w:color w:val="auto"/>
          <w:sz w:val="28"/>
          <w:szCs w:val="28"/>
          <w:u w:val="none"/>
        </w:rPr>
        <w:t>руб.</w:t>
      </w:r>
    </w:p>
    <w:p w:rsidR="00007A26" w:rsidRPr="00E1073A"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Выставочные проекты, которые в 2025 году Приморская государственная картинная галерея планирует реализовать вместе с федеральными музеями:</w:t>
      </w:r>
    </w:p>
    <w:p w:rsidR="00007A26" w:rsidRPr="00E1073A" w:rsidRDefault="007A4FB9"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007A26" w:rsidRPr="00E1073A">
        <w:rPr>
          <w:rStyle w:val="a5"/>
          <w:rFonts w:ascii="Times New Roman" w:hAnsi="Times New Roman" w:cs="Times New Roman"/>
          <w:color w:val="auto"/>
          <w:sz w:val="28"/>
          <w:szCs w:val="28"/>
          <w:u w:val="none"/>
        </w:rPr>
        <w:t xml:space="preserve"> Дни Эрмитажа во Владивостоке;</w:t>
      </w:r>
    </w:p>
    <w:p w:rsidR="00007A26" w:rsidRPr="00E1073A"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 Выставочный проект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Николай Рерих. Произведения из собрания музеев России</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w:t>
      </w:r>
    </w:p>
    <w:p w:rsidR="00007A26" w:rsidRPr="00E1073A"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 Гастрольный тур выставки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Великая Победа</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по Приморскому краю;</w:t>
      </w:r>
    </w:p>
    <w:p w:rsidR="00007A26" w:rsidRPr="00E1073A"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 Выставка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Сергей Гасилов. Хрупкое прошлое</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w:t>
      </w:r>
    </w:p>
    <w:p w:rsidR="00054AA4" w:rsidRPr="00E1073A" w:rsidRDefault="00054AA4" w:rsidP="00007A26">
      <w:pPr>
        <w:widowControl w:val="0"/>
        <w:spacing w:after="0" w:line="360" w:lineRule="auto"/>
        <w:ind w:firstLine="709"/>
        <w:jc w:val="both"/>
        <w:rPr>
          <w:rStyle w:val="a5"/>
          <w:rFonts w:ascii="Times New Roman" w:hAnsi="Times New Roman" w:cs="Times New Roman"/>
          <w:color w:val="auto"/>
          <w:sz w:val="28"/>
          <w:szCs w:val="28"/>
          <w:u w:val="none"/>
        </w:rPr>
      </w:pPr>
    </w:p>
    <w:p w:rsidR="00007A26" w:rsidRPr="00E1073A" w:rsidRDefault="002A774A"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81</w:t>
      </w:r>
      <w:r w:rsidR="00007A26" w:rsidRPr="00E1073A">
        <w:rPr>
          <w:rStyle w:val="a5"/>
          <w:rFonts w:ascii="Times New Roman" w:hAnsi="Times New Roman" w:cs="Times New Roman"/>
          <w:b/>
          <w:color w:val="auto"/>
          <w:sz w:val="28"/>
          <w:szCs w:val="28"/>
          <w:u w:val="none"/>
        </w:rPr>
        <w:t>.</w:t>
      </w:r>
      <w:r w:rsidR="00007A26" w:rsidRPr="00E1073A">
        <w:rPr>
          <w:rStyle w:val="a5"/>
          <w:rFonts w:ascii="Times New Roman" w:hAnsi="Times New Roman" w:cs="Times New Roman"/>
          <w:color w:val="auto"/>
          <w:sz w:val="28"/>
          <w:szCs w:val="28"/>
          <w:u w:val="none"/>
        </w:rPr>
        <w:t xml:space="preserve"> </w:t>
      </w:r>
      <w:r w:rsidR="00E77B2F" w:rsidRPr="00E1073A">
        <w:rPr>
          <w:rStyle w:val="a5"/>
          <w:rFonts w:ascii="Times New Roman" w:hAnsi="Times New Roman" w:cs="Times New Roman"/>
          <w:b/>
          <w:color w:val="auto"/>
          <w:sz w:val="28"/>
          <w:szCs w:val="28"/>
          <w:u w:val="none"/>
        </w:rPr>
        <w:t>Вопрос гражданина, проживающего в Приморском крае</w:t>
      </w:r>
    </w:p>
    <w:p w:rsidR="00007A26" w:rsidRPr="00E1073A" w:rsidRDefault="002A1C5E"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007A26" w:rsidRPr="00E1073A">
        <w:rPr>
          <w:rStyle w:val="a5"/>
          <w:rFonts w:ascii="Times New Roman" w:hAnsi="Times New Roman" w:cs="Times New Roman"/>
          <w:color w:val="auto"/>
          <w:sz w:val="28"/>
          <w:szCs w:val="28"/>
          <w:u w:val="none"/>
        </w:rPr>
        <w:t xml:space="preserve"> Скажите пожалуйста, каким образом на сегодняшний день пополняются книжные фонды библиотек края? И за счет какого бюджета?</w:t>
      </w:r>
    </w:p>
    <w:p w:rsidR="00007A26" w:rsidRPr="00E1073A"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007A26" w:rsidRPr="00E1073A" w:rsidRDefault="002A1C5E"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007A26" w:rsidRPr="00E1073A">
        <w:rPr>
          <w:rStyle w:val="a5"/>
          <w:rFonts w:ascii="Times New Roman" w:hAnsi="Times New Roman" w:cs="Times New Roman"/>
          <w:color w:val="auto"/>
          <w:sz w:val="28"/>
          <w:szCs w:val="28"/>
          <w:u w:val="none"/>
        </w:rPr>
        <w:t xml:space="preserve"> Пополнение книжных фондов библиотек края осуществляется за счет муниципальных бюджетов, субсидий из краевого и федерального бюджета.</w:t>
      </w:r>
    </w:p>
    <w:p w:rsidR="00007A26" w:rsidRPr="00E1073A" w:rsidRDefault="00007A26"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lastRenderedPageBreak/>
        <w:t>Существует субсидия на комплектование книжных фондов библиотек и обеспечение информационным, техническим оборудованием. В 2021 году - 7,7 млн р</w:t>
      </w:r>
      <w:r w:rsidR="00D6082B" w:rsidRPr="00E1073A">
        <w:rPr>
          <w:rStyle w:val="a5"/>
          <w:rFonts w:ascii="Times New Roman" w:hAnsi="Times New Roman" w:cs="Times New Roman"/>
          <w:color w:val="auto"/>
          <w:sz w:val="28"/>
          <w:szCs w:val="28"/>
          <w:u w:val="none"/>
        </w:rPr>
        <w:t>уб.</w:t>
      </w:r>
      <w:r w:rsidRPr="00E1073A">
        <w:rPr>
          <w:rStyle w:val="a5"/>
          <w:rFonts w:ascii="Times New Roman" w:hAnsi="Times New Roman" w:cs="Times New Roman"/>
          <w:color w:val="auto"/>
          <w:sz w:val="28"/>
          <w:szCs w:val="28"/>
          <w:u w:val="none"/>
        </w:rPr>
        <w:t>, в 2022 году – 10,00 млн. руб</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в 2023 году – 5,71 млн</w:t>
      </w:r>
      <w:r w:rsidR="00D6082B" w:rsidRPr="00E1073A">
        <w:rPr>
          <w:rStyle w:val="a5"/>
          <w:rFonts w:ascii="Times New Roman" w:hAnsi="Times New Roman" w:cs="Times New Roman"/>
          <w:color w:val="auto"/>
          <w:sz w:val="28"/>
          <w:szCs w:val="28"/>
          <w:u w:val="none"/>
        </w:rPr>
        <w:t xml:space="preserve"> руб., в 2024 году - 5,71 млн </w:t>
      </w:r>
      <w:r w:rsidRPr="00E1073A">
        <w:rPr>
          <w:rStyle w:val="a5"/>
          <w:rFonts w:ascii="Times New Roman" w:hAnsi="Times New Roman" w:cs="Times New Roman"/>
          <w:color w:val="auto"/>
          <w:sz w:val="28"/>
          <w:szCs w:val="28"/>
          <w:u w:val="none"/>
        </w:rPr>
        <w:t>руб. Субсидию получает 34 муниципальных образования. На 2025 год в бюджете края также предусмотрены средства в сумме 5,71 млн руб. на предоставление субсидий муниципальным образованиям на данные цели.</w:t>
      </w:r>
    </w:p>
    <w:p w:rsidR="00280983" w:rsidRPr="00E1073A" w:rsidRDefault="00280983" w:rsidP="00007A26">
      <w:pPr>
        <w:widowControl w:val="0"/>
        <w:spacing w:after="0" w:line="360" w:lineRule="auto"/>
        <w:ind w:firstLine="709"/>
        <w:jc w:val="both"/>
        <w:rPr>
          <w:rStyle w:val="a5"/>
          <w:rFonts w:ascii="Times New Roman" w:hAnsi="Times New Roman" w:cs="Times New Roman"/>
          <w:color w:val="auto"/>
          <w:sz w:val="28"/>
          <w:szCs w:val="28"/>
          <w:u w:val="none"/>
        </w:rPr>
      </w:pPr>
    </w:p>
    <w:p w:rsidR="00864D9E" w:rsidRPr="00E1073A" w:rsidRDefault="00864D9E"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8</w:t>
      </w:r>
      <w:r w:rsidR="002A774A" w:rsidRPr="00E1073A">
        <w:rPr>
          <w:rStyle w:val="a5"/>
          <w:rFonts w:ascii="Times New Roman" w:hAnsi="Times New Roman" w:cs="Times New Roman"/>
          <w:b/>
          <w:color w:val="auto"/>
          <w:sz w:val="28"/>
          <w:szCs w:val="28"/>
          <w:u w:val="none"/>
        </w:rPr>
        <w:t>2</w:t>
      </w:r>
      <w:r w:rsidRPr="00E1073A">
        <w:rPr>
          <w:rStyle w:val="a5"/>
          <w:rFonts w:ascii="Times New Roman" w:hAnsi="Times New Roman" w:cs="Times New Roman"/>
          <w:b/>
          <w:color w:val="auto"/>
          <w:sz w:val="28"/>
          <w:szCs w:val="28"/>
          <w:u w:val="none"/>
        </w:rPr>
        <w:t>.</w:t>
      </w:r>
      <w:r w:rsidRPr="00E1073A">
        <w:rPr>
          <w:rStyle w:val="a5"/>
          <w:rFonts w:ascii="Times New Roman" w:hAnsi="Times New Roman" w:cs="Times New Roman"/>
          <w:color w:val="auto"/>
          <w:sz w:val="28"/>
          <w:szCs w:val="28"/>
          <w:u w:val="none"/>
        </w:rPr>
        <w:t xml:space="preserve"> </w:t>
      </w:r>
      <w:r w:rsidR="00E77B2F" w:rsidRPr="00E1073A">
        <w:rPr>
          <w:rStyle w:val="a5"/>
          <w:rFonts w:ascii="Times New Roman" w:hAnsi="Times New Roman" w:cs="Times New Roman"/>
          <w:b/>
          <w:color w:val="auto"/>
          <w:sz w:val="28"/>
          <w:szCs w:val="28"/>
          <w:u w:val="none"/>
        </w:rPr>
        <w:t>Вопрос гражданина, проживающего в Приморском крае</w:t>
      </w:r>
    </w:p>
    <w:p w:rsidR="00864D9E" w:rsidRPr="00E1073A" w:rsidRDefault="007A4FB9"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В этом году я впервые посетил Дальневосточную книжную выставку - ярмарку </w:t>
      </w:r>
      <w:r w:rsidR="00E77B2F"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Печатный Двор</w:t>
      </w:r>
      <w:r w:rsidR="00E77B2F"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Программа мероприятия была очень интересная. Проходили презентации книг и встречи с авторами и книгоиздателями. Подскажите, данный проект будет продолжен?</w:t>
      </w:r>
    </w:p>
    <w:p w:rsidR="00864D9E" w:rsidRPr="00E1073A" w:rsidRDefault="00864D9E" w:rsidP="00007A26">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864D9E" w:rsidRPr="00E1073A" w:rsidRDefault="007A4FB9"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Одним из значимых событий в литературной жизни Приморского края является Дальневосточная выставка-ярмарка </w:t>
      </w:r>
      <w:r w:rsidR="00E77B2F"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Печатный двор</w:t>
      </w:r>
      <w:r w:rsidR="00E77B2F"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в 2024 году она прошла уже в 25-й раз.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Печатный Двор</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проводится во Владивостоке с 1997 года, является одной из самых популярных книжных выставок на Дальнем Востоке, выполняет важную культурную миссию, наиболее полно демонстрирует текущую издательскую продукцию Дальнего Востока, определяет всё лучшее, что издано, предоставляет широкие возможности для установления деловых контактов авторов, издателей, книгораспространителей, библиотекарей и читателей. За эти годы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Печатный Двор</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представил около 550 книжных компаний Дальнего Востока.</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На проведение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Печатного двора</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в 2025 году в краевом бюджете п</w:t>
      </w:r>
      <w:r w:rsidR="00D6082B" w:rsidRPr="00E1073A">
        <w:rPr>
          <w:rStyle w:val="a5"/>
          <w:rFonts w:ascii="Times New Roman" w:hAnsi="Times New Roman" w:cs="Times New Roman"/>
          <w:color w:val="auto"/>
          <w:sz w:val="28"/>
          <w:szCs w:val="28"/>
          <w:u w:val="none"/>
        </w:rPr>
        <w:t>ланируем предусмотреть 3,08 млн</w:t>
      </w:r>
      <w:r w:rsidRPr="00E1073A">
        <w:rPr>
          <w:rStyle w:val="a5"/>
          <w:rFonts w:ascii="Times New Roman" w:hAnsi="Times New Roman" w:cs="Times New Roman"/>
          <w:color w:val="auto"/>
          <w:sz w:val="28"/>
          <w:szCs w:val="28"/>
          <w:u w:val="none"/>
        </w:rPr>
        <w:t xml:space="preserve"> руб.</w:t>
      </w:r>
    </w:p>
    <w:p w:rsidR="00280983" w:rsidRPr="00E1073A" w:rsidRDefault="00280983"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8</w:t>
      </w:r>
      <w:r w:rsidR="002A774A" w:rsidRPr="00E1073A">
        <w:rPr>
          <w:rStyle w:val="a5"/>
          <w:rFonts w:ascii="Times New Roman" w:hAnsi="Times New Roman" w:cs="Times New Roman"/>
          <w:b/>
          <w:color w:val="auto"/>
          <w:sz w:val="28"/>
          <w:szCs w:val="28"/>
          <w:u w:val="none"/>
        </w:rPr>
        <w:t>3</w:t>
      </w:r>
      <w:r w:rsidRPr="00E1073A">
        <w:rPr>
          <w:rStyle w:val="a5"/>
          <w:rFonts w:ascii="Times New Roman" w:hAnsi="Times New Roman" w:cs="Times New Roman"/>
          <w:b/>
          <w:color w:val="auto"/>
          <w:sz w:val="28"/>
          <w:szCs w:val="28"/>
          <w:u w:val="none"/>
        </w:rPr>
        <w:t>.</w:t>
      </w:r>
      <w:r w:rsidRPr="00E1073A">
        <w:rPr>
          <w:rStyle w:val="a5"/>
          <w:rFonts w:ascii="Times New Roman" w:hAnsi="Times New Roman" w:cs="Times New Roman"/>
          <w:color w:val="auto"/>
          <w:sz w:val="28"/>
          <w:szCs w:val="28"/>
          <w:u w:val="none"/>
        </w:rPr>
        <w:t xml:space="preserve"> </w:t>
      </w:r>
      <w:r w:rsidR="00E77B2F" w:rsidRPr="00E1073A">
        <w:rPr>
          <w:rStyle w:val="a5"/>
          <w:rFonts w:ascii="Times New Roman" w:hAnsi="Times New Roman" w:cs="Times New Roman"/>
          <w:b/>
          <w:color w:val="auto"/>
          <w:sz w:val="28"/>
          <w:szCs w:val="28"/>
          <w:u w:val="none"/>
        </w:rPr>
        <w:t>Вопрос гражданина, проживающего в Приморском крае</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Существует ли в крае система государственной поддержки некоммерческих организаций, осуществляющих деятельность в сфере культуры?</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lastRenderedPageBreak/>
        <w:t>–</w:t>
      </w:r>
      <w:r w:rsidR="00864D9E" w:rsidRPr="00E1073A">
        <w:rPr>
          <w:rStyle w:val="a5"/>
          <w:rFonts w:ascii="Times New Roman" w:hAnsi="Times New Roman" w:cs="Times New Roman"/>
          <w:color w:val="auto"/>
          <w:sz w:val="28"/>
          <w:szCs w:val="28"/>
          <w:u w:val="none"/>
        </w:rPr>
        <w:t xml:space="preserve"> Одной из мер государственной поддержки некоммерческих организаций Приморского края является предоставление субсидий на финансовое обеспечение затрат, связанных с реализацией проектов в сфере культуры. </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Так, в 2024 году были предоставлены субсидии некоммерческим</w:t>
      </w:r>
      <w:r w:rsidR="00D6082B" w:rsidRPr="00E1073A">
        <w:rPr>
          <w:rStyle w:val="a5"/>
          <w:rFonts w:ascii="Times New Roman" w:hAnsi="Times New Roman" w:cs="Times New Roman"/>
          <w:color w:val="auto"/>
          <w:sz w:val="28"/>
          <w:szCs w:val="28"/>
          <w:u w:val="none"/>
        </w:rPr>
        <w:t xml:space="preserve"> организациям в сумме 8,416 млн</w:t>
      </w:r>
      <w:r w:rsidRPr="00E1073A">
        <w:rPr>
          <w:rStyle w:val="a5"/>
          <w:rFonts w:ascii="Times New Roman" w:hAnsi="Times New Roman" w:cs="Times New Roman"/>
          <w:color w:val="auto"/>
          <w:sz w:val="28"/>
          <w:szCs w:val="28"/>
          <w:u w:val="none"/>
        </w:rPr>
        <w:t xml:space="preserve"> руб.:</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на осуществление издате</w:t>
      </w:r>
      <w:r w:rsidR="00D6082B" w:rsidRPr="00E1073A">
        <w:rPr>
          <w:rStyle w:val="a5"/>
          <w:rFonts w:ascii="Times New Roman" w:hAnsi="Times New Roman" w:cs="Times New Roman"/>
          <w:color w:val="auto"/>
          <w:sz w:val="28"/>
          <w:szCs w:val="28"/>
          <w:u w:val="none"/>
        </w:rPr>
        <w:t>льской деятельности – 4,916 млн</w:t>
      </w:r>
      <w:r w:rsidRPr="00E1073A">
        <w:rPr>
          <w:rStyle w:val="a5"/>
          <w:rFonts w:ascii="Times New Roman" w:hAnsi="Times New Roman" w:cs="Times New Roman"/>
          <w:color w:val="auto"/>
          <w:sz w:val="28"/>
          <w:szCs w:val="28"/>
          <w:u w:val="none"/>
        </w:rPr>
        <w:t xml:space="preserve"> руб.</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гранты на поддержку л</w:t>
      </w:r>
      <w:r w:rsidR="00D6082B" w:rsidRPr="00E1073A">
        <w:rPr>
          <w:rStyle w:val="a5"/>
          <w:rFonts w:ascii="Times New Roman" w:hAnsi="Times New Roman" w:cs="Times New Roman"/>
          <w:color w:val="auto"/>
          <w:sz w:val="28"/>
          <w:szCs w:val="28"/>
          <w:u w:val="none"/>
        </w:rPr>
        <w:t>учших фестивалей в ПК – 2,5 млн</w:t>
      </w:r>
      <w:r w:rsidRPr="00E1073A">
        <w:rPr>
          <w:rStyle w:val="a5"/>
          <w:rFonts w:ascii="Times New Roman" w:hAnsi="Times New Roman" w:cs="Times New Roman"/>
          <w:color w:val="auto"/>
          <w:sz w:val="28"/>
          <w:szCs w:val="28"/>
          <w:u w:val="none"/>
        </w:rPr>
        <w:t xml:space="preserve"> руб.</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 субсидия региональному отделению общероссийской общественной организации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Союз театральных деятелей РФ (Всероссийское театральное общество)</w:t>
      </w:r>
      <w:r w:rsidR="00E77B2F" w:rsidRPr="00E1073A">
        <w:rPr>
          <w:rStyle w:val="a5"/>
          <w:rFonts w:ascii="Times New Roman" w:hAnsi="Times New Roman" w:cs="Times New Roman"/>
          <w:color w:val="auto"/>
          <w:sz w:val="28"/>
          <w:szCs w:val="28"/>
          <w:u w:val="none"/>
        </w:rPr>
        <w:t>»</w:t>
      </w:r>
      <w:r w:rsidR="00D6082B" w:rsidRPr="00E1073A">
        <w:rPr>
          <w:rStyle w:val="a5"/>
          <w:rFonts w:ascii="Times New Roman" w:hAnsi="Times New Roman" w:cs="Times New Roman"/>
          <w:color w:val="auto"/>
          <w:sz w:val="28"/>
          <w:szCs w:val="28"/>
          <w:u w:val="none"/>
        </w:rPr>
        <w:t xml:space="preserve"> - 1,00 млн</w:t>
      </w:r>
      <w:r w:rsidRPr="00E1073A">
        <w:rPr>
          <w:rStyle w:val="a5"/>
          <w:rFonts w:ascii="Times New Roman" w:hAnsi="Times New Roman" w:cs="Times New Roman"/>
          <w:color w:val="auto"/>
          <w:sz w:val="28"/>
          <w:szCs w:val="28"/>
          <w:u w:val="none"/>
        </w:rPr>
        <w:t xml:space="preserve"> руб.</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Субсидии предоставлялись организациям, прошедшим конкурсный отбор.</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В 2025 году работа с НКО будет продолжена, на данные мероприятия предусмотрены средства в бюджете 9,5 млн</w:t>
      </w:r>
      <w:r w:rsidR="00D6082B" w:rsidRPr="00E1073A">
        <w:rPr>
          <w:rStyle w:val="a5"/>
          <w:rFonts w:ascii="Times New Roman" w:hAnsi="Times New Roman" w:cs="Times New Roman"/>
          <w:color w:val="auto"/>
          <w:sz w:val="28"/>
          <w:szCs w:val="28"/>
          <w:u w:val="none"/>
        </w:rPr>
        <w:t xml:space="preserve"> </w:t>
      </w:r>
      <w:r w:rsidRPr="00E1073A">
        <w:rPr>
          <w:rStyle w:val="a5"/>
          <w:rFonts w:ascii="Times New Roman" w:hAnsi="Times New Roman" w:cs="Times New Roman"/>
          <w:color w:val="auto"/>
          <w:sz w:val="28"/>
          <w:szCs w:val="28"/>
          <w:u w:val="none"/>
        </w:rPr>
        <w:t>руб.</w:t>
      </w:r>
    </w:p>
    <w:p w:rsidR="00280983" w:rsidRPr="00E1073A" w:rsidRDefault="00280983"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8</w:t>
      </w:r>
      <w:r w:rsidR="002A774A" w:rsidRPr="00E1073A">
        <w:rPr>
          <w:rStyle w:val="a5"/>
          <w:rFonts w:ascii="Times New Roman" w:hAnsi="Times New Roman" w:cs="Times New Roman"/>
          <w:b/>
          <w:color w:val="auto"/>
          <w:sz w:val="28"/>
          <w:szCs w:val="28"/>
          <w:u w:val="none"/>
        </w:rPr>
        <w:t>4</w:t>
      </w:r>
      <w:r w:rsidRPr="00E1073A">
        <w:rPr>
          <w:rStyle w:val="a5"/>
          <w:rFonts w:ascii="Times New Roman" w:hAnsi="Times New Roman" w:cs="Times New Roman"/>
          <w:b/>
          <w:color w:val="auto"/>
          <w:sz w:val="28"/>
          <w:szCs w:val="28"/>
          <w:u w:val="none"/>
        </w:rPr>
        <w:t>.</w:t>
      </w:r>
      <w:r w:rsidR="00E77B2F"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Слышала в средствах массовой информации, что в Приморье модернизируются библиотеки. Подскажите пожалуйста, на каких условиях можно получить субсидию на модернизацию библиотеки?</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В рамках государственной программы </w:t>
      </w:r>
      <w:r w:rsidR="00E77B2F"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Развитие культуры Приморского края</w:t>
      </w:r>
      <w:r w:rsidR="00E77B2F"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в крае реализуется региональный проект </w:t>
      </w:r>
      <w:r w:rsidR="00E77B2F"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Библиотеки. Перезагрузка</w:t>
      </w:r>
      <w:r w:rsidR="00E77B2F"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Одним из направлений данного проекта является предоставление из краевого бюджета бюджетам муниципальных образований края субсидии на модернизацию муниципальных библиотек. В 2024 году модернизированы 10 муниципальных библиотек в городах Артем, Уссурийск, Дальнегорск, Дальнереченск, Партизанск, Спасск-Дальний и Фокино. В 2025 году на данные цели планируем направить 50,0 млн</w:t>
      </w:r>
      <w:r w:rsidR="00D6082B" w:rsidRPr="00E1073A">
        <w:rPr>
          <w:rStyle w:val="a5"/>
          <w:rFonts w:ascii="Times New Roman" w:hAnsi="Times New Roman" w:cs="Times New Roman"/>
          <w:color w:val="auto"/>
          <w:sz w:val="28"/>
          <w:szCs w:val="28"/>
          <w:u w:val="none"/>
        </w:rPr>
        <w:t xml:space="preserve"> </w:t>
      </w:r>
      <w:r w:rsidR="00864D9E" w:rsidRPr="00E1073A">
        <w:rPr>
          <w:rStyle w:val="a5"/>
          <w:rFonts w:ascii="Times New Roman" w:hAnsi="Times New Roman" w:cs="Times New Roman"/>
          <w:color w:val="auto"/>
          <w:sz w:val="28"/>
          <w:szCs w:val="28"/>
          <w:u w:val="none"/>
        </w:rPr>
        <w:t>руб.</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Основным критерием отбора библиотек для получения субсидии является наличие в библиотеке концепции её дальнейшего развития с применением современных информационных технологий, расширением библиотечного </w:t>
      </w:r>
      <w:r w:rsidRPr="00E1073A">
        <w:rPr>
          <w:rStyle w:val="a5"/>
          <w:rFonts w:ascii="Times New Roman" w:hAnsi="Times New Roman" w:cs="Times New Roman"/>
          <w:color w:val="auto"/>
          <w:sz w:val="28"/>
          <w:szCs w:val="28"/>
          <w:u w:val="none"/>
        </w:rPr>
        <w:lastRenderedPageBreak/>
        <w:t>пространства и спектра оказываемых библиотекой услуг.</w:t>
      </w:r>
    </w:p>
    <w:p w:rsidR="00280983" w:rsidRPr="00E1073A" w:rsidRDefault="00280983"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8</w:t>
      </w:r>
      <w:r w:rsidR="002A774A" w:rsidRPr="00E1073A">
        <w:rPr>
          <w:rStyle w:val="a5"/>
          <w:rFonts w:ascii="Times New Roman" w:hAnsi="Times New Roman" w:cs="Times New Roman"/>
          <w:b/>
          <w:color w:val="auto"/>
          <w:sz w:val="28"/>
          <w:szCs w:val="28"/>
          <w:u w:val="none"/>
        </w:rPr>
        <w:t>5</w:t>
      </w:r>
      <w:r w:rsidRPr="00E1073A">
        <w:rPr>
          <w:rStyle w:val="a5"/>
          <w:rFonts w:ascii="Times New Roman" w:hAnsi="Times New Roman" w:cs="Times New Roman"/>
          <w:b/>
          <w:color w:val="auto"/>
          <w:sz w:val="28"/>
          <w:szCs w:val="28"/>
          <w:u w:val="none"/>
        </w:rPr>
        <w:t>.</w:t>
      </w:r>
      <w:r w:rsidR="00E77B2F"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 </w:t>
      </w:r>
      <w:r w:rsidR="00864D9E" w:rsidRPr="00E1073A">
        <w:rPr>
          <w:rStyle w:val="a5"/>
          <w:rFonts w:ascii="Times New Roman" w:hAnsi="Times New Roman" w:cs="Times New Roman"/>
          <w:color w:val="auto"/>
          <w:sz w:val="28"/>
          <w:szCs w:val="28"/>
          <w:u w:val="none"/>
        </w:rPr>
        <w:t>Наслышаны, что в крае существует поддержка детских школ искусств в части приобретения музыкальных инструментов и инвентаря. Планируется ли в дальнейшем оказывать такую поддержку? Для муниципальных школ искусств это необходимо.</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Да, действительно ежегодно Правительством Приморского края оказывается поддержка муниципальных детских школ искусств. Из бюджета края в 2024 году было выделено 5,0 млн руб. на оснащение музыкальными инструментами и художественным инвентарем пяти муниципальных школ искусств. </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2025 год не является исключением, поддержку окажем 5 школам искусств, на данные цели запланировано 5,0 млн</w:t>
      </w:r>
      <w:r w:rsidR="00D6082B" w:rsidRPr="00E1073A">
        <w:rPr>
          <w:rStyle w:val="a5"/>
          <w:rFonts w:ascii="Times New Roman" w:hAnsi="Times New Roman" w:cs="Times New Roman"/>
          <w:color w:val="auto"/>
          <w:sz w:val="28"/>
          <w:szCs w:val="28"/>
          <w:u w:val="none"/>
        </w:rPr>
        <w:t xml:space="preserve"> </w:t>
      </w:r>
      <w:r w:rsidRPr="00E1073A">
        <w:rPr>
          <w:rStyle w:val="a5"/>
          <w:rFonts w:ascii="Times New Roman" w:hAnsi="Times New Roman" w:cs="Times New Roman"/>
          <w:color w:val="auto"/>
          <w:sz w:val="28"/>
          <w:szCs w:val="28"/>
          <w:u w:val="none"/>
        </w:rPr>
        <w:t>руб.</w:t>
      </w:r>
    </w:p>
    <w:p w:rsidR="00280983" w:rsidRPr="00E1073A" w:rsidRDefault="00280983"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8</w:t>
      </w:r>
      <w:r w:rsidR="002A774A" w:rsidRPr="00E1073A">
        <w:rPr>
          <w:rStyle w:val="a5"/>
          <w:rFonts w:ascii="Times New Roman" w:hAnsi="Times New Roman" w:cs="Times New Roman"/>
          <w:b/>
          <w:color w:val="auto"/>
          <w:sz w:val="28"/>
          <w:szCs w:val="28"/>
          <w:u w:val="none"/>
        </w:rPr>
        <w:t>6</w:t>
      </w:r>
      <w:r w:rsidRPr="00E1073A">
        <w:rPr>
          <w:rStyle w:val="a5"/>
          <w:rFonts w:ascii="Times New Roman" w:hAnsi="Times New Roman" w:cs="Times New Roman"/>
          <w:b/>
          <w:color w:val="auto"/>
          <w:sz w:val="28"/>
          <w:szCs w:val="28"/>
          <w:u w:val="none"/>
        </w:rPr>
        <w:t>.</w:t>
      </w:r>
      <w:r w:rsidR="00E77B2F"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Знаем, что в здании Хореографической школы Приморского краевого колледжа искусств на ул. Фонтанной проводится капитальный ремонт. Ремонт идет комплексный, здание не работает. А будет ли обновляться материально-техническая база этого учреждения?</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Действительно, капитальный ремонт здания Детской хореографической школы Приморского краевого колледжа искусств ведется с 2023 года. Для возобновления образовательного процесса в отремонтированном здании будет обновлена материально-техническая база школы. В 2024 году приобрели мебель ученическую, оборудование и оргтехнику для учебных классов на сумму 4,85 млн руб. В 2025 году будет приобретено оборудование и мебель для столовой, а также необходимые музыкальные инструменты и инвентарь. Предусмотрели в краевом бюджете средства в сумме 7,20 млн руб.</w:t>
      </w:r>
    </w:p>
    <w:p w:rsidR="00280983" w:rsidRPr="00E1073A" w:rsidRDefault="00280983"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8</w:t>
      </w:r>
      <w:r w:rsidR="002A774A" w:rsidRPr="00E1073A">
        <w:rPr>
          <w:rStyle w:val="a5"/>
          <w:rFonts w:ascii="Times New Roman" w:hAnsi="Times New Roman" w:cs="Times New Roman"/>
          <w:b/>
          <w:color w:val="auto"/>
          <w:sz w:val="28"/>
          <w:szCs w:val="28"/>
          <w:u w:val="none"/>
        </w:rPr>
        <w:t>7</w:t>
      </w:r>
      <w:r w:rsidRPr="00E1073A">
        <w:rPr>
          <w:rStyle w:val="a5"/>
          <w:rFonts w:ascii="Times New Roman" w:hAnsi="Times New Roman" w:cs="Times New Roman"/>
          <w:b/>
          <w:color w:val="auto"/>
          <w:sz w:val="28"/>
          <w:szCs w:val="28"/>
          <w:u w:val="none"/>
        </w:rPr>
        <w:t>.</w:t>
      </w:r>
      <w:r w:rsidR="00E77B2F"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Техническое состояние многих домов культуры в муниципальных образованиях Приморского края неудовлетворительное, объекты требуют капитального ремонта, здания еще советской постройки, ремонты не делались уже много лет. Будут ли финансироваться работы по ремонту учреждений культуры?</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В Правительство Приморского края поступает множество обращений, связанных с необходимостью проведения капитального ремонта объектов культуры. Знаем, что эта проблема актуальна почти для всех муниципалитетов. Несмотря на разграничение полномочий в сфере культуры, правительство ежегодно софинансирует из краевого бюджета работы по ремонту муниципальных объектов культуры. Только за 2024 год за счет средств федерального и краевого бюджетов отремонтировано 15 домов культуры на сумму более 599,00 млн</w:t>
      </w:r>
      <w:r w:rsidR="00D6082B" w:rsidRPr="00E1073A">
        <w:rPr>
          <w:rStyle w:val="a5"/>
          <w:rFonts w:ascii="Times New Roman" w:hAnsi="Times New Roman" w:cs="Times New Roman"/>
          <w:color w:val="auto"/>
          <w:sz w:val="28"/>
          <w:szCs w:val="28"/>
          <w:u w:val="none"/>
        </w:rPr>
        <w:t xml:space="preserve"> </w:t>
      </w:r>
      <w:r w:rsidR="00864D9E" w:rsidRPr="00E1073A">
        <w:rPr>
          <w:rStyle w:val="a5"/>
          <w:rFonts w:ascii="Times New Roman" w:hAnsi="Times New Roman" w:cs="Times New Roman"/>
          <w:color w:val="auto"/>
          <w:sz w:val="28"/>
          <w:szCs w:val="28"/>
          <w:u w:val="none"/>
        </w:rPr>
        <w:t>руб.</w:t>
      </w:r>
    </w:p>
    <w:p w:rsidR="00280983" w:rsidRPr="00E1073A" w:rsidRDefault="009F6C8C"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В 2025 году планируется выполнить капитальный ремонт 4 муниципальных объектов культуры, расположенных в сельской местности Дальнегорского и Уссурийского городских округов. На данные цели в бюджете края предусмотрено 117,9 млн руб.</w:t>
      </w:r>
    </w:p>
    <w:p w:rsidR="009F6C8C" w:rsidRPr="00E1073A" w:rsidRDefault="009F6C8C"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8</w:t>
      </w:r>
      <w:r w:rsidR="002A774A" w:rsidRPr="00E1073A">
        <w:rPr>
          <w:rStyle w:val="a5"/>
          <w:rFonts w:ascii="Times New Roman" w:hAnsi="Times New Roman" w:cs="Times New Roman"/>
          <w:b/>
          <w:color w:val="auto"/>
          <w:sz w:val="28"/>
          <w:szCs w:val="28"/>
          <w:u w:val="none"/>
        </w:rPr>
        <w:t>8</w:t>
      </w:r>
      <w:r w:rsidRPr="00E1073A">
        <w:rPr>
          <w:rStyle w:val="a5"/>
          <w:rFonts w:ascii="Times New Roman" w:hAnsi="Times New Roman" w:cs="Times New Roman"/>
          <w:b/>
          <w:color w:val="auto"/>
          <w:sz w:val="28"/>
          <w:szCs w:val="28"/>
          <w:u w:val="none"/>
        </w:rPr>
        <w:t>.</w:t>
      </w:r>
      <w:r w:rsidR="00E77B2F"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Какие меры поддержки театрам предусмотрены на следующий год?</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На протяжении ряда лет в рамках государственной программы </w:t>
      </w:r>
      <w:r w:rsidR="00E77B2F"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Развитие культуры Приморского края</w:t>
      </w:r>
      <w:r w:rsidR="00E77B2F"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осуществляется поддержка творческой деятельности и оснащение детских и кукольных театров. Так, Приморскому краевому театру кукол, а также театру кукол г. Находка в 2025 году планируется выделить 4,45 млн руб. (ФБ – 3,65 млн руб., КБ – 0,8 млн руб.), а на поддержку творческой деятельности театров в населенных пунктах с численностью </w:t>
      </w:r>
      <w:r w:rsidR="00864D9E" w:rsidRPr="00E1073A">
        <w:rPr>
          <w:rStyle w:val="a5"/>
          <w:rFonts w:ascii="Times New Roman" w:hAnsi="Times New Roman" w:cs="Times New Roman"/>
          <w:color w:val="auto"/>
          <w:sz w:val="28"/>
          <w:szCs w:val="28"/>
          <w:u w:val="none"/>
        </w:rPr>
        <w:lastRenderedPageBreak/>
        <w:t>населения до 300 тыс. чел. Усс</w:t>
      </w:r>
      <w:r w:rsidR="00280983" w:rsidRPr="00E1073A">
        <w:rPr>
          <w:rStyle w:val="a5"/>
          <w:rFonts w:ascii="Times New Roman" w:hAnsi="Times New Roman" w:cs="Times New Roman"/>
          <w:color w:val="auto"/>
          <w:sz w:val="28"/>
          <w:szCs w:val="28"/>
          <w:u w:val="none"/>
        </w:rPr>
        <w:t>урийскому театру драмы им. В.Ф. </w:t>
      </w:r>
      <w:r w:rsidR="00864D9E" w:rsidRPr="00E1073A">
        <w:rPr>
          <w:rStyle w:val="a5"/>
          <w:rFonts w:ascii="Times New Roman" w:hAnsi="Times New Roman" w:cs="Times New Roman"/>
          <w:color w:val="auto"/>
          <w:sz w:val="28"/>
          <w:szCs w:val="28"/>
          <w:u w:val="none"/>
        </w:rPr>
        <w:t xml:space="preserve">Комиссаржевской 0,85 млн руб. </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Такая мера поддержки обеспечит возможность театрам создавать новые постановки и приобретать необходимое оборудование.</w:t>
      </w:r>
    </w:p>
    <w:p w:rsidR="00280983" w:rsidRPr="00E1073A" w:rsidRDefault="00280983"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8</w:t>
      </w:r>
      <w:r w:rsidR="002A774A" w:rsidRPr="00E1073A">
        <w:rPr>
          <w:rStyle w:val="a5"/>
          <w:rFonts w:ascii="Times New Roman" w:hAnsi="Times New Roman" w:cs="Times New Roman"/>
          <w:b/>
          <w:color w:val="auto"/>
          <w:sz w:val="28"/>
          <w:szCs w:val="28"/>
          <w:u w:val="none"/>
        </w:rPr>
        <w:t>9</w:t>
      </w:r>
      <w:r w:rsidRPr="00E1073A">
        <w:rPr>
          <w:rStyle w:val="a5"/>
          <w:rFonts w:ascii="Times New Roman" w:hAnsi="Times New Roman" w:cs="Times New Roman"/>
          <w:b/>
          <w:color w:val="auto"/>
          <w:sz w:val="28"/>
          <w:szCs w:val="28"/>
          <w:u w:val="none"/>
        </w:rPr>
        <w:t>.</w:t>
      </w:r>
      <w:r w:rsidR="00E77B2F"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Государственный архив - это кладезь документов и материалов по истории Приморского края, скажите, ведётся какая-то информационная и просветительская работа, привлекается молодежь?</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Сегодня государственный архив активно разворачивается в сторону заинтересованного пользователя, старается быть более открытым и привлекательным для молодых людей. Ведётся работа по подготовке обновлённых экскурсий, в том числе для привлечения школьных групп и студентов. </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Также на базе архива в 2025 году стартует проект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Бодрые субботы</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для всех категорий граждан. Задача проекта привлечение новых посетителей в читальные залы и архивные сайты, будут проводится лекции для профильных студентов с целью полного погружения в специфику деятельности, демонстрироваться ретро фото и видеоматериалы для посетителей и участников проекта. В бюджете Приморского края на 2025 год предусмотрены средства на приобретение мебели и необходимого оборудования, инвентаря в сумме 3,25 млн руб.</w:t>
      </w:r>
    </w:p>
    <w:p w:rsidR="00025730" w:rsidRPr="00E1073A" w:rsidRDefault="00025730"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864D9E" w:rsidRPr="00E1073A" w:rsidRDefault="002A774A"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90</w:t>
      </w:r>
      <w:r w:rsidR="00864D9E" w:rsidRPr="00E1073A">
        <w:rPr>
          <w:rStyle w:val="a5"/>
          <w:rFonts w:ascii="Times New Roman" w:hAnsi="Times New Roman" w:cs="Times New Roman"/>
          <w:b/>
          <w:color w:val="auto"/>
          <w:sz w:val="28"/>
          <w:szCs w:val="28"/>
          <w:u w:val="none"/>
        </w:rPr>
        <w:t>.</w:t>
      </w:r>
      <w:r w:rsidR="00E77B2F"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Для того чтобы культурные и социально-значимые объекты могли посещать люди с ограниченными физическими возможностями, требуются комплексные меры по адаптации. Ведется ли работа в данном направлении в Приморском крае?</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lastRenderedPageBreak/>
        <w:t>–</w:t>
      </w:r>
      <w:r w:rsidR="00864D9E" w:rsidRPr="00E1073A">
        <w:rPr>
          <w:rStyle w:val="a5"/>
          <w:rFonts w:ascii="Times New Roman" w:hAnsi="Times New Roman" w:cs="Times New Roman"/>
          <w:color w:val="auto"/>
          <w:sz w:val="28"/>
          <w:szCs w:val="28"/>
          <w:u w:val="none"/>
        </w:rPr>
        <w:t xml:space="preserve"> Безусловно, театры, музеи, киноконцертные залы, галереи и любые другие объекты культуры должны быть доступны всем людям, вне зависимости от их физических возможностей. Данная категория учреждений предусматривается государственной программой </w:t>
      </w:r>
      <w:r w:rsidR="00E77B2F"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Доступная Среда</w:t>
      </w:r>
      <w:r w:rsidR="00E77B2F"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и обязывает руководство таких объектов адаптировать инфраструктуру здания и территории. </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Так, например, в рамках ГП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Доступная среда</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краевому театру кукол в 2025 году будут вы</w:t>
      </w:r>
      <w:r w:rsidR="00D6082B" w:rsidRPr="00E1073A">
        <w:rPr>
          <w:rStyle w:val="a5"/>
          <w:rFonts w:ascii="Times New Roman" w:hAnsi="Times New Roman" w:cs="Times New Roman"/>
          <w:color w:val="auto"/>
          <w:sz w:val="28"/>
          <w:szCs w:val="28"/>
          <w:u w:val="none"/>
        </w:rPr>
        <w:t xml:space="preserve">делены средства в сумме 0,5 млн </w:t>
      </w:r>
      <w:r w:rsidRPr="00E1073A">
        <w:rPr>
          <w:rStyle w:val="a5"/>
          <w:rFonts w:ascii="Times New Roman" w:hAnsi="Times New Roman" w:cs="Times New Roman"/>
          <w:color w:val="auto"/>
          <w:sz w:val="28"/>
          <w:szCs w:val="28"/>
          <w:u w:val="none"/>
        </w:rPr>
        <w:t>руб. для приобретения и установки пандусов, поручней, визуальных ориентиров, специального оборудования и приспособлений для инвалидов, обеспечивающих доступность пользования помещениями и услугами.</w:t>
      </w:r>
    </w:p>
    <w:p w:rsidR="00025730" w:rsidRPr="00E1073A" w:rsidRDefault="00025730"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864D9E" w:rsidRPr="00E1073A" w:rsidRDefault="002A774A"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91</w:t>
      </w:r>
      <w:r w:rsidR="00864D9E" w:rsidRPr="00E1073A">
        <w:rPr>
          <w:rStyle w:val="a5"/>
          <w:rFonts w:ascii="Times New Roman" w:hAnsi="Times New Roman" w:cs="Times New Roman"/>
          <w:b/>
          <w:color w:val="auto"/>
          <w:sz w:val="28"/>
          <w:szCs w:val="28"/>
          <w:u w:val="none"/>
        </w:rPr>
        <w:t>.</w:t>
      </w:r>
      <w:r w:rsidR="00E77B2F"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На территории нашего края не мало объектов культурного наследия, которые необходимо отремонтировать. Хотелось бы узнать, предусмотрены ли в следующем году мероприятия по ремонту, реставрации таких объектов?</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В 2025 году инспекция </w:t>
      </w:r>
      <w:r w:rsidR="009F6C8C" w:rsidRPr="00E1073A">
        <w:rPr>
          <w:rStyle w:val="a5"/>
          <w:rFonts w:ascii="Times New Roman" w:hAnsi="Times New Roman" w:cs="Times New Roman"/>
          <w:color w:val="auto"/>
          <w:sz w:val="28"/>
          <w:szCs w:val="28"/>
          <w:u w:val="none"/>
        </w:rPr>
        <w:t xml:space="preserve">по охране объектов культурного наследия Приморского края </w:t>
      </w:r>
      <w:r w:rsidR="00864D9E" w:rsidRPr="00E1073A">
        <w:rPr>
          <w:rStyle w:val="a5"/>
          <w:rFonts w:ascii="Times New Roman" w:hAnsi="Times New Roman" w:cs="Times New Roman"/>
          <w:color w:val="auto"/>
          <w:sz w:val="28"/>
          <w:szCs w:val="28"/>
          <w:u w:val="none"/>
        </w:rPr>
        <w:t xml:space="preserve">продолжит осуществление мероприятий государственной программы </w:t>
      </w:r>
      <w:r w:rsidR="00E77B2F"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Развитие культуры Приморского края</w:t>
      </w:r>
      <w:r w:rsidR="00E77B2F"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в том числе предоставлять субсидии бюджетам муниципальных образований Приморского края на проведение работ по сохранению объектов культурного наследия. В следующем году на эти цели в бюджете края предусмотрено154 284 841,89 рублей. Планируется ремонт (реставрация) памятника Победы в Великой Отечественной войне 1941-1945 г.г. и памятника членам экипажа СРТМ </w:t>
      </w:r>
      <w:r w:rsidR="00E77B2F"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Бокситогорск</w:t>
      </w:r>
      <w:r w:rsidR="00E77B2F"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погибшего в море в Находкинском городском округе, бюста М.И. Кутузова во Владивостокском городском округе, памятника В.И. Ленину в Дальнегорском городском округе, а также историко-краеведческого музея в Хорольском муниципальном округе.</w:t>
      </w:r>
    </w:p>
    <w:p w:rsidR="00025730" w:rsidRPr="00E1073A" w:rsidRDefault="00025730"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864D9E" w:rsidRPr="00E1073A" w:rsidRDefault="002A774A"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lastRenderedPageBreak/>
        <w:t>92</w:t>
      </w:r>
      <w:r w:rsidR="00864D9E" w:rsidRPr="00E1073A">
        <w:rPr>
          <w:rStyle w:val="a5"/>
          <w:rFonts w:ascii="Times New Roman" w:hAnsi="Times New Roman" w:cs="Times New Roman"/>
          <w:b/>
          <w:color w:val="auto"/>
          <w:sz w:val="28"/>
          <w:szCs w:val="28"/>
          <w:u w:val="none"/>
        </w:rPr>
        <w:t>.</w:t>
      </w:r>
      <w:r w:rsidR="00E77B2F"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Планируется ли разработка проектов зон охраны объектов культурного наследия, расположенных на территории Приморского края, в 2025 году?</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w:t>
      </w:r>
      <w:r w:rsidR="009F6C8C" w:rsidRPr="00E1073A">
        <w:rPr>
          <w:rStyle w:val="a5"/>
          <w:rFonts w:ascii="Times New Roman" w:hAnsi="Times New Roman" w:cs="Times New Roman"/>
          <w:color w:val="auto"/>
          <w:sz w:val="28"/>
          <w:szCs w:val="28"/>
          <w:u w:val="none"/>
        </w:rPr>
        <w:t>Инспекцией по охране объектов культурного наследия Приморского края</w:t>
      </w:r>
      <w:r w:rsidR="00864D9E" w:rsidRPr="00E1073A">
        <w:rPr>
          <w:rStyle w:val="a5"/>
          <w:rFonts w:ascii="Times New Roman" w:hAnsi="Times New Roman" w:cs="Times New Roman"/>
          <w:color w:val="auto"/>
          <w:sz w:val="28"/>
          <w:szCs w:val="28"/>
          <w:u w:val="none"/>
        </w:rPr>
        <w:t xml:space="preserve"> планируется разработать проекты зон охраны для 4 объектов культурного наследия, расположенных на территории Приморского края. На эти цели в бюджете края на будущий год предусмотрено 2 706 667,00 рублей.</w:t>
      </w:r>
    </w:p>
    <w:p w:rsidR="00B330B7" w:rsidRPr="00E1073A" w:rsidRDefault="00B330B7"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9</w:t>
      </w:r>
      <w:r w:rsidR="002A774A" w:rsidRPr="00E1073A">
        <w:rPr>
          <w:rStyle w:val="a5"/>
          <w:rFonts w:ascii="Times New Roman" w:hAnsi="Times New Roman" w:cs="Times New Roman"/>
          <w:b/>
          <w:color w:val="auto"/>
          <w:sz w:val="28"/>
          <w:szCs w:val="28"/>
          <w:u w:val="none"/>
        </w:rPr>
        <w:t>3</w:t>
      </w:r>
      <w:r w:rsidRPr="00E1073A">
        <w:rPr>
          <w:rStyle w:val="a5"/>
          <w:rFonts w:ascii="Times New Roman" w:hAnsi="Times New Roman" w:cs="Times New Roman"/>
          <w:b/>
          <w:color w:val="auto"/>
          <w:sz w:val="28"/>
          <w:szCs w:val="28"/>
          <w:u w:val="none"/>
        </w:rPr>
        <w:t>.</w:t>
      </w:r>
      <w:r w:rsidR="00E77B2F"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В настоящее время на территории Приморского края ведется активная застройка, в том числе и в местах где расположены объекты археологического наследия. Какие мероприятия и где планируется провести для обеспечения сохранности памятников археологии?</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В следующем году будут проведены работы по разработке проектов границ территорий, предметов охраны 62 объектов археологического наследия, расположенных на территории Уссурийского городского округа. Расходы бюджета Приморского края на указанные мероприятия в 2025 год составят 18</w:t>
      </w:r>
      <w:r w:rsidR="00B330B7" w:rsidRPr="00E1073A">
        <w:rPr>
          <w:rStyle w:val="a5"/>
          <w:rFonts w:ascii="Times New Roman" w:hAnsi="Times New Roman" w:cs="Times New Roman"/>
          <w:color w:val="auto"/>
          <w:sz w:val="28"/>
          <w:szCs w:val="28"/>
          <w:u w:val="none"/>
        </w:rPr>
        <w:t> </w:t>
      </w:r>
      <w:r w:rsidR="00864D9E" w:rsidRPr="00E1073A">
        <w:rPr>
          <w:rStyle w:val="a5"/>
          <w:rFonts w:ascii="Times New Roman" w:hAnsi="Times New Roman" w:cs="Times New Roman"/>
          <w:color w:val="auto"/>
          <w:sz w:val="28"/>
          <w:szCs w:val="28"/>
          <w:u w:val="none"/>
        </w:rPr>
        <w:t>439 597,00 рублей.</w:t>
      </w:r>
    </w:p>
    <w:p w:rsidR="00B330B7" w:rsidRPr="00E1073A" w:rsidRDefault="00B330B7"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9</w:t>
      </w:r>
      <w:r w:rsidR="002A774A" w:rsidRPr="00E1073A">
        <w:rPr>
          <w:rStyle w:val="a5"/>
          <w:rFonts w:ascii="Times New Roman" w:hAnsi="Times New Roman" w:cs="Times New Roman"/>
          <w:b/>
          <w:color w:val="auto"/>
          <w:sz w:val="28"/>
          <w:szCs w:val="28"/>
          <w:u w:val="none"/>
        </w:rPr>
        <w:t>4</w:t>
      </w:r>
      <w:r w:rsidRPr="00E1073A">
        <w:rPr>
          <w:rStyle w:val="a5"/>
          <w:rFonts w:ascii="Times New Roman" w:hAnsi="Times New Roman" w:cs="Times New Roman"/>
          <w:b/>
          <w:color w:val="auto"/>
          <w:sz w:val="28"/>
          <w:szCs w:val="28"/>
          <w:u w:val="none"/>
        </w:rPr>
        <w:t>.</w:t>
      </w:r>
      <w:r w:rsidR="00E77B2F"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r w:rsidRPr="00E1073A">
        <w:rPr>
          <w:rStyle w:val="a5"/>
          <w:rFonts w:ascii="Times New Roman" w:hAnsi="Times New Roman" w:cs="Times New Roman"/>
          <w:color w:val="auto"/>
          <w:sz w:val="28"/>
          <w:szCs w:val="28"/>
          <w:u w:val="none"/>
        </w:rPr>
        <w:t xml:space="preserve"> </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Какие еще мероприятия по государственной охране объектов культурного наследия инспекция планирует провести в 2025 году?</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В 2025 году </w:t>
      </w:r>
      <w:r w:rsidR="009F6C8C" w:rsidRPr="00E1073A">
        <w:rPr>
          <w:rStyle w:val="a5"/>
          <w:rFonts w:ascii="Times New Roman" w:hAnsi="Times New Roman" w:cs="Times New Roman"/>
          <w:color w:val="auto"/>
          <w:sz w:val="28"/>
          <w:szCs w:val="28"/>
          <w:u w:val="none"/>
        </w:rPr>
        <w:t>инспекцией по охране объектов культурного наследия Приморского края</w:t>
      </w:r>
      <w:r w:rsidR="00864D9E" w:rsidRPr="00E1073A">
        <w:rPr>
          <w:rStyle w:val="a5"/>
          <w:rFonts w:ascii="Times New Roman" w:hAnsi="Times New Roman" w:cs="Times New Roman"/>
          <w:color w:val="auto"/>
          <w:sz w:val="28"/>
          <w:szCs w:val="28"/>
          <w:u w:val="none"/>
        </w:rPr>
        <w:t xml:space="preserve"> планируются к заключению государственные контракты на проведение государственной историко-культурной экспертизы выявленных объектов культурного наследия для обоснования включения в единый государственный реестр объектов культурного наследия, на разработку проектов </w:t>
      </w:r>
      <w:r w:rsidR="00864D9E" w:rsidRPr="00E1073A">
        <w:rPr>
          <w:rStyle w:val="a5"/>
          <w:rFonts w:ascii="Times New Roman" w:hAnsi="Times New Roman" w:cs="Times New Roman"/>
          <w:color w:val="auto"/>
          <w:sz w:val="28"/>
          <w:szCs w:val="28"/>
          <w:u w:val="none"/>
        </w:rPr>
        <w:lastRenderedPageBreak/>
        <w:t>границ территорий, предметов охраны объектов культурного наследия, расположенных на территории Приморского края. На эти цели в плановом периоде из регионального бюджета будет направлено 17 996 566,73 рублей.</w:t>
      </w:r>
    </w:p>
    <w:p w:rsidR="00B330B7" w:rsidRPr="00E1073A" w:rsidRDefault="00B330B7"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864D9E" w:rsidRPr="00E1073A" w:rsidRDefault="00864D9E" w:rsidP="00864D9E">
      <w:pPr>
        <w:widowControl w:val="0"/>
        <w:spacing w:after="0" w:line="360" w:lineRule="auto"/>
        <w:ind w:firstLine="709"/>
        <w:jc w:val="both"/>
        <w:rPr>
          <w:rStyle w:val="a5"/>
          <w:rFonts w:ascii="Times New Roman" w:hAnsi="Times New Roman" w:cs="Times New Roman"/>
          <w:b/>
          <w:color w:val="auto"/>
          <w:sz w:val="28"/>
          <w:szCs w:val="28"/>
          <w:u w:val="none"/>
        </w:rPr>
      </w:pPr>
      <w:r w:rsidRPr="00E1073A">
        <w:rPr>
          <w:rStyle w:val="a5"/>
          <w:rFonts w:ascii="Times New Roman" w:hAnsi="Times New Roman" w:cs="Times New Roman"/>
          <w:b/>
          <w:color w:val="auto"/>
          <w:sz w:val="28"/>
          <w:szCs w:val="28"/>
          <w:u w:val="none"/>
        </w:rPr>
        <w:t>9</w:t>
      </w:r>
      <w:r w:rsidR="002A774A" w:rsidRPr="00E1073A">
        <w:rPr>
          <w:rStyle w:val="a5"/>
          <w:rFonts w:ascii="Times New Roman" w:hAnsi="Times New Roman" w:cs="Times New Roman"/>
          <w:b/>
          <w:color w:val="auto"/>
          <w:sz w:val="28"/>
          <w:szCs w:val="28"/>
          <w:u w:val="none"/>
        </w:rPr>
        <w:t>5</w:t>
      </w:r>
      <w:r w:rsidRPr="00E1073A">
        <w:rPr>
          <w:rStyle w:val="a5"/>
          <w:rFonts w:ascii="Times New Roman" w:hAnsi="Times New Roman" w:cs="Times New Roman"/>
          <w:b/>
          <w:color w:val="auto"/>
          <w:sz w:val="28"/>
          <w:szCs w:val="28"/>
          <w:u w:val="none"/>
        </w:rPr>
        <w:t>.</w:t>
      </w:r>
      <w:r w:rsidR="00E77B2F"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У меня ребенок-инвалид, я ухаживаю за ним и работаю. В связи с уходом за ребенком в Социальном Фонде России получаю компенсацию. Слышала, что появилась дополнительная выплата для таких семей в крае. Могу ли я ее получать?</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Действительно, с 1 января 2024 года в крае предоставляется ежемесячная денежная выплата гражданам, осуществляющим уход за детьми-инвалидами, которые работают неполный рабочий день, в том числе дистанционно или на дому. Выплату можно получить, если среднедушевой доход семьи ребенка-инвалида ниже полуторакратной величины прожиточного минимума трудоспособного населения, установленной в Приморском крае. Это значит, что в 2024 году на выплату имеют право семьи, среднедушевой доход которых</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не превышает 30 066 рублей на 1 человека. Краевая выплата предоставляется тем гражданам, которые получают федеральную компенсационную выплату в Социальном фонде России.</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Две эти выплаты в сумме составляют величину прожиточного минимума трудоспособного населения (в 2024 году – 20 044 рубля). Краевая выплата назначается, если ухаживающий за ребенком гражданин не имеет инвалидности, не является пенсионером, прошел обучение практическим навыкам общего ухода за тяжелобольными лицами. В проекте бюджета на 2025 год на предоставление этой меры поддержки будет предусмотрено 333,2 млн рублей.</w:t>
      </w:r>
    </w:p>
    <w:p w:rsidR="00B330B7" w:rsidRPr="00E1073A" w:rsidRDefault="00B330B7"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9</w:t>
      </w:r>
      <w:r w:rsidR="002A774A" w:rsidRPr="00E1073A">
        <w:rPr>
          <w:rStyle w:val="a5"/>
          <w:rFonts w:ascii="Times New Roman" w:hAnsi="Times New Roman" w:cs="Times New Roman"/>
          <w:b/>
          <w:color w:val="auto"/>
          <w:sz w:val="28"/>
          <w:szCs w:val="28"/>
          <w:u w:val="none"/>
        </w:rPr>
        <w:t>6</w:t>
      </w:r>
      <w:r w:rsidRPr="00E1073A">
        <w:rPr>
          <w:rStyle w:val="a5"/>
          <w:rFonts w:ascii="Times New Roman" w:hAnsi="Times New Roman" w:cs="Times New Roman"/>
          <w:b/>
          <w:color w:val="auto"/>
          <w:sz w:val="28"/>
          <w:szCs w:val="28"/>
          <w:u w:val="none"/>
        </w:rPr>
        <w:t>.</w:t>
      </w:r>
      <w:r w:rsidR="00E77B2F"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У меня трое детей, двум старшим детям - двойняшкам уже 18 лет, младшая дочь родилась в конце 2022 года. С самого её рождения получаю в </w:t>
      </w:r>
      <w:r w:rsidR="00864D9E" w:rsidRPr="00E1073A">
        <w:rPr>
          <w:rStyle w:val="a5"/>
          <w:rFonts w:ascii="Times New Roman" w:hAnsi="Times New Roman" w:cs="Times New Roman"/>
          <w:color w:val="auto"/>
          <w:sz w:val="28"/>
          <w:szCs w:val="28"/>
          <w:u w:val="none"/>
        </w:rPr>
        <w:lastRenderedPageBreak/>
        <w:t>социальной защите выплату на 3-го ребенка. Будет ли данная выплата предоставляться в 2025 году? Предусмотрены ли на нее средства в бюджете?</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Ежемесячная денежная выплата в случае рождения (усыновления) третьего и каждого последующего ребенка предоставляется до достижения этим ребенком возраста трех лет. В 2025 году данная выплата в органах социальной защиты населения будет предоставляться последний год, на эти цели в проекте краевого бюджета на следующий год будет предусмотрено 346,7 млн рублей. В дальнейшем Вам необходимо будет обращаться в Социальный фонд России для оформления единого пособия.</w:t>
      </w:r>
    </w:p>
    <w:p w:rsidR="00B330B7" w:rsidRPr="00E1073A" w:rsidRDefault="00B330B7"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9</w:t>
      </w:r>
      <w:r w:rsidR="002A774A" w:rsidRPr="00E1073A">
        <w:rPr>
          <w:rStyle w:val="a5"/>
          <w:rFonts w:ascii="Times New Roman" w:hAnsi="Times New Roman" w:cs="Times New Roman"/>
          <w:b/>
          <w:color w:val="auto"/>
          <w:sz w:val="28"/>
          <w:szCs w:val="28"/>
          <w:u w:val="none"/>
        </w:rPr>
        <w:t>7</w:t>
      </w:r>
      <w:r w:rsidRPr="00E1073A">
        <w:rPr>
          <w:rStyle w:val="a5"/>
          <w:rFonts w:ascii="Times New Roman" w:hAnsi="Times New Roman" w:cs="Times New Roman"/>
          <w:b/>
          <w:color w:val="auto"/>
          <w:sz w:val="28"/>
          <w:szCs w:val="28"/>
          <w:u w:val="none"/>
        </w:rPr>
        <w:t>.</w:t>
      </w:r>
      <w:r w:rsidR="00E77B2F"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Я состою на учете в качестве самозанятого. Могу ли я получить государственную социальную помощь на основании социального контракта?</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Обратиться за социальным контрактом могут в том числе действующие ИП или самозанятые. Обязательные условия: наличие среднедушевого дохода ниже величины прожиточного минимума на душу населения, установленной Правительством Приморского края на текущий год (в 2025 году – 21 102 рубля); наличие налоговых отчислений в расчетном периоде; наличие решения Комиссии о признании экономической эффективности бизнес-плана по заявленному виду деятельности. Предоставление данной меры поддержки будет продолжено и в следующем году. Средства на эти цели запланированы в краевом бюджете в полном объеме.</w:t>
      </w:r>
    </w:p>
    <w:p w:rsidR="00B330B7" w:rsidRPr="00E1073A" w:rsidRDefault="00B330B7"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9</w:t>
      </w:r>
      <w:r w:rsidR="002A774A" w:rsidRPr="00E1073A">
        <w:rPr>
          <w:rStyle w:val="a5"/>
          <w:rFonts w:ascii="Times New Roman" w:hAnsi="Times New Roman" w:cs="Times New Roman"/>
          <w:b/>
          <w:color w:val="auto"/>
          <w:sz w:val="28"/>
          <w:szCs w:val="28"/>
          <w:u w:val="none"/>
        </w:rPr>
        <w:t>8</w:t>
      </w:r>
      <w:r w:rsidRPr="00E1073A">
        <w:rPr>
          <w:rStyle w:val="a5"/>
          <w:rFonts w:ascii="Times New Roman" w:hAnsi="Times New Roman" w:cs="Times New Roman"/>
          <w:b/>
          <w:color w:val="auto"/>
          <w:sz w:val="28"/>
          <w:szCs w:val="28"/>
          <w:u w:val="none"/>
        </w:rPr>
        <w:t>.</w:t>
      </w:r>
      <w:r w:rsidR="00E77B2F"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У нас многодетная семья. Слышала, что семьи, в которых воспитывается ребенок с инвалидностью, могут получить ежегодную выплату из средств регионального материнского капитала? Действительно ли можно получить такую выплату и в каком размере?</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lastRenderedPageBreak/>
        <w:t>Ответ:</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Да, если в семье воспитывается ребенок-инвалид и Вам установлено право на региональный материнский (семейный) капитал при рождении третьего или последующего ребенка, Вы можете получить ежегодную денежную выплату из его средств. Размер выплаты составляет 20 000 рублей. В случае, если часть средств, оставшаяся в результате распоряжения региональным материнским капиталом, не превышает 10% от его первоначального размера, этот остаток средств перечисляется семье в беззаявительном порядке.</w:t>
      </w:r>
    </w:p>
    <w:p w:rsidR="00B330B7" w:rsidRPr="00E1073A" w:rsidRDefault="00B330B7"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9</w:t>
      </w:r>
      <w:r w:rsidR="002A774A" w:rsidRPr="00E1073A">
        <w:rPr>
          <w:rStyle w:val="a5"/>
          <w:rFonts w:ascii="Times New Roman" w:hAnsi="Times New Roman" w:cs="Times New Roman"/>
          <w:b/>
          <w:color w:val="auto"/>
          <w:sz w:val="28"/>
          <w:szCs w:val="28"/>
          <w:u w:val="none"/>
        </w:rPr>
        <w:t>9</w:t>
      </w:r>
      <w:r w:rsidRPr="00E1073A">
        <w:rPr>
          <w:rStyle w:val="a5"/>
          <w:rFonts w:ascii="Times New Roman" w:hAnsi="Times New Roman" w:cs="Times New Roman"/>
          <w:b/>
          <w:color w:val="auto"/>
          <w:sz w:val="28"/>
          <w:szCs w:val="28"/>
          <w:u w:val="none"/>
        </w:rPr>
        <w:t>.</w:t>
      </w:r>
      <w:r w:rsidR="00E77B2F"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В этом году мы подали заявление на получение социальной выплаты на приобретение жилья, потому что у нас родилась тройня. Скажите, будет ли продолжена выплата в 2025 году?</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 </w:t>
      </w:r>
      <w:r w:rsidR="00864D9E" w:rsidRPr="00E1073A">
        <w:rPr>
          <w:rStyle w:val="a5"/>
          <w:rFonts w:ascii="Times New Roman" w:hAnsi="Times New Roman" w:cs="Times New Roman"/>
          <w:color w:val="auto"/>
          <w:sz w:val="28"/>
          <w:szCs w:val="28"/>
          <w:u w:val="none"/>
        </w:rPr>
        <w:t>Да, предоставление выплаты продолжится в следующем году. В краевом бюджете на 2025 год на цели будет предусмотрено 11,4 млн рублей</w:t>
      </w:r>
      <w:r w:rsidR="00B330B7" w:rsidRPr="00E1073A">
        <w:rPr>
          <w:rStyle w:val="a5"/>
          <w:rFonts w:ascii="Times New Roman" w:hAnsi="Times New Roman" w:cs="Times New Roman"/>
          <w:color w:val="auto"/>
          <w:sz w:val="28"/>
          <w:szCs w:val="28"/>
          <w:u w:val="none"/>
        </w:rPr>
        <w:t>.</w:t>
      </w:r>
    </w:p>
    <w:p w:rsidR="00B330B7" w:rsidRPr="00E1073A" w:rsidRDefault="00B330B7"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864D9E" w:rsidRPr="00E1073A" w:rsidRDefault="002A774A"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100</w:t>
      </w:r>
      <w:r w:rsidR="00864D9E" w:rsidRPr="00E1073A">
        <w:rPr>
          <w:rStyle w:val="a5"/>
          <w:rFonts w:ascii="Times New Roman" w:hAnsi="Times New Roman" w:cs="Times New Roman"/>
          <w:b/>
          <w:color w:val="auto"/>
          <w:sz w:val="28"/>
          <w:szCs w:val="28"/>
          <w:u w:val="none"/>
        </w:rPr>
        <w:t>.</w:t>
      </w:r>
      <w:r w:rsidR="00864D9E" w:rsidRPr="00E1073A">
        <w:rPr>
          <w:rStyle w:val="a5"/>
          <w:rFonts w:ascii="Times New Roman" w:hAnsi="Times New Roman" w:cs="Times New Roman"/>
          <w:color w:val="auto"/>
          <w:sz w:val="28"/>
          <w:szCs w:val="28"/>
          <w:u w:val="none"/>
        </w:rPr>
        <w:t xml:space="preserve"> </w:t>
      </w:r>
      <w:r w:rsidR="00E77B2F" w:rsidRPr="00E1073A">
        <w:rPr>
          <w:rStyle w:val="a5"/>
          <w:rFonts w:ascii="Times New Roman" w:hAnsi="Times New Roman" w:cs="Times New Roman"/>
          <w:b/>
          <w:color w:val="auto"/>
          <w:sz w:val="28"/>
          <w:szCs w:val="28"/>
          <w:u w:val="none"/>
        </w:rPr>
        <w:t>Вопрос гражданина, проживающего в Приморском крае</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Предусмотрено ли увеличение прожиточного минимума в 2025 году?</w:t>
      </w:r>
    </w:p>
    <w:p w:rsidR="00864D9E" w:rsidRPr="00E1073A"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Да, величина прожиточного минимума на душу населения будет увеличена на 14,8% и с 1 января 2025 года составит 21 102 рубля. В том числе по основным социально-демографическим группам населения ее размеры составят: для трудоспособного населения – 23 001 рубль, для пенсионеров – 18 148 рублей, для детей – 20 469 рублей.</w:t>
      </w:r>
    </w:p>
    <w:p w:rsidR="00B330B7" w:rsidRPr="00E1073A" w:rsidRDefault="00B330B7"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864D9E" w:rsidRPr="00E1073A" w:rsidRDefault="002A774A"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101</w:t>
      </w:r>
      <w:r w:rsidR="00864D9E" w:rsidRPr="00E1073A">
        <w:rPr>
          <w:rStyle w:val="a5"/>
          <w:rFonts w:ascii="Times New Roman" w:hAnsi="Times New Roman" w:cs="Times New Roman"/>
          <w:b/>
          <w:color w:val="auto"/>
          <w:sz w:val="28"/>
          <w:szCs w:val="28"/>
          <w:u w:val="none"/>
        </w:rPr>
        <w:t>.</w:t>
      </w:r>
      <w:r w:rsidR="00864D9E" w:rsidRPr="00E1073A">
        <w:rPr>
          <w:rStyle w:val="a5"/>
          <w:rFonts w:ascii="Times New Roman" w:hAnsi="Times New Roman" w:cs="Times New Roman"/>
          <w:color w:val="auto"/>
          <w:sz w:val="28"/>
          <w:szCs w:val="28"/>
          <w:u w:val="none"/>
        </w:rPr>
        <w:t xml:space="preserve"> </w:t>
      </w:r>
      <w:r w:rsidR="00332BCD" w:rsidRPr="00E1073A">
        <w:rPr>
          <w:rStyle w:val="a5"/>
          <w:rFonts w:ascii="Times New Roman" w:hAnsi="Times New Roman" w:cs="Times New Roman"/>
          <w:b/>
          <w:color w:val="auto"/>
          <w:sz w:val="28"/>
          <w:szCs w:val="28"/>
          <w:u w:val="none"/>
        </w:rPr>
        <w:t>Вопрос гражданина, проживающего в Приморском крае</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64D9E" w:rsidRPr="00E1073A">
        <w:rPr>
          <w:rStyle w:val="a5"/>
          <w:rFonts w:ascii="Times New Roman" w:hAnsi="Times New Roman" w:cs="Times New Roman"/>
          <w:color w:val="auto"/>
          <w:sz w:val="28"/>
          <w:szCs w:val="28"/>
          <w:u w:val="none"/>
        </w:rPr>
        <w:t xml:space="preserve"> С недавних пор я стала инвалидом по зрению, положена трость тактильная, переживаю что средств, предусмотренных сертификатом социального фонда, не хватит на ее приобретение. Есть ли какая-то </w:t>
      </w:r>
      <w:r w:rsidR="00864D9E" w:rsidRPr="00E1073A">
        <w:rPr>
          <w:rStyle w:val="a5"/>
          <w:rFonts w:ascii="Times New Roman" w:hAnsi="Times New Roman" w:cs="Times New Roman"/>
          <w:color w:val="auto"/>
          <w:sz w:val="28"/>
          <w:szCs w:val="28"/>
          <w:u w:val="none"/>
        </w:rPr>
        <w:lastRenderedPageBreak/>
        <w:t>дополнительная краевая помощь?</w:t>
      </w: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 </w:t>
      </w:r>
      <w:r w:rsidR="005F4801" w:rsidRPr="00E1073A">
        <w:rPr>
          <w:rStyle w:val="a5"/>
          <w:rFonts w:ascii="Times New Roman" w:hAnsi="Times New Roman" w:cs="Times New Roman"/>
          <w:color w:val="auto"/>
          <w:sz w:val="28"/>
          <w:szCs w:val="28"/>
          <w:u w:val="none"/>
        </w:rPr>
        <w:t>Да, Вы можете получить компенсацию из краевого бюджета в случае если цена приобретенной трости тактильной превысит стоимость электронного сертификата, выданного Социальным фондом России. Размер региональной выплаты рассчитывается так, чтобы сумма компенсации и стоимости единицы товара, указанной в электронном сертификате, составляла 20 000 рублей, но не превышала фактическую стоимость трости тактильной. Предоставление данной меры социальной поддержки будет продолжено и в следующем году. Средства на эти цели будут запланированы в краевом бюджете в полном объеме.</w:t>
      </w:r>
    </w:p>
    <w:p w:rsidR="00B330B7" w:rsidRPr="00E1073A" w:rsidRDefault="00B330B7"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10</w:t>
      </w:r>
      <w:r w:rsidR="002A774A" w:rsidRPr="00E1073A">
        <w:rPr>
          <w:rStyle w:val="a5"/>
          <w:rFonts w:ascii="Times New Roman" w:hAnsi="Times New Roman" w:cs="Times New Roman"/>
          <w:b/>
          <w:color w:val="auto"/>
          <w:sz w:val="28"/>
          <w:szCs w:val="28"/>
          <w:u w:val="none"/>
        </w:rPr>
        <w:t>2</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Будет ли индексироваться выплата компенсации на содержание собаки-проводника из краевого бюджета в 2025 году?</w:t>
      </w: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Краевая доплата к компенсации на содержание и ветеринарное обслуживание собак-проводников предоставляется в размере, равном компенсации, выплачиваемой из федерального бюджета Социальным фондом России. Таким образом, при увеличении (индексации) размера федеральной выплаты размер краевой доплаты тоже будет увеличен (проиндексирован).</w:t>
      </w:r>
    </w:p>
    <w:p w:rsidR="00B330B7" w:rsidRPr="00E1073A" w:rsidRDefault="00B330B7"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10</w:t>
      </w:r>
      <w:r w:rsidR="002A774A" w:rsidRPr="00E1073A">
        <w:rPr>
          <w:rStyle w:val="a5"/>
          <w:rFonts w:ascii="Times New Roman" w:hAnsi="Times New Roman" w:cs="Times New Roman"/>
          <w:b/>
          <w:color w:val="auto"/>
          <w:sz w:val="28"/>
          <w:szCs w:val="28"/>
          <w:u w:val="none"/>
        </w:rPr>
        <w:t>3</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Социальным фондом выдан сертификат на приобретение слухового аппарата. Смогу ли я получить компенсацию, если приобрету аппарат дороже, чем стоимость сертификата, и на какую сумму могу рассчитывать?</w:t>
      </w: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Да, Вы сможете получить компенсацию из краевого бюджета в случае если цена приобретенного слухового аппарата (в том числе с ушными вкладышами индивидуального изготовления) превысит стоимость электронного сертификата, выданного Социальным фондом России. Размер региональной </w:t>
      </w:r>
      <w:r w:rsidR="005F4801" w:rsidRPr="00E1073A">
        <w:rPr>
          <w:rStyle w:val="a5"/>
          <w:rFonts w:ascii="Times New Roman" w:hAnsi="Times New Roman" w:cs="Times New Roman"/>
          <w:color w:val="auto"/>
          <w:sz w:val="28"/>
          <w:szCs w:val="28"/>
          <w:u w:val="none"/>
        </w:rPr>
        <w:lastRenderedPageBreak/>
        <w:t>выплаты рассчитывается так, чтобы сумма компенсации и стоимости единицы товара, указанной в электронном сертификате, составляла 100 000 рублей, но не превышала фактическую стоимость слухового аппарата. Предоставление данной меры социальной поддержки будет продолжено и в следующем году. Средства на эти цели предусмотрены в краевом бюджете в полном объеме.</w:t>
      </w:r>
    </w:p>
    <w:p w:rsidR="00B330B7" w:rsidRPr="00E1073A" w:rsidRDefault="00B330B7"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10</w:t>
      </w:r>
      <w:r w:rsidR="002A774A" w:rsidRPr="00E1073A">
        <w:rPr>
          <w:rStyle w:val="a5"/>
          <w:rFonts w:ascii="Times New Roman" w:hAnsi="Times New Roman" w:cs="Times New Roman"/>
          <w:b/>
          <w:color w:val="auto"/>
          <w:sz w:val="28"/>
          <w:szCs w:val="28"/>
          <w:u w:val="none"/>
        </w:rPr>
        <w:t>4</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В нашей семье двое несовершеннолетних детей. Муж находится на СВО. Этим летом по линии соцзащиты дети поехали в лагерь. Будет ли возможность в следующем году получить бесплатную путевку в лагерь?</w:t>
      </w: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Да, эта мера поддержки будет предоставляться и в следующем году. Получить бесплатную путёвку в оздоровительный лагерь Приморского края можно на ребёнка в возрасте от 7 до 17 лет включительно, если один из его родителей является участником специальной военной операции. Средства на эти цели будут запланированы в краевом бюджете на 2025 год в полном объеме.</w:t>
      </w:r>
    </w:p>
    <w:p w:rsidR="00B330B7" w:rsidRPr="00E1073A" w:rsidRDefault="00B330B7"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10</w:t>
      </w:r>
      <w:r w:rsidR="002A774A" w:rsidRPr="00E1073A">
        <w:rPr>
          <w:rStyle w:val="a5"/>
          <w:rFonts w:ascii="Times New Roman" w:hAnsi="Times New Roman" w:cs="Times New Roman"/>
          <w:b/>
          <w:color w:val="auto"/>
          <w:sz w:val="28"/>
          <w:szCs w:val="28"/>
          <w:u w:val="none"/>
        </w:rPr>
        <w:t>5</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Я проживаю в Надеждинском районе, воспитываю ребенка-инвалида, которому 3 года. Есть ли в ближайших городах организации, в которые можно обратиться для реабилитации моего ребенка за счет средств краевого бюджета?</w:t>
      </w: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Да, в Приморском крае есть 5 таких организаций, которые предоставляют услуги детям-инвалидам и детям с ограниченными возможностями здоровья: ООО </w:t>
      </w:r>
      <w:r w:rsidR="00E77B2F"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ПАНДА МЕД</w:t>
      </w:r>
      <w:r w:rsidR="00E77B2F"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(г. Владивосток, ул. Горная, 33), ПКОУ </w:t>
      </w:r>
      <w:r w:rsidR="00E77B2F"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Институт вертеброневрологии и мануальной медицины</w:t>
      </w:r>
      <w:r w:rsidR="00E77B2F"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(г. Владивосток, ул. Пологая, 60), Благотворительный фонд содействия социальной защите граждан </w:t>
      </w:r>
      <w:r w:rsidR="00E77B2F"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Забота</w:t>
      </w:r>
      <w:r w:rsidR="00E77B2F"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(г. Находка, пр-кт Находкинский, д. 33), АНО </w:t>
      </w:r>
      <w:r w:rsidR="00E77B2F"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Содействие реабилитации и социальной адаптации инвалидов </w:t>
      </w:r>
      <w:r w:rsidR="00E77B2F"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Благое дело</w:t>
      </w:r>
      <w:r w:rsidR="00E77B2F"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(г. Владивосток, ул. Вязовая, 6), Фонд социальной поддержки, защиты и помощи людям с ограниченными </w:t>
      </w:r>
      <w:r w:rsidR="005F4801" w:rsidRPr="00E1073A">
        <w:rPr>
          <w:rStyle w:val="a5"/>
          <w:rFonts w:ascii="Times New Roman" w:hAnsi="Times New Roman" w:cs="Times New Roman"/>
          <w:color w:val="auto"/>
          <w:sz w:val="28"/>
          <w:szCs w:val="28"/>
          <w:u w:val="none"/>
        </w:rPr>
        <w:lastRenderedPageBreak/>
        <w:t xml:space="preserve">физическими возможностями и здоровья </w:t>
      </w:r>
      <w:r w:rsidR="00E77B2F"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Надежда</w:t>
      </w:r>
      <w:r w:rsidR="00E77B2F"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(г. Уссурийск, ул. Ленина, д. 92/1). В 2024 году указанным организациям выделены субсидии на возмещение расходов, связанных с предоставлением социальных услуг, на общую сумму более 20 млн рублей. Предоставление данной меры поддержки будет продолжено и в следующем году, средства на эти цели запланированы в краевом бюджете в полном объеме.</w:t>
      </w:r>
    </w:p>
    <w:p w:rsidR="00B330B7" w:rsidRPr="00E1073A" w:rsidRDefault="00B330B7"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10</w:t>
      </w:r>
      <w:r w:rsidR="002A774A" w:rsidRPr="00E1073A">
        <w:rPr>
          <w:rStyle w:val="a5"/>
          <w:rFonts w:ascii="Times New Roman" w:hAnsi="Times New Roman" w:cs="Times New Roman"/>
          <w:b/>
          <w:color w:val="auto"/>
          <w:sz w:val="28"/>
          <w:szCs w:val="28"/>
          <w:u w:val="none"/>
        </w:rPr>
        <w:t>6</w:t>
      </w:r>
      <w:r w:rsidRPr="00E1073A">
        <w:rPr>
          <w:rStyle w:val="a5"/>
          <w:rFonts w:ascii="Times New Roman" w:hAnsi="Times New Roman" w:cs="Times New Roman"/>
          <w:b/>
          <w:color w:val="auto"/>
          <w:sz w:val="28"/>
          <w:szCs w:val="28"/>
          <w:u w:val="none"/>
        </w:rPr>
        <w:t xml:space="preserve">. </w:t>
      </w:r>
      <w:r w:rsidR="00332BCD" w:rsidRPr="00E1073A">
        <w:rPr>
          <w:rStyle w:val="a5"/>
          <w:rFonts w:ascii="Times New Roman" w:hAnsi="Times New Roman" w:cs="Times New Roman"/>
          <w:b/>
          <w:color w:val="auto"/>
          <w:sz w:val="28"/>
          <w:szCs w:val="28"/>
          <w:u w:val="none"/>
        </w:rPr>
        <w:t>Вопрос гражданина, проживающего в Приморском крае</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 </w:t>
      </w:r>
      <w:r w:rsidR="005F4801" w:rsidRPr="00E1073A">
        <w:rPr>
          <w:rStyle w:val="a5"/>
          <w:rFonts w:ascii="Times New Roman" w:hAnsi="Times New Roman" w:cs="Times New Roman"/>
          <w:color w:val="auto"/>
          <w:sz w:val="28"/>
          <w:szCs w:val="28"/>
          <w:u w:val="none"/>
        </w:rPr>
        <w:t xml:space="preserve">В предыдущие годы в крае проходил конкурс детского рисунка </w:t>
      </w:r>
      <w:r w:rsidR="00E77B2F"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Охрана труда глазами детей</w:t>
      </w:r>
      <w:r w:rsidR="00E77B2F"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дети проявили к этой теме большой интерес. И мы, родители, считаем, что проведение такого конкурса среди подрастающего поколения способствует формированию знаний и навыков безопасного труда у будущих работников. Будет ли проводиться конкурс в 2025 году? Дети очень его ждут!</w:t>
      </w: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Вы правы, конкурс детского рисунка по теме </w:t>
      </w:r>
      <w:r w:rsidR="00E77B2F"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Охрана труда</w:t>
      </w:r>
      <w:r w:rsidR="00E77B2F"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проводится с 2020 года и стал очень популярным. За пять лет в конкурсе приняли участие свыше 2,8 тыс. детей в возрасте от 7 до 15 лет со всех городов и районов края. Безусловно, практика проведения такого конкурса будет продолжена и в 2025 году. Объявление о начале конкурса будет размещено на официальном сайте министерства труда и социальной политики Приморского края.</w:t>
      </w:r>
    </w:p>
    <w:p w:rsidR="00B330B7" w:rsidRPr="00E1073A" w:rsidRDefault="00B330B7"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10</w:t>
      </w:r>
      <w:r w:rsidR="002A774A" w:rsidRPr="00E1073A">
        <w:rPr>
          <w:rStyle w:val="a5"/>
          <w:rFonts w:ascii="Times New Roman" w:hAnsi="Times New Roman" w:cs="Times New Roman"/>
          <w:b/>
          <w:color w:val="auto"/>
          <w:sz w:val="28"/>
          <w:szCs w:val="28"/>
          <w:u w:val="none"/>
        </w:rPr>
        <w:t>7</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В настоящее время экономика края нуждается в качественных и здоровых трудовых ресурсах. У меня вопрос: предусмотрены ли в бюджете края средства на организацию работы по обеспечению безопасных условий труда и как решается вопрос на уровне муниципальных образований?</w:t>
      </w: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В Приморском крае вопросам сохранения жизни и здоровья работников в процессе трудовой деятельности, созданию безопасных условий труда на </w:t>
      </w:r>
      <w:r w:rsidR="005F4801" w:rsidRPr="00E1073A">
        <w:rPr>
          <w:rStyle w:val="a5"/>
          <w:rFonts w:ascii="Times New Roman" w:hAnsi="Times New Roman" w:cs="Times New Roman"/>
          <w:color w:val="auto"/>
          <w:sz w:val="28"/>
          <w:szCs w:val="28"/>
          <w:u w:val="none"/>
        </w:rPr>
        <w:lastRenderedPageBreak/>
        <w:t>производстве уделяется особое внимание. Реализуется комплекс превентивных мероприятий, направленных на сокращение производственного травматизма и профессиональной заболеваемости, воспитание культуры безопасного труда. Отдельные государственные полномочия по государственному управлению охраной труда переданы на уровень муниципальных образований в соответствии с Законом Приморского края от 09.11.2007 № 153-КЗ. В 2025 году на мероприятия по охране труда в краевом бюджете будет предусмотрено 50,2 млн рублей.</w:t>
      </w:r>
    </w:p>
    <w:p w:rsidR="00B330B7" w:rsidRPr="00E1073A" w:rsidRDefault="00B330B7"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10</w:t>
      </w:r>
      <w:r w:rsidR="002A774A" w:rsidRPr="00E1073A">
        <w:rPr>
          <w:rStyle w:val="a5"/>
          <w:rFonts w:ascii="Times New Roman" w:hAnsi="Times New Roman" w:cs="Times New Roman"/>
          <w:b/>
          <w:color w:val="auto"/>
          <w:sz w:val="28"/>
          <w:szCs w:val="28"/>
          <w:u w:val="none"/>
        </w:rPr>
        <w:t>8</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Сейчас повсюду пишут про кибератаки и кражу данных. Вы назначаете выплаты гражданам, работаете с их персональными данными. Что делается, чтобы обеспечить их сохранность?</w:t>
      </w: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086B74"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w:t>
      </w:r>
      <w:r w:rsidR="00086B74" w:rsidRPr="00E1073A">
        <w:rPr>
          <w:rStyle w:val="a5"/>
          <w:rFonts w:ascii="Times New Roman" w:hAnsi="Times New Roman" w:cs="Times New Roman"/>
          <w:color w:val="auto"/>
          <w:sz w:val="28"/>
          <w:szCs w:val="28"/>
          <w:u w:val="none"/>
        </w:rPr>
        <w:t>В министерстве труда и социальной политики Приморского края проводятся необходимые мероприятия по защите информации от компьютерных атак, по импортозамещению техники и программного обеспечения. Эта работа продолжится и в следующем году, в краевом бюджете на данные мероприятия будет запланировано 18,2 млн рублей.</w:t>
      </w:r>
    </w:p>
    <w:p w:rsidR="00047EBD" w:rsidRPr="00E1073A" w:rsidRDefault="00047EBD"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10</w:t>
      </w:r>
      <w:r w:rsidR="002A774A" w:rsidRPr="00E1073A">
        <w:rPr>
          <w:rStyle w:val="a5"/>
          <w:rFonts w:ascii="Times New Roman" w:hAnsi="Times New Roman" w:cs="Times New Roman"/>
          <w:b/>
          <w:color w:val="auto"/>
          <w:sz w:val="28"/>
          <w:szCs w:val="28"/>
          <w:u w:val="none"/>
        </w:rPr>
        <w:t>9</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Предусмотрены ли денежные средства в социальной сфере для перехода на отечественное программное обеспечение?</w:t>
      </w: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Да, в министерстве труда и социальной политики Приморского края эта работа активно ведется и продолжится в следующем году. В 2025 году на эти цели в краевом бюджете будет предусмотрено 23,2 млн рублей.</w:t>
      </w:r>
    </w:p>
    <w:p w:rsidR="00047EBD" w:rsidRPr="00E1073A" w:rsidRDefault="00047EBD"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w:t>
      </w:r>
      <w:r w:rsidR="002A774A" w:rsidRPr="00E1073A">
        <w:rPr>
          <w:rStyle w:val="a5"/>
          <w:rFonts w:ascii="Times New Roman" w:hAnsi="Times New Roman" w:cs="Times New Roman"/>
          <w:b/>
          <w:color w:val="auto"/>
          <w:sz w:val="28"/>
          <w:szCs w:val="28"/>
          <w:u w:val="none"/>
        </w:rPr>
        <w:t>10</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Мой родственник был участником Великой Отечественной войны, умер </w:t>
      </w:r>
      <w:r w:rsidR="005F4801" w:rsidRPr="00E1073A">
        <w:rPr>
          <w:rStyle w:val="a5"/>
          <w:rFonts w:ascii="Times New Roman" w:hAnsi="Times New Roman" w:cs="Times New Roman"/>
          <w:color w:val="auto"/>
          <w:sz w:val="28"/>
          <w:szCs w:val="28"/>
          <w:u w:val="none"/>
        </w:rPr>
        <w:lastRenderedPageBreak/>
        <w:t>в 1985 году, похоронен в Приморском крае. Имеется ли какая-то поддержка от государства на ремонт памятника?</w:t>
      </w: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Да, для граждан, которые решили облагородить места захоронений в виде изготовления или восстановления надгробного памятника участника Великой Отечественной войны, умершего до 12.06.1990 и захороненного на территории Приморского края, предусмотрена единовременная компенсационная выплата в размере до 30 000 рублей. Предоставление меры поддержки продолжится и в следующем году, средства на эти цели запланированы в краевом бюджете в полном объеме.</w:t>
      </w:r>
    </w:p>
    <w:p w:rsidR="00047EBD" w:rsidRPr="00E1073A" w:rsidRDefault="00047EBD"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w:t>
      </w:r>
      <w:r w:rsidR="002A774A" w:rsidRPr="00E1073A">
        <w:rPr>
          <w:rStyle w:val="a5"/>
          <w:rFonts w:ascii="Times New Roman" w:hAnsi="Times New Roman" w:cs="Times New Roman"/>
          <w:b/>
          <w:color w:val="auto"/>
          <w:sz w:val="28"/>
          <w:szCs w:val="28"/>
          <w:u w:val="none"/>
        </w:rPr>
        <w:t>11</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Я сирота, одинокая мать из Владивостока, ребенку 1,5 года. Слышала, что можно получить свидетельство на приобретение квартиры. Подскажите, как это сделать и на какую сумму я могу рассчитывать?</w:t>
      </w: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Если Вы включены в список детей-сирот, лиц из числа детей-сирот и детей, оставшихся без попечения родителей, имеющих право на получение жилого помещения, Вы можете подать заявление и пакет документов по месту постановки на учет в органе местного самоуправления. После принятия комиссией положительного решения Вы получите свидетельство на социальную выплату. Стоимость свидетельства рассчитывается из стоимости квадратного метра жилой площади по муниципальном</w:t>
      </w:r>
      <w:r w:rsidR="00047EBD" w:rsidRPr="00E1073A">
        <w:rPr>
          <w:rStyle w:val="a5"/>
          <w:rFonts w:ascii="Times New Roman" w:hAnsi="Times New Roman" w:cs="Times New Roman"/>
          <w:color w:val="auto"/>
          <w:sz w:val="28"/>
          <w:szCs w:val="28"/>
          <w:u w:val="none"/>
        </w:rPr>
        <w:t>у образованию, умноженной на 36 кв. </w:t>
      </w:r>
      <w:r w:rsidR="005F4801" w:rsidRPr="00E1073A">
        <w:rPr>
          <w:rStyle w:val="a5"/>
          <w:rFonts w:ascii="Times New Roman" w:hAnsi="Times New Roman" w:cs="Times New Roman"/>
          <w:color w:val="auto"/>
          <w:sz w:val="28"/>
          <w:szCs w:val="28"/>
          <w:u w:val="none"/>
        </w:rPr>
        <w:t>м. Стоимость свидетельства на покупку жилья</w:t>
      </w:r>
      <w:r w:rsidR="00047EBD" w:rsidRPr="00E1073A">
        <w:rPr>
          <w:rStyle w:val="a5"/>
          <w:rFonts w:ascii="Times New Roman" w:hAnsi="Times New Roman" w:cs="Times New Roman"/>
          <w:color w:val="auto"/>
          <w:sz w:val="28"/>
          <w:szCs w:val="28"/>
          <w:u w:val="none"/>
        </w:rPr>
        <w:t xml:space="preserve"> во Владивостоке составляет 5,9 </w:t>
      </w:r>
      <w:r w:rsidR="005F4801" w:rsidRPr="00E1073A">
        <w:rPr>
          <w:rStyle w:val="a5"/>
          <w:rFonts w:ascii="Times New Roman" w:hAnsi="Times New Roman" w:cs="Times New Roman"/>
          <w:color w:val="auto"/>
          <w:sz w:val="28"/>
          <w:szCs w:val="28"/>
          <w:u w:val="none"/>
        </w:rPr>
        <w:t>млн рублей.</w:t>
      </w:r>
    </w:p>
    <w:p w:rsidR="00047EBD" w:rsidRPr="00E1073A" w:rsidRDefault="00047EBD"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11</w:t>
      </w:r>
      <w:r w:rsidR="002A774A" w:rsidRPr="00E1073A">
        <w:rPr>
          <w:rStyle w:val="a5"/>
          <w:rFonts w:ascii="Times New Roman" w:hAnsi="Times New Roman" w:cs="Times New Roman"/>
          <w:b/>
          <w:color w:val="auto"/>
          <w:sz w:val="28"/>
          <w:szCs w:val="28"/>
          <w:u w:val="none"/>
        </w:rPr>
        <w:t>2</w:t>
      </w:r>
      <w:r w:rsidRPr="00E1073A">
        <w:rPr>
          <w:rStyle w:val="a5"/>
          <w:rFonts w:ascii="Times New Roman" w:hAnsi="Times New Roman" w:cs="Times New Roman"/>
          <w:b/>
          <w:color w:val="auto"/>
          <w:sz w:val="28"/>
          <w:szCs w:val="28"/>
          <w:u w:val="none"/>
        </w:rPr>
        <w:t xml:space="preserve">. </w:t>
      </w:r>
      <w:r w:rsidR="00332BCD" w:rsidRPr="00E1073A">
        <w:rPr>
          <w:rStyle w:val="a5"/>
          <w:rFonts w:ascii="Times New Roman" w:hAnsi="Times New Roman" w:cs="Times New Roman"/>
          <w:b/>
          <w:color w:val="auto"/>
          <w:sz w:val="28"/>
          <w:szCs w:val="28"/>
          <w:u w:val="none"/>
        </w:rPr>
        <w:t>Вопрос гражданина, проживающего в Приморском крае</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В социальных сетях прочитала про федеральный закон о жилищных сертификатах для сирот. Как его можно получить?</w:t>
      </w: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lastRenderedPageBreak/>
        <w:t>–</w:t>
      </w:r>
      <w:r w:rsidR="005F4801" w:rsidRPr="00E1073A">
        <w:rPr>
          <w:rStyle w:val="a5"/>
          <w:rFonts w:ascii="Times New Roman" w:hAnsi="Times New Roman" w:cs="Times New Roman"/>
          <w:color w:val="auto"/>
          <w:sz w:val="28"/>
          <w:szCs w:val="28"/>
          <w:u w:val="none"/>
        </w:rPr>
        <w:t xml:space="preserve"> Действительно, в федеральное законодательство внесены изменения, позволяющие детям-сиротам, включенным в список имеющих право на обеспечение жильем, получить сертификат на приобретение жилого помещения или полное погашение имеющейся ипотеки. Обязательным условием является наличие официального заработка не менее 12 месяцев на дату подачи заявления. Стоимость сертификата единая на весь Приморский край и рассчитывается из стоимости квадратного метра жилого помещения, установленной для Приморского края Минстроем России и умноженной на 33 кв. м. </w:t>
      </w:r>
      <w:r w:rsidR="00980994" w:rsidRPr="00E1073A">
        <w:rPr>
          <w:rStyle w:val="a5"/>
          <w:rFonts w:ascii="Times New Roman" w:hAnsi="Times New Roman" w:cs="Times New Roman"/>
          <w:color w:val="auto"/>
          <w:sz w:val="28"/>
          <w:szCs w:val="28"/>
          <w:u w:val="none"/>
        </w:rPr>
        <w:t>Прием заявлений,</w:t>
      </w:r>
      <w:r w:rsidR="005F4801" w:rsidRPr="00E1073A">
        <w:rPr>
          <w:rStyle w:val="a5"/>
          <w:rFonts w:ascii="Times New Roman" w:hAnsi="Times New Roman" w:cs="Times New Roman"/>
          <w:color w:val="auto"/>
          <w:sz w:val="28"/>
          <w:szCs w:val="28"/>
          <w:u w:val="none"/>
        </w:rPr>
        <w:t xml:space="preserve"> ведется в органах местного самоуправления. Работа в этом направлении продолжится и в следующем году. Всего на предоставление социальной выплаты на приобретение жилого помещения детям-сиротам будет запланирован 1,0 млрд рублей.</w:t>
      </w:r>
    </w:p>
    <w:p w:rsidR="00047EBD" w:rsidRPr="00E1073A" w:rsidRDefault="00047EBD"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11</w:t>
      </w:r>
      <w:r w:rsidR="002A774A" w:rsidRPr="00E1073A">
        <w:rPr>
          <w:rStyle w:val="a5"/>
          <w:rFonts w:ascii="Times New Roman" w:hAnsi="Times New Roman" w:cs="Times New Roman"/>
          <w:b/>
          <w:color w:val="auto"/>
          <w:sz w:val="28"/>
          <w:szCs w:val="28"/>
          <w:u w:val="none"/>
        </w:rPr>
        <w:t>3</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Как в целом решается вопрос с обеспечением жильем детей-сирот в крае?</w:t>
      </w: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В текущем году на обеспечение жильем детей-сирот выделено 2,6 млрд рублей. Проводятся электронные аукционы на приобретение жилых помещений на вторичном и первичном рынках жилья. Заключаются договоры долевого участия, выдаются именные свидетельства на самостоятельное приобретение жилых помещений. Жилыми помещениями обеспечено уже 400 детей-сирот, к концу года число обеспеченных жильем составит не менее 1 000 человек. Работа в этом направлении продолжится и в следующем году, средства на эти цели будут запланированы в краевом бюджете в объеме 3,2 млрд рублей.</w:t>
      </w:r>
    </w:p>
    <w:p w:rsidR="00047EBD" w:rsidRPr="00E1073A" w:rsidRDefault="00047EBD"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11</w:t>
      </w:r>
      <w:r w:rsidR="002A774A" w:rsidRPr="00E1073A">
        <w:rPr>
          <w:rStyle w:val="a5"/>
          <w:rFonts w:ascii="Times New Roman" w:hAnsi="Times New Roman" w:cs="Times New Roman"/>
          <w:b/>
          <w:color w:val="auto"/>
          <w:sz w:val="28"/>
          <w:szCs w:val="28"/>
          <w:u w:val="none"/>
        </w:rPr>
        <w:t>4</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Я инвалид, мне 82 года, не могу ухаживать за собой самостоятельно. Положена ли мне помощь по уходу?</w:t>
      </w: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Да, для пожилых граждан и инвалидов, нуждающихся в долговременном </w:t>
      </w:r>
      <w:r w:rsidR="005F4801" w:rsidRPr="00E1073A">
        <w:rPr>
          <w:rStyle w:val="a5"/>
          <w:rFonts w:ascii="Times New Roman" w:hAnsi="Times New Roman" w:cs="Times New Roman"/>
          <w:color w:val="auto"/>
          <w:sz w:val="28"/>
          <w:szCs w:val="28"/>
          <w:u w:val="none"/>
        </w:rPr>
        <w:lastRenderedPageBreak/>
        <w:t>уходе, предусмотрено бесплатное оказание пакета социальных услуг. Предоставление услуг продолжится и в следующем году, средства на эти цели запланированы в краевом бюджете на 2025 год в полном объеме.</w:t>
      </w:r>
    </w:p>
    <w:p w:rsidR="00047EBD" w:rsidRPr="00E1073A" w:rsidRDefault="00047EBD"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11</w:t>
      </w:r>
      <w:r w:rsidR="002A774A" w:rsidRPr="00E1073A">
        <w:rPr>
          <w:rStyle w:val="a5"/>
          <w:rFonts w:ascii="Times New Roman" w:hAnsi="Times New Roman" w:cs="Times New Roman"/>
          <w:b/>
          <w:color w:val="auto"/>
          <w:sz w:val="28"/>
          <w:szCs w:val="28"/>
          <w:u w:val="none"/>
        </w:rPr>
        <w:t>5</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5F4801"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Будет ли продолжена поддержка спортивных федераций?</w:t>
      </w:r>
    </w:p>
    <w:p w:rsidR="005F4801" w:rsidRPr="00E1073A" w:rsidRDefault="005F4801"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5F4801" w:rsidRPr="00E1073A" w:rsidRDefault="002A1C5E" w:rsidP="005F4801">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5F4801" w:rsidRPr="00E1073A">
        <w:rPr>
          <w:rStyle w:val="a5"/>
          <w:rFonts w:ascii="Times New Roman" w:hAnsi="Times New Roman" w:cs="Times New Roman"/>
          <w:color w:val="auto"/>
          <w:sz w:val="28"/>
          <w:szCs w:val="28"/>
          <w:u w:val="none"/>
        </w:rPr>
        <w:t xml:space="preserve"> В крае в настоящее время функционирует 108 аккредитованная краевая федерация по 112 видам спорта. В 2025 году согласовано выделение средств на обеспечение уставной деятельности краевых аккредитованных спортивных федераций в размере 35,0 млн рублей.</w:t>
      </w:r>
    </w:p>
    <w:p w:rsidR="00047EBD" w:rsidRPr="00E1073A" w:rsidRDefault="00047EBD" w:rsidP="005F4801">
      <w:pPr>
        <w:widowControl w:val="0"/>
        <w:spacing w:after="0" w:line="360" w:lineRule="auto"/>
        <w:ind w:firstLine="709"/>
        <w:jc w:val="both"/>
        <w:rPr>
          <w:rStyle w:val="a5"/>
          <w:rFonts w:ascii="Times New Roman" w:hAnsi="Times New Roman" w:cs="Times New Roman"/>
          <w:color w:val="auto"/>
          <w:sz w:val="28"/>
          <w:szCs w:val="28"/>
          <w:u w:val="none"/>
        </w:rPr>
      </w:pPr>
    </w:p>
    <w:p w:rsidR="00245EBC" w:rsidRPr="00E1073A" w:rsidRDefault="00245EBC" w:rsidP="005F4801">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11</w:t>
      </w:r>
      <w:r w:rsidR="002A774A" w:rsidRPr="00E1073A">
        <w:rPr>
          <w:rStyle w:val="a5"/>
          <w:rFonts w:ascii="Times New Roman" w:hAnsi="Times New Roman" w:cs="Times New Roman"/>
          <w:b/>
          <w:color w:val="auto"/>
          <w:sz w:val="28"/>
          <w:szCs w:val="28"/>
          <w:u w:val="none"/>
        </w:rPr>
        <w:t>6</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245EBC" w:rsidRPr="00E1073A" w:rsidRDefault="002A1C5E" w:rsidP="005F4801">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Слышали про Планы развития городов. Скажите, что планируется сделать в сфере спорта в 2025 году по этим Планам и в каких городах?</w:t>
      </w:r>
    </w:p>
    <w:p w:rsidR="00245EBC" w:rsidRPr="00E1073A" w:rsidRDefault="00245EBC" w:rsidP="005F4801">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245EBC" w:rsidRPr="00E1073A" w:rsidRDefault="002A1C5E" w:rsidP="005F4801">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Планы развития городов утверждены Распоряжением Правительства России, в целях их реализации в проекте краевого бюджета на 2025 год  предусмотрены субсидии городским округам на разработку смет на капитальные ремонты 4-х спортивных школ в г. Арсеньеве, на создание универсальной спортивной площадки и поведение капитальных ремонтов 3-х спортивных объектов в г. Большой Камень, создание 2-х универсальных спортивных площадок и разработку сметы на создание картодрома в г. Находка, а также на проведение капитальных ремонтов 3-х спортивных объектов в г. Уссурийске. На данные цели в бюджете министерства физической культуры и спорта выделено 150,0 млн рублей.</w:t>
      </w:r>
    </w:p>
    <w:p w:rsidR="00047EBD" w:rsidRPr="00E1073A" w:rsidRDefault="00047EBD" w:rsidP="005F4801">
      <w:pPr>
        <w:widowControl w:val="0"/>
        <w:spacing w:after="0" w:line="360" w:lineRule="auto"/>
        <w:ind w:firstLine="709"/>
        <w:jc w:val="both"/>
        <w:rPr>
          <w:rStyle w:val="a5"/>
          <w:rFonts w:ascii="Times New Roman" w:hAnsi="Times New Roman" w:cs="Times New Roman"/>
          <w:color w:val="auto"/>
          <w:sz w:val="28"/>
          <w:szCs w:val="28"/>
          <w:u w:val="none"/>
        </w:rPr>
      </w:pPr>
    </w:p>
    <w:p w:rsidR="00245EBC" w:rsidRPr="00E1073A" w:rsidRDefault="00245EBC" w:rsidP="005F4801">
      <w:pPr>
        <w:widowControl w:val="0"/>
        <w:spacing w:after="0" w:line="360" w:lineRule="auto"/>
        <w:ind w:firstLine="709"/>
        <w:jc w:val="both"/>
        <w:rPr>
          <w:rStyle w:val="a5"/>
          <w:rFonts w:ascii="Times New Roman" w:hAnsi="Times New Roman" w:cs="Times New Roman"/>
          <w:b/>
          <w:color w:val="auto"/>
          <w:sz w:val="28"/>
          <w:szCs w:val="28"/>
          <w:u w:val="none"/>
        </w:rPr>
      </w:pPr>
      <w:r w:rsidRPr="00E1073A">
        <w:rPr>
          <w:rStyle w:val="a5"/>
          <w:rFonts w:ascii="Times New Roman" w:hAnsi="Times New Roman" w:cs="Times New Roman"/>
          <w:b/>
          <w:color w:val="auto"/>
          <w:sz w:val="28"/>
          <w:szCs w:val="28"/>
          <w:u w:val="none"/>
        </w:rPr>
        <w:t>11</w:t>
      </w:r>
      <w:r w:rsidR="002A774A" w:rsidRPr="00E1073A">
        <w:rPr>
          <w:rStyle w:val="a5"/>
          <w:rFonts w:ascii="Times New Roman" w:hAnsi="Times New Roman" w:cs="Times New Roman"/>
          <w:b/>
          <w:color w:val="auto"/>
          <w:sz w:val="28"/>
          <w:szCs w:val="28"/>
          <w:u w:val="none"/>
        </w:rPr>
        <w:t>7</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245EBC" w:rsidRPr="00E1073A" w:rsidRDefault="002A1C5E" w:rsidP="005F4801">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Какие спортивные объекты и где будут построены в 2025 году?</w:t>
      </w:r>
    </w:p>
    <w:p w:rsidR="00245EBC" w:rsidRPr="00E1073A" w:rsidRDefault="00245EBC" w:rsidP="005F4801">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245EBC" w:rsidRPr="00E1073A" w:rsidRDefault="002A1C5E"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lastRenderedPageBreak/>
        <w:t>–</w:t>
      </w:r>
      <w:r w:rsidR="00245EBC" w:rsidRPr="00E1073A">
        <w:rPr>
          <w:rStyle w:val="a5"/>
          <w:rFonts w:ascii="Times New Roman" w:hAnsi="Times New Roman" w:cs="Times New Roman"/>
          <w:color w:val="auto"/>
          <w:sz w:val="28"/>
          <w:szCs w:val="28"/>
          <w:u w:val="none"/>
        </w:rPr>
        <w:t xml:space="preserve"> В 2025 году планируется завершить: строительство крытых тренировочных катков в пгт</w:t>
      </w:r>
      <w:r w:rsidR="00980994"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Кавалерово,</w:t>
      </w:r>
      <w:r w:rsidR="00047EBD" w:rsidRPr="00E1073A">
        <w:rPr>
          <w:rStyle w:val="a5"/>
          <w:rFonts w:ascii="Times New Roman" w:hAnsi="Times New Roman" w:cs="Times New Roman"/>
          <w:color w:val="auto"/>
          <w:sz w:val="28"/>
          <w:szCs w:val="28"/>
          <w:u w:val="none"/>
        </w:rPr>
        <w:t xml:space="preserve"> </w:t>
      </w:r>
      <w:r w:rsidR="00245EBC" w:rsidRPr="00E1073A">
        <w:rPr>
          <w:rStyle w:val="a5"/>
          <w:rFonts w:ascii="Times New Roman" w:hAnsi="Times New Roman" w:cs="Times New Roman"/>
          <w:color w:val="auto"/>
          <w:sz w:val="28"/>
          <w:szCs w:val="28"/>
          <w:u w:val="none"/>
        </w:rPr>
        <w:t xml:space="preserve">Дальнегорск; крытого футбольного манежа в г. Владивостоке; ФОКа с бассейном в г. Большой Камень; реконструкцию стадиона </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Авангард</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в г. Арсеньеве, стадиона в с. Владимиро-Александровское.</w:t>
      </w:r>
    </w:p>
    <w:p w:rsidR="00047EBD" w:rsidRPr="00E1073A" w:rsidRDefault="00047EBD" w:rsidP="00245EBC">
      <w:pPr>
        <w:widowControl w:val="0"/>
        <w:spacing w:after="0" w:line="360" w:lineRule="auto"/>
        <w:ind w:firstLine="709"/>
        <w:jc w:val="both"/>
        <w:rPr>
          <w:rStyle w:val="a5"/>
          <w:rFonts w:ascii="Times New Roman" w:hAnsi="Times New Roman" w:cs="Times New Roman"/>
          <w:color w:val="auto"/>
          <w:sz w:val="28"/>
          <w:szCs w:val="28"/>
          <w:u w:val="none"/>
        </w:rPr>
      </w:pP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11</w:t>
      </w:r>
      <w:r w:rsidR="002A774A" w:rsidRPr="00E1073A">
        <w:rPr>
          <w:rStyle w:val="a5"/>
          <w:rFonts w:ascii="Times New Roman" w:hAnsi="Times New Roman" w:cs="Times New Roman"/>
          <w:b/>
          <w:color w:val="auto"/>
          <w:sz w:val="28"/>
          <w:szCs w:val="28"/>
          <w:u w:val="none"/>
        </w:rPr>
        <w:t>8</w:t>
      </w:r>
      <w:r w:rsidRPr="00E1073A">
        <w:rPr>
          <w:rStyle w:val="a5"/>
          <w:rFonts w:ascii="Times New Roman" w:hAnsi="Times New Roman" w:cs="Times New Roman"/>
          <w:b/>
          <w:color w:val="auto"/>
          <w:sz w:val="28"/>
          <w:szCs w:val="28"/>
          <w:u w:val="none"/>
        </w:rPr>
        <w:t>.</w:t>
      </w:r>
      <w:r w:rsidRPr="00E1073A">
        <w:rPr>
          <w:rStyle w:val="a5"/>
          <w:rFonts w:ascii="Times New Roman" w:hAnsi="Times New Roman" w:cs="Times New Roman"/>
          <w:color w:val="auto"/>
          <w:sz w:val="28"/>
          <w:szCs w:val="28"/>
          <w:u w:val="none"/>
        </w:rPr>
        <w:t xml:space="preserve"> </w:t>
      </w:r>
      <w:r w:rsidR="00332BCD" w:rsidRPr="00E1073A">
        <w:rPr>
          <w:rStyle w:val="a5"/>
          <w:rFonts w:ascii="Times New Roman" w:hAnsi="Times New Roman" w:cs="Times New Roman"/>
          <w:b/>
          <w:color w:val="auto"/>
          <w:sz w:val="28"/>
          <w:szCs w:val="28"/>
          <w:u w:val="none"/>
        </w:rPr>
        <w:t>Вопрос гражданина, проживающего в Приморском крае</w:t>
      </w:r>
    </w:p>
    <w:p w:rsidR="00245EBC" w:rsidRPr="00E1073A" w:rsidRDefault="002A1C5E"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Будут ли предусмотрены средства на инструкторов </w:t>
      </w:r>
      <w:r w:rsidR="00047EBD" w:rsidRPr="00E1073A">
        <w:rPr>
          <w:rStyle w:val="a5"/>
          <w:rFonts w:ascii="Times New Roman" w:hAnsi="Times New Roman" w:cs="Times New Roman"/>
          <w:color w:val="auto"/>
          <w:sz w:val="28"/>
          <w:szCs w:val="28"/>
          <w:u w:val="none"/>
        </w:rPr>
        <w:t xml:space="preserve">по спорту в сельских поселениях, </w:t>
      </w:r>
      <w:r w:rsidR="00245EBC" w:rsidRPr="00E1073A">
        <w:rPr>
          <w:rStyle w:val="a5"/>
          <w:rFonts w:ascii="Times New Roman" w:hAnsi="Times New Roman" w:cs="Times New Roman"/>
          <w:color w:val="auto"/>
          <w:sz w:val="28"/>
          <w:szCs w:val="28"/>
          <w:u w:val="none"/>
        </w:rPr>
        <w:t>где построены многофункциональные спортивные площадки?</w:t>
      </w: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245EBC" w:rsidRPr="00E1073A" w:rsidRDefault="002A1C5E"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В рамках государственной программы Приморского края </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Развитие физической культуры и спорта Приморского края</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планируется предоставление из краевого бюджета субсидий бюджетам 28-х муниципальных образований края в объеме 9,0 млн рублей на организацию физкультурно-массовой работы с населением по месту жительства. За счет данных средств будет выплачиваться заработная плата инструкторам по спорту - организаторам данной работы, в том числе в сельских поселениях на спортивных площадках, построенных в 2019-2024 годах.</w:t>
      </w:r>
    </w:p>
    <w:p w:rsidR="00047EBD" w:rsidRPr="00E1073A" w:rsidRDefault="00047EBD" w:rsidP="00245EBC">
      <w:pPr>
        <w:widowControl w:val="0"/>
        <w:spacing w:after="0" w:line="360" w:lineRule="auto"/>
        <w:ind w:firstLine="709"/>
        <w:jc w:val="both"/>
        <w:rPr>
          <w:rStyle w:val="a5"/>
          <w:rFonts w:ascii="Times New Roman" w:hAnsi="Times New Roman" w:cs="Times New Roman"/>
          <w:color w:val="auto"/>
          <w:sz w:val="28"/>
          <w:szCs w:val="28"/>
          <w:u w:val="none"/>
        </w:rPr>
      </w:pPr>
    </w:p>
    <w:p w:rsidR="005F4801" w:rsidRPr="00E1073A" w:rsidRDefault="00245EBC"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11</w:t>
      </w:r>
      <w:r w:rsidR="002A774A" w:rsidRPr="00E1073A">
        <w:rPr>
          <w:rStyle w:val="a5"/>
          <w:rFonts w:ascii="Times New Roman" w:hAnsi="Times New Roman" w:cs="Times New Roman"/>
          <w:b/>
          <w:color w:val="auto"/>
          <w:sz w:val="28"/>
          <w:szCs w:val="28"/>
          <w:u w:val="none"/>
        </w:rPr>
        <w:t>9</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245EBC"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Скажите, планируется ли что-нибудь построить в северных территориях края?</w:t>
      </w:r>
    </w:p>
    <w:p w:rsidR="00245EBC" w:rsidRPr="00E1073A" w:rsidRDefault="00245EBC"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245EBC"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В 2025 году планируется применить типовой проект и построить   </w:t>
      </w:r>
      <w:r w:rsidR="00047EBD" w:rsidRPr="00E1073A">
        <w:rPr>
          <w:rStyle w:val="a5"/>
          <w:rFonts w:ascii="Times New Roman" w:hAnsi="Times New Roman" w:cs="Times New Roman"/>
          <w:color w:val="auto"/>
          <w:sz w:val="28"/>
          <w:szCs w:val="28"/>
          <w:u w:val="none"/>
        </w:rPr>
        <w:t>быстровозводимый</w:t>
      </w:r>
      <w:r w:rsidR="00245EBC" w:rsidRPr="00E1073A">
        <w:rPr>
          <w:rStyle w:val="a5"/>
          <w:rFonts w:ascii="Times New Roman" w:hAnsi="Times New Roman" w:cs="Times New Roman"/>
          <w:color w:val="auto"/>
          <w:sz w:val="28"/>
          <w:szCs w:val="28"/>
          <w:u w:val="none"/>
        </w:rPr>
        <w:t xml:space="preserve"> модульный физкультурно-оздоровительный комплекс в с. Новопокровка Красноармейского района на который выделено 163,3 млн рублей.  В 2026 году планируется завершение строительства ФОКа в пгт. Лучегорск.</w:t>
      </w:r>
    </w:p>
    <w:p w:rsidR="00047EBD" w:rsidRPr="00E1073A" w:rsidRDefault="00047EBD"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245EBC" w:rsidRPr="00E1073A" w:rsidRDefault="00245EBC"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w:t>
      </w:r>
      <w:r w:rsidR="002A774A" w:rsidRPr="00E1073A">
        <w:rPr>
          <w:rStyle w:val="a5"/>
          <w:rFonts w:ascii="Times New Roman" w:hAnsi="Times New Roman" w:cs="Times New Roman"/>
          <w:b/>
          <w:color w:val="auto"/>
          <w:sz w:val="28"/>
          <w:szCs w:val="28"/>
          <w:u w:val="none"/>
        </w:rPr>
        <w:t>20</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245EBC"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Профессиональному спорту тоже деньги нужны! Что вы запланировали </w:t>
      </w:r>
      <w:r w:rsidR="00245EBC" w:rsidRPr="00E1073A">
        <w:rPr>
          <w:rStyle w:val="a5"/>
          <w:rFonts w:ascii="Times New Roman" w:hAnsi="Times New Roman" w:cs="Times New Roman"/>
          <w:color w:val="auto"/>
          <w:sz w:val="28"/>
          <w:szCs w:val="28"/>
          <w:u w:val="none"/>
        </w:rPr>
        <w:lastRenderedPageBreak/>
        <w:t>на следующий год?</w:t>
      </w:r>
    </w:p>
    <w:p w:rsidR="00245EBC" w:rsidRPr="00E1073A" w:rsidRDefault="00245EBC"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245EBC"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В 2025 году планируется оказание государственной поддержки из краевого бюджета в форме субсидий профессиональным спортивным клубам, спортивные команды которых участвуют от имени Приморского края в официальных межрегиональных, всероссийских и международных спортивных соревнованиях. Такую поддержку получат Приморские клубы по хоккею, спидвею, хоккею с мячом, футболу и баскетболу, бадминтону, волейболу в размере 1 072,3 млн рублей.</w:t>
      </w:r>
    </w:p>
    <w:p w:rsidR="00047EBD" w:rsidRPr="00E1073A" w:rsidRDefault="00047EBD"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245EBC" w:rsidRPr="00E1073A" w:rsidRDefault="00245EBC"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w:t>
      </w:r>
      <w:r w:rsidR="002A774A" w:rsidRPr="00E1073A">
        <w:rPr>
          <w:rStyle w:val="a5"/>
          <w:rFonts w:ascii="Times New Roman" w:hAnsi="Times New Roman" w:cs="Times New Roman"/>
          <w:b/>
          <w:color w:val="auto"/>
          <w:sz w:val="28"/>
          <w:szCs w:val="28"/>
          <w:u w:val="none"/>
        </w:rPr>
        <w:t>21</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245EBC"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Могу ли я получить выплату за первенство России 2024 года в 2025 году?</w:t>
      </w:r>
    </w:p>
    <w:p w:rsidR="00245EBC" w:rsidRPr="00E1073A" w:rsidRDefault="00245EBC"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245EBC"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Да, можете, постановление Администрации Приморского края от 24.12.2013 № 500-па </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О призовых выплатах спортсменам Приморского края и их тренерам</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регламентирует предоставление указанной выплаты.</w:t>
      </w:r>
    </w:p>
    <w:p w:rsidR="00047EBD" w:rsidRPr="00E1073A" w:rsidRDefault="00047EBD"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245EBC" w:rsidRPr="00E1073A" w:rsidRDefault="00245EBC"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12</w:t>
      </w:r>
      <w:r w:rsidR="002A774A" w:rsidRPr="00E1073A">
        <w:rPr>
          <w:rStyle w:val="a5"/>
          <w:rFonts w:ascii="Times New Roman" w:hAnsi="Times New Roman" w:cs="Times New Roman"/>
          <w:b/>
          <w:color w:val="auto"/>
          <w:sz w:val="28"/>
          <w:szCs w:val="28"/>
          <w:u w:val="none"/>
        </w:rPr>
        <w:t>2</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245EBC"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Предусмотрены ли меры поддержки социально ориентированным некоммерческим организациям в 2025 году в сфере спорта?</w:t>
      </w:r>
    </w:p>
    <w:p w:rsidR="00245EBC" w:rsidRPr="00E1073A" w:rsidRDefault="00245EBC"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245EBC"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Да, меры поддержки будут предусмотрены юридическим лицам (за исключением государственных и муниципальных учреждений) - производителям товаров (услуг, работ) на возмещение затрат, возникающих при предоставлении ими льгот по оплате физкультурно-спортивных услуг населению Приморского в размере 71,1 млн рублей.</w:t>
      </w:r>
    </w:p>
    <w:p w:rsidR="00047EBD" w:rsidRPr="00E1073A" w:rsidRDefault="00047EBD"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245EBC" w:rsidRPr="00E1073A" w:rsidRDefault="00245EBC"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12</w:t>
      </w:r>
      <w:r w:rsidR="002A774A" w:rsidRPr="00E1073A">
        <w:rPr>
          <w:rStyle w:val="a5"/>
          <w:rFonts w:ascii="Times New Roman" w:hAnsi="Times New Roman" w:cs="Times New Roman"/>
          <w:b/>
          <w:color w:val="auto"/>
          <w:sz w:val="28"/>
          <w:szCs w:val="28"/>
          <w:u w:val="none"/>
        </w:rPr>
        <w:t>3</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245EBC"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Будут ли привлечены в 2025 году федеральные деньги на развитие спорта и на какие цели?</w:t>
      </w:r>
    </w:p>
    <w:p w:rsidR="00245EBC" w:rsidRPr="00E1073A" w:rsidRDefault="00245EBC"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lastRenderedPageBreak/>
        <w:t>Ответ:</w:t>
      </w:r>
    </w:p>
    <w:p w:rsidR="00245EBC"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Да, в 2025 году в пгт. Ольга планируется завершить строительство быстровозводимого физкультурно-оздоровительного комплекса и </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умной</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спортивной площадки в с. Хороль в рамках федерального проекта </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Бизнес спринт</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На данные цели будут предусмотрены средства федерального и краевого бюджетов в размере 156,9 млн рублей.</w:t>
      </w:r>
    </w:p>
    <w:p w:rsidR="00047EBD" w:rsidRPr="00E1073A" w:rsidRDefault="00047EBD"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245EBC" w:rsidRPr="00E1073A" w:rsidRDefault="00245EBC"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12</w:t>
      </w:r>
      <w:r w:rsidR="002A774A" w:rsidRPr="00E1073A">
        <w:rPr>
          <w:rStyle w:val="a5"/>
          <w:rFonts w:ascii="Times New Roman" w:hAnsi="Times New Roman" w:cs="Times New Roman"/>
          <w:b/>
          <w:color w:val="auto"/>
          <w:sz w:val="28"/>
          <w:szCs w:val="28"/>
          <w:u w:val="none"/>
        </w:rPr>
        <w:t>4</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245EBC"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Будет ли продолжено оснащение лыжных трасс, катков и троп здоровья?</w:t>
      </w:r>
    </w:p>
    <w:p w:rsidR="00245EBC" w:rsidRPr="00E1073A" w:rsidRDefault="00245EBC"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245EBC" w:rsidRPr="00E1073A" w:rsidRDefault="002A1C5E"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Да, в 2025 году планируется предоставление из краевого бюджета субсидии на приобретение и поставку спортивного инвентаря, спортивного оборудования и иного имущества для развития массового спорта в размере 70,0 млн рублей для 31 муниципалитета. За счет средств субсидии планируется приобретение модульных сооружений для организации пунктов проката, оснащения под сантехнический узел, спортивной техники для лыжного спорта (ратраки, снегоходы, трассоукладчики), электронных устройств для проведения соревнований по лыжному спорту, комплектов лыжного инвентаря, скандинавских палок, коньков, лыжероллеров.</w:t>
      </w:r>
    </w:p>
    <w:p w:rsidR="00047EBD" w:rsidRPr="00E1073A" w:rsidRDefault="00047EBD" w:rsidP="00245EBC">
      <w:pPr>
        <w:widowControl w:val="0"/>
        <w:spacing w:after="0" w:line="360" w:lineRule="auto"/>
        <w:ind w:firstLine="709"/>
        <w:jc w:val="both"/>
        <w:rPr>
          <w:rStyle w:val="a5"/>
          <w:rFonts w:ascii="Times New Roman" w:hAnsi="Times New Roman" w:cs="Times New Roman"/>
          <w:color w:val="auto"/>
          <w:sz w:val="28"/>
          <w:szCs w:val="28"/>
          <w:u w:val="none"/>
        </w:rPr>
      </w:pP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12</w:t>
      </w:r>
      <w:r w:rsidR="002A774A" w:rsidRPr="00E1073A">
        <w:rPr>
          <w:rStyle w:val="a5"/>
          <w:rFonts w:ascii="Times New Roman" w:hAnsi="Times New Roman" w:cs="Times New Roman"/>
          <w:b/>
          <w:color w:val="auto"/>
          <w:sz w:val="28"/>
          <w:szCs w:val="28"/>
          <w:u w:val="none"/>
        </w:rPr>
        <w:t>5</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245EBC" w:rsidRPr="00E1073A" w:rsidRDefault="002A1C5E"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Каким образом краевым Правительством оказывается поддержка спортивных школ?</w:t>
      </w: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245EBC" w:rsidRPr="00E1073A" w:rsidRDefault="002A1C5E"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На данные цели в рамках государственной программы Приморского края </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Развитие физической культуры и спорта Приморского края</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в 2025 году будут предусмотрены мероприятия за счет средств  краевого бюджетов, в том числе: на обеспечение уровня софинансирования муниципальных организаций, осуществляющих спортивную подготовку в соответствии с требованиями федеральных стандартов спортивной подготовки</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в размере 33,66 млн рублей за </w:t>
      </w:r>
      <w:r w:rsidR="00245EBC" w:rsidRPr="00E1073A">
        <w:rPr>
          <w:rStyle w:val="a5"/>
          <w:rFonts w:ascii="Times New Roman" w:hAnsi="Times New Roman" w:cs="Times New Roman"/>
          <w:color w:val="auto"/>
          <w:sz w:val="28"/>
          <w:szCs w:val="28"/>
          <w:u w:val="none"/>
        </w:rPr>
        <w:lastRenderedPageBreak/>
        <w:t xml:space="preserve">счет средств краевого бюджета, на которые приобретается спортивный инвентарь, оборудование, экипировка, тренировочные мероприятия - получателями субсидии являются 35 муниципальных школ в 12-ти муниципалитетах, что по сравнению с 2024 годом выше на 16,0 млн рублей по сравнению с 2024 годом. Также в целях обеспечения финансового обеспечения спортивной подготовки 1521 спортсмена Краевой спортивной школе олимпийского резерва на развитие 17 видов спорта будет выделено 173,7 млн рублей, Центру адаптивного спорта на </w:t>
      </w:r>
      <w:r w:rsidR="00047EBD" w:rsidRPr="00E1073A">
        <w:rPr>
          <w:rStyle w:val="a5"/>
          <w:rFonts w:ascii="Times New Roman" w:hAnsi="Times New Roman" w:cs="Times New Roman"/>
          <w:color w:val="auto"/>
          <w:sz w:val="28"/>
          <w:szCs w:val="28"/>
          <w:u w:val="none"/>
        </w:rPr>
        <w:t>развитие 14 видов спорта для 70 </w:t>
      </w:r>
      <w:r w:rsidR="00245EBC" w:rsidRPr="00E1073A">
        <w:rPr>
          <w:rStyle w:val="a5"/>
          <w:rFonts w:ascii="Times New Roman" w:hAnsi="Times New Roman" w:cs="Times New Roman"/>
          <w:color w:val="auto"/>
          <w:sz w:val="28"/>
          <w:szCs w:val="28"/>
          <w:u w:val="none"/>
        </w:rPr>
        <w:t>спортсменов выделено 20,8 млн рублей.</w:t>
      </w:r>
    </w:p>
    <w:p w:rsidR="00047EBD" w:rsidRPr="00E1073A" w:rsidRDefault="00047EBD" w:rsidP="00245EBC">
      <w:pPr>
        <w:widowControl w:val="0"/>
        <w:spacing w:after="0" w:line="360" w:lineRule="auto"/>
        <w:ind w:firstLine="709"/>
        <w:jc w:val="both"/>
        <w:rPr>
          <w:rStyle w:val="a5"/>
          <w:rFonts w:ascii="Times New Roman" w:hAnsi="Times New Roman" w:cs="Times New Roman"/>
          <w:color w:val="auto"/>
          <w:sz w:val="28"/>
          <w:szCs w:val="28"/>
          <w:u w:val="none"/>
        </w:rPr>
      </w:pP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12</w:t>
      </w:r>
      <w:r w:rsidR="002A774A" w:rsidRPr="00E1073A">
        <w:rPr>
          <w:rStyle w:val="a5"/>
          <w:rFonts w:ascii="Times New Roman" w:hAnsi="Times New Roman" w:cs="Times New Roman"/>
          <w:b/>
          <w:color w:val="auto"/>
          <w:sz w:val="28"/>
          <w:szCs w:val="28"/>
          <w:u w:val="none"/>
        </w:rPr>
        <w:t>6</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245EBC" w:rsidRPr="00E1073A" w:rsidRDefault="002A1C5E"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Будут ли в 2025 году модернизировать спортивные объекты в крае?</w:t>
      </w: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245EBC" w:rsidRPr="00E1073A" w:rsidRDefault="002A1C5E"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В 2025 году планируется произвести капитальный ремонт 2-х спортивных залов и спортивной площадки в городе Большой Камень и спортивного комплекса </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Локомотив</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ледовой арены и фасада плавательного бассейна </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Чайка</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в городе Уссурийске. На данные цели в проекте краевого бюджет</w:t>
      </w:r>
      <w:r w:rsidR="00047EBD" w:rsidRPr="00E1073A">
        <w:rPr>
          <w:rStyle w:val="a5"/>
          <w:rFonts w:ascii="Times New Roman" w:hAnsi="Times New Roman" w:cs="Times New Roman"/>
          <w:color w:val="auto"/>
          <w:sz w:val="28"/>
          <w:szCs w:val="28"/>
          <w:u w:val="none"/>
        </w:rPr>
        <w:t>а</w:t>
      </w:r>
      <w:r w:rsidR="00245EBC" w:rsidRPr="00E1073A">
        <w:rPr>
          <w:rStyle w:val="a5"/>
          <w:rFonts w:ascii="Times New Roman" w:hAnsi="Times New Roman" w:cs="Times New Roman"/>
          <w:color w:val="auto"/>
          <w:sz w:val="28"/>
          <w:szCs w:val="28"/>
          <w:u w:val="none"/>
        </w:rPr>
        <w:t xml:space="preserve"> предусмотрено 99,8 млн рублей.</w:t>
      </w:r>
    </w:p>
    <w:p w:rsidR="00047EBD" w:rsidRPr="00E1073A" w:rsidRDefault="00047EBD" w:rsidP="00245EBC">
      <w:pPr>
        <w:widowControl w:val="0"/>
        <w:spacing w:after="0" w:line="360" w:lineRule="auto"/>
        <w:ind w:firstLine="709"/>
        <w:jc w:val="both"/>
        <w:rPr>
          <w:rStyle w:val="a5"/>
          <w:rFonts w:ascii="Times New Roman" w:hAnsi="Times New Roman" w:cs="Times New Roman"/>
          <w:color w:val="auto"/>
          <w:sz w:val="28"/>
          <w:szCs w:val="28"/>
          <w:u w:val="none"/>
        </w:rPr>
      </w:pP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12</w:t>
      </w:r>
      <w:r w:rsidR="002A774A" w:rsidRPr="00E1073A">
        <w:rPr>
          <w:rStyle w:val="a5"/>
          <w:rFonts w:ascii="Times New Roman" w:hAnsi="Times New Roman" w:cs="Times New Roman"/>
          <w:b/>
          <w:color w:val="auto"/>
          <w:sz w:val="28"/>
          <w:szCs w:val="28"/>
          <w:u w:val="none"/>
        </w:rPr>
        <w:t>7</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b/>
          <w:color w:val="auto"/>
          <w:sz w:val="28"/>
          <w:szCs w:val="28"/>
          <w:u w:val="none"/>
        </w:rPr>
        <w:t xml:space="preserve"> Вопрос гражданина, проживающего в Приморском крае</w:t>
      </w:r>
    </w:p>
    <w:p w:rsidR="00245EBC" w:rsidRPr="00E1073A" w:rsidRDefault="002A1C5E"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Слышали, что в микрорайоне Ливадия города Находки планируется строительство Картодрома, когда он будет построен?</w:t>
      </w: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Ответ: </w:t>
      </w:r>
    </w:p>
    <w:p w:rsidR="00245EBC" w:rsidRPr="00E1073A" w:rsidRDefault="002A1C5E"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Проектом бюджета на 2025 год </w:t>
      </w:r>
      <w:r w:rsidR="00047EBD" w:rsidRPr="00E1073A">
        <w:rPr>
          <w:rStyle w:val="a5"/>
          <w:rFonts w:ascii="Times New Roman" w:hAnsi="Times New Roman" w:cs="Times New Roman"/>
          <w:color w:val="auto"/>
          <w:sz w:val="28"/>
          <w:szCs w:val="28"/>
          <w:u w:val="none"/>
        </w:rPr>
        <w:t>будут предусмотрены средства на </w:t>
      </w:r>
      <w:r w:rsidR="00245EBC" w:rsidRPr="00E1073A">
        <w:rPr>
          <w:rStyle w:val="a5"/>
          <w:rFonts w:ascii="Times New Roman" w:hAnsi="Times New Roman" w:cs="Times New Roman"/>
          <w:color w:val="auto"/>
          <w:sz w:val="28"/>
          <w:szCs w:val="28"/>
          <w:u w:val="none"/>
        </w:rPr>
        <w:t>проектирование данного объекта в размере 4,5 млн рублей, само строительство будет осуществляться в 2025-2026 годах.</w:t>
      </w:r>
    </w:p>
    <w:p w:rsidR="00047EBD" w:rsidRPr="00E1073A" w:rsidRDefault="00047EBD" w:rsidP="00245EBC">
      <w:pPr>
        <w:widowControl w:val="0"/>
        <w:spacing w:after="0" w:line="360" w:lineRule="auto"/>
        <w:ind w:firstLine="709"/>
        <w:jc w:val="both"/>
        <w:rPr>
          <w:rStyle w:val="a5"/>
          <w:rFonts w:ascii="Times New Roman" w:hAnsi="Times New Roman" w:cs="Times New Roman"/>
          <w:color w:val="auto"/>
          <w:sz w:val="28"/>
          <w:szCs w:val="28"/>
          <w:u w:val="none"/>
        </w:rPr>
      </w:pP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12</w:t>
      </w:r>
      <w:r w:rsidR="002A774A" w:rsidRPr="00E1073A">
        <w:rPr>
          <w:rStyle w:val="a5"/>
          <w:rFonts w:ascii="Times New Roman" w:hAnsi="Times New Roman" w:cs="Times New Roman"/>
          <w:b/>
          <w:color w:val="auto"/>
          <w:sz w:val="28"/>
          <w:szCs w:val="28"/>
          <w:u w:val="none"/>
        </w:rPr>
        <w:t>8</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color w:val="auto"/>
          <w:sz w:val="28"/>
          <w:szCs w:val="28"/>
          <w:u w:val="none"/>
        </w:rPr>
        <w:t xml:space="preserve"> </w:t>
      </w:r>
      <w:r w:rsidR="00332BCD" w:rsidRPr="00E1073A">
        <w:rPr>
          <w:rStyle w:val="a5"/>
          <w:rFonts w:ascii="Times New Roman" w:hAnsi="Times New Roman" w:cs="Times New Roman"/>
          <w:b/>
          <w:color w:val="auto"/>
          <w:sz w:val="28"/>
          <w:szCs w:val="28"/>
          <w:u w:val="none"/>
        </w:rPr>
        <w:t>Вопрос гражданина, проживающего в Приморском крае</w:t>
      </w:r>
    </w:p>
    <w:p w:rsidR="00245EBC" w:rsidRPr="00E1073A" w:rsidRDefault="002A1C5E"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Будет ли край оказывать поддержку частным спортивным сооружениям?</w:t>
      </w: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245EBC" w:rsidRPr="00E1073A" w:rsidRDefault="002A1C5E"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lastRenderedPageBreak/>
        <w:t>–</w:t>
      </w:r>
      <w:r w:rsidR="00245EBC" w:rsidRPr="00E1073A">
        <w:rPr>
          <w:rStyle w:val="a5"/>
          <w:rFonts w:ascii="Times New Roman" w:hAnsi="Times New Roman" w:cs="Times New Roman"/>
          <w:color w:val="auto"/>
          <w:sz w:val="28"/>
          <w:szCs w:val="28"/>
          <w:u w:val="none"/>
        </w:rPr>
        <w:t xml:space="preserve"> В 2025 году в целях оказания мер поддержки по приведению в нормативное состояние спортивных объектов будут предусмотрены субсидии юридическим лицам на возмещение затрат, связанных с капитальным ремонтом спортивных объектов. Общий размер субсидии составляет 34,6 млн рублей.</w:t>
      </w:r>
    </w:p>
    <w:p w:rsidR="00047EBD" w:rsidRPr="00E1073A" w:rsidRDefault="00047EBD" w:rsidP="00245EBC">
      <w:pPr>
        <w:widowControl w:val="0"/>
        <w:spacing w:after="0" w:line="360" w:lineRule="auto"/>
        <w:ind w:firstLine="709"/>
        <w:jc w:val="both"/>
        <w:rPr>
          <w:rStyle w:val="a5"/>
          <w:rFonts w:ascii="Times New Roman" w:hAnsi="Times New Roman" w:cs="Times New Roman"/>
          <w:color w:val="auto"/>
          <w:sz w:val="28"/>
          <w:szCs w:val="28"/>
          <w:u w:val="none"/>
        </w:rPr>
      </w:pP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12</w:t>
      </w:r>
      <w:r w:rsidR="002A774A" w:rsidRPr="00E1073A">
        <w:rPr>
          <w:rStyle w:val="a5"/>
          <w:rFonts w:ascii="Times New Roman" w:hAnsi="Times New Roman" w:cs="Times New Roman"/>
          <w:b/>
          <w:color w:val="auto"/>
          <w:sz w:val="28"/>
          <w:szCs w:val="28"/>
          <w:u w:val="none"/>
        </w:rPr>
        <w:t>9</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color w:val="auto"/>
          <w:sz w:val="28"/>
          <w:szCs w:val="28"/>
          <w:u w:val="none"/>
        </w:rPr>
        <w:t xml:space="preserve"> </w:t>
      </w:r>
      <w:r w:rsidR="00332BCD" w:rsidRPr="00E1073A">
        <w:rPr>
          <w:rStyle w:val="a5"/>
          <w:rFonts w:ascii="Times New Roman" w:hAnsi="Times New Roman" w:cs="Times New Roman"/>
          <w:b/>
          <w:color w:val="auto"/>
          <w:sz w:val="28"/>
          <w:szCs w:val="28"/>
          <w:u w:val="none"/>
        </w:rPr>
        <w:t>Вопрос гражданина, проживающего в Приморском крае</w:t>
      </w:r>
    </w:p>
    <w:p w:rsidR="00245EBC" w:rsidRPr="00E1073A" w:rsidRDefault="002A1C5E"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Какие меры поддержки спортивных общественных организаций будут продолжены в 2025 году?</w:t>
      </w: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245EBC" w:rsidRPr="00E1073A" w:rsidRDefault="002A1C5E"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В 2025 году будет продолжено предоставление грантов федерациям бокса, мотоциклетного спорта, лыжных гонок, федерации хоккея, триатлона, парашютного спорта, Всерос</w:t>
      </w:r>
      <w:r w:rsidR="00047EBD" w:rsidRPr="00E1073A">
        <w:rPr>
          <w:rStyle w:val="a5"/>
          <w:rFonts w:ascii="Times New Roman" w:hAnsi="Times New Roman" w:cs="Times New Roman"/>
          <w:color w:val="auto"/>
          <w:sz w:val="28"/>
          <w:szCs w:val="28"/>
          <w:u w:val="none"/>
        </w:rPr>
        <w:t>с</w:t>
      </w:r>
      <w:r w:rsidR="00245EBC" w:rsidRPr="00E1073A">
        <w:rPr>
          <w:rStyle w:val="a5"/>
          <w:rFonts w:ascii="Times New Roman" w:hAnsi="Times New Roman" w:cs="Times New Roman"/>
          <w:color w:val="auto"/>
          <w:sz w:val="28"/>
          <w:szCs w:val="28"/>
          <w:u w:val="none"/>
        </w:rPr>
        <w:t xml:space="preserve">ийскому физкультурно-спортивному обществу </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Динамо</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самбо, АНО </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Приморье мотокросс</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скалолазания, Футбольной академии </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Динамо</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имени Л.И. Яшина в Приморском крае. В проекте бюджета на указанные меры поддержки будет предусмотрено 140,4 млн рублей.</w:t>
      </w:r>
    </w:p>
    <w:p w:rsidR="00047EBD" w:rsidRPr="00E1073A" w:rsidRDefault="00047EBD" w:rsidP="00245EBC">
      <w:pPr>
        <w:widowControl w:val="0"/>
        <w:spacing w:after="0" w:line="360" w:lineRule="auto"/>
        <w:ind w:firstLine="709"/>
        <w:jc w:val="both"/>
        <w:rPr>
          <w:rStyle w:val="a5"/>
          <w:rFonts w:ascii="Times New Roman" w:hAnsi="Times New Roman" w:cs="Times New Roman"/>
          <w:color w:val="auto"/>
          <w:sz w:val="28"/>
          <w:szCs w:val="28"/>
          <w:u w:val="none"/>
        </w:rPr>
      </w:pP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w:t>
      </w:r>
      <w:r w:rsidR="002A774A" w:rsidRPr="00E1073A">
        <w:rPr>
          <w:rStyle w:val="a5"/>
          <w:rFonts w:ascii="Times New Roman" w:hAnsi="Times New Roman" w:cs="Times New Roman"/>
          <w:b/>
          <w:color w:val="auto"/>
          <w:sz w:val="28"/>
          <w:szCs w:val="28"/>
          <w:u w:val="none"/>
        </w:rPr>
        <w:t>30</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color w:val="auto"/>
          <w:sz w:val="28"/>
          <w:szCs w:val="28"/>
          <w:u w:val="none"/>
        </w:rPr>
        <w:t xml:space="preserve"> </w:t>
      </w:r>
      <w:r w:rsidR="00332BCD" w:rsidRPr="00E1073A">
        <w:rPr>
          <w:rStyle w:val="a5"/>
          <w:rFonts w:ascii="Times New Roman" w:hAnsi="Times New Roman" w:cs="Times New Roman"/>
          <w:b/>
          <w:color w:val="auto"/>
          <w:sz w:val="28"/>
          <w:szCs w:val="28"/>
          <w:u w:val="none"/>
        </w:rPr>
        <w:t>Вопрос гражданина, проживающего в Приморском крае</w:t>
      </w:r>
    </w:p>
    <w:p w:rsidR="00245EBC" w:rsidRPr="00E1073A" w:rsidRDefault="002A1C5E"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В 2024 году в с. Хороль ведутся работы по подготовке основания для умной спортивной площадки. Выделены ли на 2025 год средства на строительство самой площадки?</w:t>
      </w: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245EBC" w:rsidRPr="00E1073A" w:rsidRDefault="002A1C5E"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В целях завершения создания </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умной</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спортивной площадки в рамках федерального проекта </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Бизнес спринт</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согласовано выделение дополнительных средств краевого бюджета в размере 5,7 млн рублей, в целом расходы на создание площадки в 2025 году составят 20,5 млн рублей.</w:t>
      </w:r>
    </w:p>
    <w:p w:rsidR="00047EBD" w:rsidRPr="00E1073A" w:rsidRDefault="00047EBD" w:rsidP="00245EBC">
      <w:pPr>
        <w:widowControl w:val="0"/>
        <w:spacing w:after="0" w:line="360" w:lineRule="auto"/>
        <w:ind w:firstLine="709"/>
        <w:jc w:val="both"/>
        <w:rPr>
          <w:rStyle w:val="a5"/>
          <w:rFonts w:ascii="Times New Roman" w:hAnsi="Times New Roman" w:cs="Times New Roman"/>
          <w:color w:val="auto"/>
          <w:sz w:val="28"/>
          <w:szCs w:val="28"/>
          <w:u w:val="none"/>
        </w:rPr>
      </w:pP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w:t>
      </w:r>
      <w:r w:rsidR="002A774A" w:rsidRPr="00E1073A">
        <w:rPr>
          <w:rStyle w:val="a5"/>
          <w:rFonts w:ascii="Times New Roman" w:hAnsi="Times New Roman" w:cs="Times New Roman"/>
          <w:b/>
          <w:color w:val="auto"/>
          <w:sz w:val="28"/>
          <w:szCs w:val="28"/>
          <w:u w:val="none"/>
        </w:rPr>
        <w:t>31</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color w:val="auto"/>
          <w:sz w:val="28"/>
          <w:szCs w:val="28"/>
          <w:u w:val="none"/>
        </w:rPr>
        <w:t xml:space="preserve"> </w:t>
      </w:r>
      <w:r w:rsidR="00332BCD" w:rsidRPr="00E1073A">
        <w:rPr>
          <w:rStyle w:val="a5"/>
          <w:rFonts w:ascii="Times New Roman" w:hAnsi="Times New Roman" w:cs="Times New Roman"/>
          <w:b/>
          <w:color w:val="auto"/>
          <w:sz w:val="28"/>
          <w:szCs w:val="28"/>
          <w:u w:val="none"/>
        </w:rPr>
        <w:t>Вопрос гражданина, проживающего в Приморском крае</w:t>
      </w:r>
    </w:p>
    <w:p w:rsidR="00245EBC" w:rsidRPr="00E1073A" w:rsidRDefault="002A1C5E"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В пгт</w:t>
      </w:r>
      <w:r w:rsidR="00980994"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Лучегорск построили новую гребную базу, это очень улучшило качество спортивной подготовки спортсменов, единственное чего не хватает - это новых лодок для занятий на байдарках и каноэ. Можно ли рассчитывать, что </w:t>
      </w:r>
      <w:r w:rsidR="00245EBC" w:rsidRPr="00E1073A">
        <w:rPr>
          <w:rStyle w:val="a5"/>
          <w:rFonts w:ascii="Times New Roman" w:hAnsi="Times New Roman" w:cs="Times New Roman"/>
          <w:color w:val="auto"/>
          <w:sz w:val="28"/>
          <w:szCs w:val="28"/>
          <w:u w:val="none"/>
        </w:rPr>
        <w:lastRenderedPageBreak/>
        <w:t>их приобретут в 2025 году?</w:t>
      </w: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Ответ: </w:t>
      </w:r>
    </w:p>
    <w:p w:rsidR="00245EBC" w:rsidRPr="00E1073A" w:rsidRDefault="002A1C5E"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 </w:t>
      </w:r>
      <w:r w:rsidR="00245EBC" w:rsidRPr="00E1073A">
        <w:rPr>
          <w:rStyle w:val="a5"/>
          <w:rFonts w:ascii="Times New Roman" w:hAnsi="Times New Roman" w:cs="Times New Roman"/>
          <w:color w:val="auto"/>
          <w:sz w:val="28"/>
          <w:szCs w:val="28"/>
          <w:u w:val="none"/>
        </w:rPr>
        <w:t>Действительно, в 2023 году были проведены работы по созданию новой гребной базы и она успешно функционирует. Лодки в количестве 21 штуки, в том числе: 8 лодок каноэ, 13 лодок байдарок будут приобретены Краевой спортивной школой олимпийского резерва в 2025 году, на эти цели предусмотрено 5,3 млн рублей. Также будут проведены работы по обустройству прилегающей территории, в том числе: озеленение, укладка асфальтобетонного покрытия, оснащение спортивной площадки резиновой плиткой, на данные цели будет выделено 8,3 млн рублей.</w:t>
      </w:r>
    </w:p>
    <w:p w:rsidR="00047EBD" w:rsidRPr="00E1073A" w:rsidRDefault="00047EBD" w:rsidP="00245EBC">
      <w:pPr>
        <w:widowControl w:val="0"/>
        <w:spacing w:after="0" w:line="360" w:lineRule="auto"/>
        <w:ind w:firstLine="709"/>
        <w:jc w:val="both"/>
        <w:rPr>
          <w:rStyle w:val="a5"/>
          <w:rFonts w:ascii="Times New Roman" w:hAnsi="Times New Roman" w:cs="Times New Roman"/>
          <w:color w:val="auto"/>
          <w:sz w:val="28"/>
          <w:szCs w:val="28"/>
          <w:u w:val="none"/>
        </w:rPr>
      </w:pP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b/>
          <w:color w:val="auto"/>
          <w:sz w:val="28"/>
          <w:szCs w:val="28"/>
          <w:u w:val="none"/>
        </w:rPr>
        <w:t>13</w:t>
      </w:r>
      <w:r w:rsidR="002A774A" w:rsidRPr="00E1073A">
        <w:rPr>
          <w:rStyle w:val="a5"/>
          <w:rFonts w:ascii="Times New Roman" w:hAnsi="Times New Roman" w:cs="Times New Roman"/>
          <w:b/>
          <w:color w:val="auto"/>
          <w:sz w:val="28"/>
          <w:szCs w:val="28"/>
          <w:u w:val="none"/>
        </w:rPr>
        <w:t>2</w:t>
      </w:r>
      <w:r w:rsidRPr="00E1073A">
        <w:rPr>
          <w:rStyle w:val="a5"/>
          <w:rFonts w:ascii="Times New Roman" w:hAnsi="Times New Roman" w:cs="Times New Roman"/>
          <w:b/>
          <w:color w:val="auto"/>
          <w:sz w:val="28"/>
          <w:szCs w:val="28"/>
          <w:u w:val="none"/>
        </w:rPr>
        <w:t>.</w:t>
      </w:r>
      <w:r w:rsidR="00332BCD" w:rsidRPr="00E1073A">
        <w:rPr>
          <w:rStyle w:val="a5"/>
          <w:rFonts w:ascii="Times New Roman" w:hAnsi="Times New Roman" w:cs="Times New Roman"/>
          <w:color w:val="auto"/>
          <w:sz w:val="28"/>
          <w:szCs w:val="28"/>
          <w:u w:val="none"/>
        </w:rPr>
        <w:t xml:space="preserve"> </w:t>
      </w:r>
      <w:r w:rsidR="00332BCD" w:rsidRPr="00E1073A">
        <w:rPr>
          <w:rStyle w:val="a5"/>
          <w:rFonts w:ascii="Times New Roman" w:hAnsi="Times New Roman" w:cs="Times New Roman"/>
          <w:b/>
          <w:color w:val="auto"/>
          <w:sz w:val="28"/>
          <w:szCs w:val="28"/>
          <w:u w:val="none"/>
        </w:rPr>
        <w:t>Вопрос гражданина, проживающего в Приморском крае</w:t>
      </w:r>
    </w:p>
    <w:p w:rsidR="00245EBC" w:rsidRPr="00E1073A" w:rsidRDefault="002A1C5E"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В крае увеличивается количество групп по абилитации инвалидов, по каким видам спорта и что планируется сделать в 2025 году?</w:t>
      </w: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245EBC" w:rsidRPr="00E1073A" w:rsidRDefault="002A1C5E"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В 2025 году планируется дооснастить специализированным оборудованием и инвентарем созданные Центром адаптивного спорта в 2024 году группы по абилитации инвалидов в 6-ти муниципалитетах края (ГО Артемовский, Дальнегорский, Лесозаводский, Партизанский, Уссурийский), в том числе для организации занятий баскетболом на колясках, теннисом слабовидящих, следж-хоккем спорт ПОДА для занятий 1300 человек, на данные цели планируется предусмотреть 9,5 млн рублей.</w:t>
      </w:r>
    </w:p>
    <w:p w:rsidR="00047EBD" w:rsidRPr="00E1073A" w:rsidRDefault="00047EBD" w:rsidP="00245EBC">
      <w:pPr>
        <w:widowControl w:val="0"/>
        <w:spacing w:after="0" w:line="360" w:lineRule="auto"/>
        <w:ind w:firstLine="709"/>
        <w:jc w:val="both"/>
        <w:rPr>
          <w:rStyle w:val="a5"/>
          <w:rFonts w:ascii="Times New Roman" w:hAnsi="Times New Roman" w:cs="Times New Roman"/>
          <w:color w:val="auto"/>
          <w:sz w:val="28"/>
          <w:szCs w:val="28"/>
          <w:u w:val="none"/>
        </w:rPr>
      </w:pPr>
    </w:p>
    <w:p w:rsidR="00245EBC" w:rsidRPr="00E1073A" w:rsidRDefault="00245EBC" w:rsidP="00245EBC">
      <w:pPr>
        <w:widowControl w:val="0"/>
        <w:spacing w:after="0" w:line="360" w:lineRule="auto"/>
        <w:ind w:firstLine="709"/>
        <w:jc w:val="both"/>
        <w:rPr>
          <w:rStyle w:val="a5"/>
          <w:rFonts w:ascii="Times New Roman" w:hAnsi="Times New Roman" w:cs="Times New Roman"/>
          <w:b/>
          <w:color w:val="auto"/>
          <w:sz w:val="28"/>
          <w:szCs w:val="28"/>
          <w:u w:val="none"/>
        </w:rPr>
      </w:pPr>
      <w:r w:rsidRPr="00E1073A">
        <w:rPr>
          <w:rStyle w:val="a5"/>
          <w:rFonts w:ascii="Times New Roman" w:hAnsi="Times New Roman" w:cs="Times New Roman"/>
          <w:b/>
          <w:color w:val="auto"/>
          <w:sz w:val="28"/>
          <w:szCs w:val="28"/>
          <w:u w:val="none"/>
        </w:rPr>
        <w:t>13</w:t>
      </w:r>
      <w:r w:rsidR="002A774A" w:rsidRPr="00E1073A">
        <w:rPr>
          <w:rStyle w:val="a5"/>
          <w:rFonts w:ascii="Times New Roman" w:hAnsi="Times New Roman" w:cs="Times New Roman"/>
          <w:b/>
          <w:color w:val="auto"/>
          <w:sz w:val="28"/>
          <w:szCs w:val="28"/>
          <w:u w:val="none"/>
        </w:rPr>
        <w:t>3</w:t>
      </w:r>
      <w:r w:rsidRPr="00E1073A">
        <w:rPr>
          <w:rStyle w:val="a5"/>
          <w:rFonts w:ascii="Times New Roman" w:hAnsi="Times New Roman" w:cs="Times New Roman"/>
          <w:b/>
          <w:color w:val="auto"/>
          <w:sz w:val="28"/>
          <w:szCs w:val="28"/>
          <w:u w:val="none"/>
        </w:rPr>
        <w:t>.</w:t>
      </w:r>
      <w:r w:rsidRPr="00E1073A">
        <w:rPr>
          <w:rStyle w:val="a5"/>
          <w:rFonts w:ascii="Times New Roman" w:hAnsi="Times New Roman" w:cs="Times New Roman"/>
          <w:color w:val="auto"/>
          <w:sz w:val="28"/>
          <w:szCs w:val="28"/>
          <w:u w:val="none"/>
        </w:rPr>
        <w:t xml:space="preserve"> </w:t>
      </w:r>
      <w:r w:rsidRPr="00E1073A">
        <w:rPr>
          <w:rStyle w:val="a5"/>
          <w:rFonts w:ascii="Times New Roman" w:hAnsi="Times New Roman" w:cs="Times New Roman"/>
          <w:b/>
          <w:color w:val="auto"/>
          <w:sz w:val="28"/>
          <w:szCs w:val="28"/>
          <w:u w:val="none"/>
        </w:rPr>
        <w:t xml:space="preserve">Каплюк В.Б., Президент Приморского общественного фонда социальной поддержки и защиты военнослужащих-ветеранов локальных войн и военных конфликтов </w:t>
      </w:r>
      <w:r w:rsidR="00E77B2F" w:rsidRPr="00E1073A">
        <w:rPr>
          <w:rStyle w:val="a5"/>
          <w:rFonts w:ascii="Times New Roman" w:hAnsi="Times New Roman" w:cs="Times New Roman"/>
          <w:b/>
          <w:color w:val="auto"/>
          <w:sz w:val="28"/>
          <w:szCs w:val="28"/>
          <w:u w:val="none"/>
        </w:rPr>
        <w:t>«</w:t>
      </w:r>
      <w:r w:rsidRPr="00E1073A">
        <w:rPr>
          <w:rStyle w:val="a5"/>
          <w:rFonts w:ascii="Times New Roman" w:hAnsi="Times New Roman" w:cs="Times New Roman"/>
          <w:b/>
          <w:color w:val="auto"/>
          <w:sz w:val="28"/>
          <w:szCs w:val="28"/>
          <w:u w:val="none"/>
        </w:rPr>
        <w:t>Солдат</w:t>
      </w:r>
      <w:r w:rsidR="00E77B2F" w:rsidRPr="00E1073A">
        <w:rPr>
          <w:rStyle w:val="a5"/>
          <w:rFonts w:ascii="Times New Roman" w:hAnsi="Times New Roman" w:cs="Times New Roman"/>
          <w:b/>
          <w:color w:val="auto"/>
          <w:sz w:val="28"/>
          <w:szCs w:val="28"/>
          <w:u w:val="none"/>
        </w:rPr>
        <w:t>»</w:t>
      </w:r>
      <w:r w:rsidRPr="00E1073A">
        <w:rPr>
          <w:rStyle w:val="a5"/>
          <w:rFonts w:ascii="Times New Roman" w:hAnsi="Times New Roman" w:cs="Times New Roman"/>
          <w:b/>
          <w:color w:val="auto"/>
          <w:sz w:val="28"/>
          <w:szCs w:val="28"/>
          <w:u w:val="none"/>
        </w:rPr>
        <w:t>, член правления краевого координационного Совета ветеранов войн и вооруженных конфликтов Полномочный представитель Союза казаков России и Зарубежья в ДФО</w:t>
      </w:r>
    </w:p>
    <w:p w:rsidR="00245EBC" w:rsidRPr="00E1073A" w:rsidRDefault="002A1C5E"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 </w:t>
      </w:r>
      <w:r w:rsidR="00245EBC" w:rsidRPr="00E1073A">
        <w:rPr>
          <w:rStyle w:val="a5"/>
          <w:rFonts w:ascii="Times New Roman" w:hAnsi="Times New Roman" w:cs="Times New Roman"/>
          <w:color w:val="auto"/>
          <w:sz w:val="28"/>
          <w:szCs w:val="28"/>
          <w:u w:val="none"/>
        </w:rPr>
        <w:t xml:space="preserve"> Продолжительное время при формировании и расходовании бюджета Приморского края игнорируются предложения (за последние десять лет нашими </w:t>
      </w:r>
      <w:r w:rsidR="00245EBC" w:rsidRPr="00E1073A">
        <w:rPr>
          <w:rStyle w:val="a5"/>
          <w:rFonts w:ascii="Times New Roman" w:hAnsi="Times New Roman" w:cs="Times New Roman"/>
          <w:color w:val="auto"/>
          <w:sz w:val="28"/>
          <w:szCs w:val="28"/>
          <w:u w:val="none"/>
        </w:rPr>
        <w:lastRenderedPageBreak/>
        <w:t xml:space="preserve">организациями были направлены многочисленные предложения, в том числе наши организации единственные, кто участвует в публичных слушаниях по предложениям при формировании бюджета края - запросы председателю ЗАКС, председателям комитетов ЗАКС , депутатам ЗАКС) краевого фонда </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Солдат</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Краевого Совета ветеранов войн и вооруженных конфликтов (не путать с краевым Советом ветеранов и пенсионеров), Союза казаков России и Зарубежья (СКРЗ). НАМИ НАПРАВЛЕНЫ ПРЕДЛОЖЕНИЯ В ДЕПАРТАМЕНТ ФИНАНСОВ, ДЕПАРТАМЕНТ ВНУТРЕННЕЙ ПОЛИТИКИ, краевых министерств СОЦЗАЩИТЫ, КУЛЬТУРЫ, СПОРТА, ТУРИЗМА, ЗДРАВООХРАНЕНИЯ. АРГУМЕНТИРОВАННЫХ ОТВЕТОВ ЧИНОВНИКИ НЕ ДАЮТ И ОТКРЕЩИВАЮТСЯ ОТ ПРОБЛЕМ ВЕТЕРАНОВ И КАЗАКОВ. Президент РФ Путин В.В. поставил задачу по объединению всего сообщества ветеранов войн и казаков, но эти программы игнорируются чиновниками, в том числе и тех</w:t>
      </w:r>
      <w:r w:rsidR="00E77B2F" w:rsidRPr="00E1073A">
        <w:rPr>
          <w:rStyle w:val="a5"/>
          <w:rFonts w:ascii="Times New Roman" w:hAnsi="Times New Roman" w:cs="Times New Roman"/>
          <w:color w:val="auto"/>
          <w:sz w:val="28"/>
          <w:szCs w:val="28"/>
          <w:u w:val="none"/>
        </w:rPr>
        <w:t>,</w:t>
      </w:r>
      <w:r w:rsidR="00245EBC" w:rsidRPr="00E1073A">
        <w:rPr>
          <w:rStyle w:val="a5"/>
          <w:rFonts w:ascii="Times New Roman" w:hAnsi="Times New Roman" w:cs="Times New Roman"/>
          <w:color w:val="auto"/>
          <w:sz w:val="28"/>
          <w:szCs w:val="28"/>
          <w:u w:val="none"/>
        </w:rPr>
        <w:t xml:space="preserve"> кто выполнял и выполняет задачи в зоне СВО на Украине. СО НКО ветеранов войны и не реестрового казачества сегодня лишены финансовой и других видов поддержки, что приводит к прекращению активной деятельности, к их закрытию и банкротству и это на фоне активности экстремизма и фашизма в России и в приморском крае.</w:t>
      </w: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Прошу Вас внести данных предложения для рассмотрения в профильных комитетах ЗАКС, при рассмотрении корректировке бюджета 2024 и формировании бюджета края на 2025г и до 2027 г. Ветераны и казаки наших организаций просят вас пригласить нас на слушания бюджета в комитетах и </w:t>
      </w:r>
      <w:r w:rsidR="00E77B2F" w:rsidRPr="00E1073A">
        <w:rPr>
          <w:rStyle w:val="a5"/>
          <w:rFonts w:ascii="Times New Roman" w:hAnsi="Times New Roman" w:cs="Times New Roman"/>
          <w:color w:val="auto"/>
          <w:sz w:val="28"/>
          <w:szCs w:val="28"/>
          <w:u w:val="none"/>
        </w:rPr>
        <w:t>заседаниях</w:t>
      </w:r>
      <w:r w:rsidRPr="00E1073A">
        <w:rPr>
          <w:rStyle w:val="a5"/>
          <w:rFonts w:ascii="Times New Roman" w:hAnsi="Times New Roman" w:cs="Times New Roman"/>
          <w:color w:val="auto"/>
          <w:sz w:val="28"/>
          <w:szCs w:val="28"/>
          <w:u w:val="none"/>
        </w:rPr>
        <w:t xml:space="preserve"> ЗАКС с вашим участием и участием губернатора края, для доклада наших проектов,</w:t>
      </w:r>
      <w:r w:rsidR="00E77B2F" w:rsidRPr="00E1073A">
        <w:rPr>
          <w:rStyle w:val="a5"/>
          <w:rFonts w:ascii="Times New Roman" w:hAnsi="Times New Roman" w:cs="Times New Roman"/>
          <w:color w:val="auto"/>
          <w:sz w:val="28"/>
          <w:szCs w:val="28"/>
          <w:u w:val="none"/>
        </w:rPr>
        <w:t xml:space="preserve"> </w:t>
      </w:r>
      <w:r w:rsidRPr="00E1073A">
        <w:rPr>
          <w:rStyle w:val="a5"/>
          <w:rFonts w:ascii="Times New Roman" w:hAnsi="Times New Roman" w:cs="Times New Roman"/>
          <w:color w:val="auto"/>
          <w:sz w:val="28"/>
          <w:szCs w:val="28"/>
          <w:u w:val="none"/>
        </w:rPr>
        <w:t xml:space="preserve">программ и проблем. </w:t>
      </w: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КОПИЯ ОБРАЩЕНИЯ НЕОДНОКРАТНО НАПРАВЛЯЛАСЬ И НАПРАВЛЯЕТСЯ для </w:t>
      </w:r>
      <w:r w:rsidR="00E77B2F" w:rsidRPr="00E1073A">
        <w:rPr>
          <w:rStyle w:val="a5"/>
          <w:rFonts w:ascii="Times New Roman" w:hAnsi="Times New Roman" w:cs="Times New Roman"/>
          <w:color w:val="auto"/>
          <w:sz w:val="28"/>
          <w:szCs w:val="28"/>
          <w:u w:val="none"/>
        </w:rPr>
        <w:t>включения</w:t>
      </w:r>
      <w:r w:rsidRPr="00E1073A">
        <w:rPr>
          <w:rStyle w:val="a5"/>
          <w:rFonts w:ascii="Times New Roman" w:hAnsi="Times New Roman" w:cs="Times New Roman"/>
          <w:color w:val="auto"/>
          <w:sz w:val="28"/>
          <w:szCs w:val="28"/>
          <w:u w:val="none"/>
        </w:rPr>
        <w:t xml:space="preserve"> в бюджет края: </w:t>
      </w: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Предложения по включению в БЮДЖЕТ ПРИМОРСКОГО КРАЯ 2023 года для финансирования социальных проектов и программ от краевого фонда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Солдат</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(г. Уссурийск) , краевого Совета ветеранов войн и вооруженных конфликтов, через счет фонда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Солдат</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взаимодействующие СОНКО и НКО и </w:t>
      </w:r>
      <w:r w:rsidRPr="00E1073A">
        <w:rPr>
          <w:rStyle w:val="a5"/>
          <w:rFonts w:ascii="Times New Roman" w:hAnsi="Times New Roman" w:cs="Times New Roman"/>
          <w:color w:val="auto"/>
          <w:sz w:val="28"/>
          <w:szCs w:val="28"/>
          <w:u w:val="none"/>
        </w:rPr>
        <w:lastRenderedPageBreak/>
        <w:t xml:space="preserve">распределяемое финансирование по решению Правления краевого Совета ветеранов войн и вооруженных конфликтов и правления СКРЗ через счета организации не реестровых казаков : Общественная организация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Станица Черниговская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(с. Черниговка) и другие. </w:t>
      </w: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КОРРЕКТ</w:t>
      </w:r>
      <w:r w:rsidR="00E77B2F" w:rsidRPr="00E1073A">
        <w:rPr>
          <w:rStyle w:val="a5"/>
          <w:rFonts w:ascii="Times New Roman" w:hAnsi="Times New Roman" w:cs="Times New Roman"/>
          <w:color w:val="auto"/>
          <w:sz w:val="28"/>
          <w:szCs w:val="28"/>
          <w:u w:val="none"/>
        </w:rPr>
        <w:t>ИРОВКА БЮДЖЕТА ПРИМОРСКОГО КРАЯ</w:t>
      </w:r>
      <w:r w:rsidRPr="00E1073A">
        <w:rPr>
          <w:rStyle w:val="a5"/>
          <w:rFonts w:ascii="Times New Roman" w:hAnsi="Times New Roman" w:cs="Times New Roman"/>
          <w:color w:val="auto"/>
          <w:sz w:val="28"/>
          <w:szCs w:val="28"/>
          <w:u w:val="none"/>
        </w:rPr>
        <w:t xml:space="preserve">: </w:t>
      </w: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НА 2024г.:</w:t>
      </w: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Ежегодно ветераны локальных войн объединившиеся на площадке краевого координационного совета ветеранов войн и вооруженных конфликтов указывают на нарушение формирования бюджета края, так на поддержку якобы ветеранского сообщества выделяется десятки млн руб., из них на поддержку краевого совета ветеранов войн и пенсионеров за 15 лет выделено более 300,0 млн руб., а реально работающие организации участников локальных войн ничего не получают, более того - они даже годами не слышали о таких средствах. Такая же ситуация и со спортом, культурой, здравоохранением, образованием, казачеством и т.д. по поддержке СО НКО и НКО ветеранов локальных войн. Такая же картина с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финансированием</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реестрового казачества и их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объединением</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Конституция РФ ст. 13.л.4 гласит -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Все общественные объединения равны перед законом</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Разумнее и правильно в правовом отношении было бы распределять всю эту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многомиллиардную</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помощь НКО (а спорт, здравоохранение, образование, культура и остальные направления и ветераны - ВСЕ это СО НКО и НКО) через конкурсы и грантовую политику, но не более 3-5 млн руб</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на одну НКО - открытым РЕШЕНИЕМ КООРДИНАЦИОННЫХ СОВЕТОВ ВЕТЕРАНОВ,КАЗАЧЕСТВА И ОБЩЕСТВЕННЫХ ДВИЖЕНИЙ, а не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комиссией власовцев, красновцев и нужных общественников, в том числе и на коррупционной основе и хищений бюджетных средств</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Сегодня грантовая политика в крае - это политика для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нужных и своих</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НКО и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хорошая политика отчетности</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перед гражданским обществом и реальная остаточная финансовая политика-брошенная кость для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всех НКО</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что наблюдают те, кто реально работает</w:t>
      </w: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Предлагаю, если мы работаем пока в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таком и нужном аффилированном </w:t>
      </w:r>
      <w:r w:rsidRPr="00E1073A">
        <w:rPr>
          <w:rStyle w:val="a5"/>
          <w:rFonts w:ascii="Times New Roman" w:hAnsi="Times New Roman" w:cs="Times New Roman"/>
          <w:color w:val="auto"/>
          <w:sz w:val="28"/>
          <w:szCs w:val="28"/>
          <w:u w:val="none"/>
        </w:rPr>
        <w:lastRenderedPageBreak/>
        <w:t>формате</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для поддержки и объединения ветеранских организаций участников войн, казачества, членов сообщества краевого координационного совета ветеранов войн и вооруженных конфликтов выделить, через корректировку бюджета края, на 2024 год: </w:t>
      </w:r>
    </w:p>
    <w:p w:rsidR="00245EBC" w:rsidRPr="00E1073A" w:rsidRDefault="00245EBC" w:rsidP="00D6082B">
      <w:pPr>
        <w:widowControl w:val="0"/>
        <w:tabs>
          <w:tab w:val="left" w:pos="7655"/>
        </w:tabs>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 поддержи и ОБЪЕДИНЕНИЯ СО НКО ветеранов локальных войн краевого координационного Совета ветеранов войн и вооруженных конфликтов (через фонд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Солдат</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и предлагаемые нами структуры) - 10 млн руб.; </w:t>
      </w: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 поддержки не реестровых казачих организаций края и ОБЪЕДИНЕНИЯ всех казачих структур края - 5,0 млн руб. </w:t>
      </w:r>
    </w:p>
    <w:p w:rsidR="00245EBC" w:rsidRPr="00E1073A" w:rsidRDefault="00245EBC"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P. S. Все проекты проводятся на базе фонда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Солдат</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и организаций КСПК ВБД (краевой координационный Совет ветеранов локальных войн и вооруженных конфликтов, созданный по инициативе фонда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Солдат</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и доверенных им структур казачества и гражданского общества, по согласованию с фондом </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Солдат</w:t>
      </w:r>
      <w:r w:rsidR="00E77B2F"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и заключенным совместным договорам и проводимым через финансовые счета данных структур, во избежание коррупции, хищений и беспредела, творящихся в органах власти региона</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Запланировать на 2025г. и до 2027 г.: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1. </w:t>
      </w:r>
      <w:r w:rsidRPr="00E1073A">
        <w:rPr>
          <w:rStyle w:val="a5"/>
          <w:rFonts w:ascii="Tahoma" w:hAnsi="Tahoma" w:cs="Tahoma"/>
          <w:color w:val="auto"/>
          <w:sz w:val="28"/>
          <w:szCs w:val="28"/>
          <w:u w:val="none"/>
        </w:rPr>
        <w:t>﻿﻿﻿</w:t>
      </w:r>
      <w:r w:rsidRPr="00E1073A">
        <w:rPr>
          <w:rStyle w:val="a5"/>
          <w:rFonts w:ascii="Times New Roman" w:hAnsi="Times New Roman" w:cs="Times New Roman"/>
          <w:color w:val="auto"/>
          <w:sz w:val="28"/>
          <w:szCs w:val="28"/>
          <w:u w:val="none"/>
        </w:rPr>
        <w:t>Финансирование проектов и программ краевого фонда «Солдат» и нереестрового казачества (на основании ст. 13 п.4 Конституции РФ «О равенстве общественных объединений». Фонд «Солдат» за 15 лет ни разу не получал финансирование в виде краевых субсидий (без конкурса), как и не реестровые казачьи структуры через краевое бюджетное финансирование, в отличии того, что другие НКО несколько миллиардов рублей, что является грубым нарушением Конституции РФ «О равенстве общественных объединений» и Закона «О конкуренции») - фонду «Солдат» 75</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0 млн</w:t>
      </w:r>
      <w:r w:rsidR="00D6082B" w:rsidRPr="00E1073A">
        <w:rPr>
          <w:rStyle w:val="a5"/>
          <w:rFonts w:ascii="Times New Roman" w:hAnsi="Times New Roman" w:cs="Times New Roman"/>
          <w:color w:val="auto"/>
          <w:sz w:val="28"/>
          <w:szCs w:val="28"/>
          <w:u w:val="none"/>
        </w:rPr>
        <w:t xml:space="preserve"> </w:t>
      </w:r>
      <w:r w:rsidRPr="00E1073A">
        <w:rPr>
          <w:rStyle w:val="a5"/>
          <w:rFonts w:ascii="Times New Roman" w:hAnsi="Times New Roman" w:cs="Times New Roman"/>
          <w:color w:val="auto"/>
          <w:sz w:val="28"/>
          <w:szCs w:val="28"/>
          <w:u w:val="none"/>
        </w:rPr>
        <w:t>руб.; не реестровому казачеству- 25,0 млн</w:t>
      </w:r>
      <w:r w:rsidR="00D6082B" w:rsidRPr="00E1073A">
        <w:rPr>
          <w:rStyle w:val="a5"/>
          <w:rFonts w:ascii="Times New Roman" w:hAnsi="Times New Roman" w:cs="Times New Roman"/>
          <w:color w:val="auto"/>
          <w:sz w:val="28"/>
          <w:szCs w:val="28"/>
          <w:u w:val="none"/>
        </w:rPr>
        <w:t xml:space="preserve"> </w:t>
      </w:r>
      <w:r w:rsidRPr="00E1073A">
        <w:rPr>
          <w:rStyle w:val="a5"/>
          <w:rFonts w:ascii="Times New Roman" w:hAnsi="Times New Roman" w:cs="Times New Roman"/>
          <w:color w:val="auto"/>
          <w:sz w:val="28"/>
          <w:szCs w:val="28"/>
          <w:u w:val="none"/>
        </w:rPr>
        <w:t xml:space="preserve">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2. Финансирование проектов и программ краевого Совета ветеранов войн и вооруженных конфликтов через наши НКО (на основании ст. 13 п.4 Конституции РФ «О равенстве общественных объединений». Краевой Совет ветеранов войн и вооруженных конфликтов за 10 лет ни разу не получал </w:t>
      </w:r>
      <w:r w:rsidRPr="00E1073A">
        <w:rPr>
          <w:rStyle w:val="a5"/>
          <w:rFonts w:ascii="Times New Roman" w:hAnsi="Times New Roman" w:cs="Times New Roman"/>
          <w:color w:val="auto"/>
          <w:sz w:val="28"/>
          <w:szCs w:val="28"/>
          <w:u w:val="none"/>
        </w:rPr>
        <w:lastRenderedPageBreak/>
        <w:t>финансирование в виде субсидий, через краевое бюджетное финансирование, в отличии того, что другие НКО получали сотни млн</w:t>
      </w:r>
      <w:r w:rsidR="00D6082B" w:rsidRPr="00E1073A">
        <w:rPr>
          <w:rStyle w:val="a5"/>
          <w:rFonts w:ascii="Times New Roman" w:hAnsi="Times New Roman" w:cs="Times New Roman"/>
          <w:color w:val="auto"/>
          <w:sz w:val="28"/>
          <w:szCs w:val="28"/>
          <w:u w:val="none"/>
        </w:rPr>
        <w:t xml:space="preserve"> </w:t>
      </w:r>
      <w:r w:rsidRPr="00E1073A">
        <w:rPr>
          <w:rStyle w:val="a5"/>
          <w:rFonts w:ascii="Times New Roman" w:hAnsi="Times New Roman" w:cs="Times New Roman"/>
          <w:color w:val="auto"/>
          <w:sz w:val="28"/>
          <w:szCs w:val="28"/>
          <w:u w:val="none"/>
        </w:rPr>
        <w:t>руб., что является грубым нарушением Конституции РФ «О равенстве общественных объединений» и Закона «О конкуренции»</w:t>
      </w:r>
      <w:r w:rsidR="00D6082B" w:rsidRPr="00E1073A">
        <w:rPr>
          <w:rStyle w:val="a5"/>
          <w:rFonts w:ascii="Times New Roman" w:hAnsi="Times New Roman" w:cs="Times New Roman"/>
          <w:color w:val="auto"/>
          <w:sz w:val="28"/>
          <w:szCs w:val="28"/>
          <w:u w:val="none"/>
        </w:rPr>
        <w:t>) – 75,</w:t>
      </w:r>
      <w:r w:rsidRPr="00E1073A">
        <w:rPr>
          <w:rStyle w:val="a5"/>
          <w:rFonts w:ascii="Times New Roman" w:hAnsi="Times New Roman" w:cs="Times New Roman"/>
          <w:color w:val="auto"/>
          <w:sz w:val="28"/>
          <w:szCs w:val="28"/>
          <w:u w:val="none"/>
        </w:rPr>
        <w:t xml:space="preserve">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3. Финансирование съемки документального фильма о ветеранах войн и вооруженных конфликтах, в том числе и в зоне СВО на Украине (25 фильмов) - 25,0 млн</w:t>
      </w:r>
      <w:r w:rsidR="00D6082B" w:rsidRPr="00E1073A">
        <w:rPr>
          <w:rStyle w:val="a5"/>
          <w:rFonts w:ascii="Times New Roman" w:hAnsi="Times New Roman" w:cs="Times New Roman"/>
          <w:color w:val="auto"/>
          <w:sz w:val="28"/>
          <w:szCs w:val="28"/>
          <w:u w:val="none"/>
        </w:rPr>
        <w:t xml:space="preserve"> </w:t>
      </w:r>
      <w:r w:rsidRPr="00E1073A">
        <w:rPr>
          <w:rStyle w:val="a5"/>
          <w:rFonts w:ascii="Times New Roman" w:hAnsi="Times New Roman" w:cs="Times New Roman"/>
          <w:color w:val="auto"/>
          <w:sz w:val="28"/>
          <w:szCs w:val="28"/>
          <w:u w:val="none"/>
        </w:rPr>
        <w:t>руб.</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4. Финансирование съемки документального фильма о казачестве ДФО и Приморского края, в том числе и в зоне СВО на Украине (5 фильмов) - 5,0 млн</w:t>
      </w:r>
      <w:r w:rsidR="00D6082B" w:rsidRPr="00E1073A">
        <w:rPr>
          <w:rStyle w:val="a5"/>
          <w:rFonts w:ascii="Times New Roman" w:hAnsi="Times New Roman" w:cs="Times New Roman"/>
          <w:color w:val="auto"/>
          <w:sz w:val="28"/>
          <w:szCs w:val="28"/>
          <w:u w:val="none"/>
        </w:rPr>
        <w:t xml:space="preserve"> </w:t>
      </w:r>
      <w:r w:rsidRPr="00E1073A">
        <w:rPr>
          <w:rStyle w:val="a5"/>
          <w:rFonts w:ascii="Times New Roman" w:hAnsi="Times New Roman" w:cs="Times New Roman"/>
          <w:color w:val="auto"/>
          <w:sz w:val="28"/>
          <w:szCs w:val="28"/>
          <w:u w:val="none"/>
        </w:rPr>
        <w:t xml:space="preserve">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5. Финансирование съемки документального фильма о периоде гражданской войны в Приморском крае (3 фильма) - 3,0 млн</w:t>
      </w:r>
      <w:r w:rsidR="00D6082B" w:rsidRPr="00E1073A">
        <w:rPr>
          <w:rStyle w:val="a5"/>
          <w:rFonts w:ascii="Times New Roman" w:hAnsi="Times New Roman" w:cs="Times New Roman"/>
          <w:color w:val="auto"/>
          <w:sz w:val="28"/>
          <w:szCs w:val="28"/>
          <w:u w:val="none"/>
        </w:rPr>
        <w:t xml:space="preserve"> </w:t>
      </w:r>
      <w:r w:rsidRPr="00E1073A">
        <w:rPr>
          <w:rStyle w:val="a5"/>
          <w:rFonts w:ascii="Times New Roman" w:hAnsi="Times New Roman" w:cs="Times New Roman"/>
          <w:color w:val="auto"/>
          <w:sz w:val="28"/>
          <w:szCs w:val="28"/>
          <w:u w:val="none"/>
        </w:rPr>
        <w:t xml:space="preserve">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6. Финансирование СМИ ветеранов войн, казачества, в том числе и в зоне СВО на Украи</w:t>
      </w:r>
      <w:r w:rsidR="00D6082B" w:rsidRPr="00E1073A">
        <w:rPr>
          <w:rStyle w:val="a5"/>
          <w:rFonts w:ascii="Times New Roman" w:hAnsi="Times New Roman" w:cs="Times New Roman"/>
          <w:color w:val="auto"/>
          <w:sz w:val="28"/>
          <w:szCs w:val="28"/>
          <w:u w:val="none"/>
        </w:rPr>
        <w:t>не (пять интернет изданий) – 25,</w:t>
      </w:r>
      <w:r w:rsidRPr="00E1073A">
        <w:rPr>
          <w:rStyle w:val="a5"/>
          <w:rFonts w:ascii="Times New Roman" w:hAnsi="Times New Roman" w:cs="Times New Roman"/>
          <w:color w:val="auto"/>
          <w:sz w:val="28"/>
          <w:szCs w:val="28"/>
          <w:u w:val="none"/>
        </w:rPr>
        <w:t xml:space="preserve">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7. Финансирование социальной рекламы от СО НКО ветеранов и казачества, в том числе и в зоне СВО на Украине (фонд «Солдат». СКРЗ и КС ПК ) </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15</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0 млн</w:t>
      </w:r>
      <w:r w:rsidR="00D6082B" w:rsidRPr="00E1073A">
        <w:rPr>
          <w:rStyle w:val="a5"/>
          <w:rFonts w:ascii="Times New Roman" w:hAnsi="Times New Roman" w:cs="Times New Roman"/>
          <w:color w:val="auto"/>
          <w:sz w:val="28"/>
          <w:szCs w:val="28"/>
          <w:u w:val="none"/>
        </w:rPr>
        <w:t xml:space="preserve"> </w:t>
      </w:r>
      <w:r w:rsidRPr="00E1073A">
        <w:rPr>
          <w:rStyle w:val="a5"/>
          <w:rFonts w:ascii="Times New Roman" w:hAnsi="Times New Roman" w:cs="Times New Roman"/>
          <w:color w:val="auto"/>
          <w:sz w:val="28"/>
          <w:szCs w:val="28"/>
          <w:u w:val="none"/>
        </w:rPr>
        <w:t xml:space="preserve">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8. Финансирование программы (через счет фонда «Солдат») социальных кредитов: А) индивидуальных (для ветеранов и казаков, в том числе и в зоне СВО на Украине)- 25,0 млн</w:t>
      </w:r>
      <w:r w:rsidR="00D6082B" w:rsidRPr="00E1073A">
        <w:rPr>
          <w:rStyle w:val="a5"/>
          <w:rFonts w:ascii="Times New Roman" w:hAnsi="Times New Roman" w:cs="Times New Roman"/>
          <w:color w:val="auto"/>
          <w:sz w:val="28"/>
          <w:szCs w:val="28"/>
          <w:u w:val="none"/>
        </w:rPr>
        <w:t xml:space="preserve"> </w:t>
      </w:r>
      <w:r w:rsidRPr="00E1073A">
        <w:rPr>
          <w:rStyle w:val="a5"/>
          <w:rFonts w:ascii="Times New Roman" w:hAnsi="Times New Roman" w:cs="Times New Roman"/>
          <w:color w:val="auto"/>
          <w:sz w:val="28"/>
          <w:szCs w:val="28"/>
          <w:u w:val="none"/>
        </w:rPr>
        <w:t>руб. Б) для СО НКО (ветеранов войн, казачества, в том числе и в зоне СВО на Украине) - 75,0 млн</w:t>
      </w:r>
      <w:r w:rsidR="00D6082B" w:rsidRPr="00E1073A">
        <w:rPr>
          <w:rStyle w:val="a5"/>
          <w:rFonts w:ascii="Times New Roman" w:hAnsi="Times New Roman" w:cs="Times New Roman"/>
          <w:color w:val="auto"/>
          <w:sz w:val="28"/>
          <w:szCs w:val="28"/>
          <w:u w:val="none"/>
        </w:rPr>
        <w:t xml:space="preserve"> </w:t>
      </w:r>
      <w:r w:rsidRPr="00E1073A">
        <w:rPr>
          <w:rStyle w:val="a5"/>
          <w:rFonts w:ascii="Times New Roman" w:hAnsi="Times New Roman" w:cs="Times New Roman"/>
          <w:color w:val="auto"/>
          <w:sz w:val="28"/>
          <w:szCs w:val="28"/>
          <w:u w:val="none"/>
        </w:rPr>
        <w:t xml:space="preserve">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9. Проведение фондом «Солдат» и краевым Советом ветеранов войн и вооруженных конфликтов грантовых программ, в том числе и в зоне СВО на Украине (мы проводим и представляем АПК победителей грантовых проектов): - НКО ветеранов войн </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75</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0 млн</w:t>
      </w:r>
      <w:r w:rsidR="00D6082B" w:rsidRPr="00E1073A">
        <w:rPr>
          <w:rStyle w:val="a5"/>
          <w:rFonts w:ascii="Times New Roman" w:hAnsi="Times New Roman" w:cs="Times New Roman"/>
          <w:color w:val="auto"/>
          <w:sz w:val="28"/>
          <w:szCs w:val="28"/>
          <w:u w:val="none"/>
        </w:rPr>
        <w:t xml:space="preserve"> </w:t>
      </w:r>
      <w:r w:rsidRPr="00E1073A">
        <w:rPr>
          <w:rStyle w:val="a5"/>
          <w:rFonts w:ascii="Times New Roman" w:hAnsi="Times New Roman" w:cs="Times New Roman"/>
          <w:color w:val="auto"/>
          <w:sz w:val="28"/>
          <w:szCs w:val="28"/>
          <w:u w:val="none"/>
        </w:rPr>
        <w:t>руб. - НКО н</w:t>
      </w:r>
      <w:r w:rsidR="00D6082B" w:rsidRPr="00E1073A">
        <w:rPr>
          <w:rStyle w:val="a5"/>
          <w:rFonts w:ascii="Times New Roman" w:hAnsi="Times New Roman" w:cs="Times New Roman"/>
          <w:color w:val="auto"/>
          <w:sz w:val="28"/>
          <w:szCs w:val="28"/>
          <w:u w:val="none"/>
        </w:rPr>
        <w:t xml:space="preserve">е реестровых казаков – 25,0 млн </w:t>
      </w:r>
      <w:r w:rsidRPr="00E1073A">
        <w:rPr>
          <w:rStyle w:val="a5"/>
          <w:rFonts w:ascii="Times New Roman" w:hAnsi="Times New Roman" w:cs="Times New Roman"/>
          <w:color w:val="auto"/>
          <w:sz w:val="28"/>
          <w:szCs w:val="28"/>
          <w:u w:val="none"/>
        </w:rPr>
        <w:t xml:space="preserve">руб. - </w:t>
      </w:r>
      <w:r w:rsidRPr="00E1073A">
        <w:rPr>
          <w:rStyle w:val="a5"/>
          <w:rFonts w:ascii="Tahoma" w:hAnsi="Tahoma" w:cs="Tahoma"/>
          <w:color w:val="auto"/>
          <w:sz w:val="28"/>
          <w:szCs w:val="28"/>
          <w:u w:val="none"/>
        </w:rPr>
        <w:t>﻿﻿</w:t>
      </w:r>
      <w:r w:rsidRPr="00E1073A">
        <w:rPr>
          <w:rStyle w:val="a5"/>
          <w:rFonts w:ascii="Times New Roman" w:hAnsi="Times New Roman" w:cs="Times New Roman"/>
          <w:color w:val="auto"/>
          <w:sz w:val="28"/>
          <w:szCs w:val="28"/>
          <w:u w:val="none"/>
        </w:rPr>
        <w:t>патриотических клубов и классов - 25,0 млн</w:t>
      </w:r>
      <w:r w:rsidR="00D6082B" w:rsidRPr="00E1073A">
        <w:rPr>
          <w:rStyle w:val="a5"/>
          <w:rFonts w:ascii="Times New Roman" w:hAnsi="Times New Roman" w:cs="Times New Roman"/>
          <w:color w:val="auto"/>
          <w:sz w:val="28"/>
          <w:szCs w:val="28"/>
          <w:u w:val="none"/>
        </w:rPr>
        <w:t xml:space="preserve"> </w:t>
      </w:r>
      <w:r w:rsidRPr="00E1073A">
        <w:rPr>
          <w:rStyle w:val="a5"/>
          <w:rFonts w:ascii="Times New Roman" w:hAnsi="Times New Roman" w:cs="Times New Roman"/>
          <w:color w:val="auto"/>
          <w:sz w:val="28"/>
          <w:szCs w:val="28"/>
          <w:u w:val="none"/>
        </w:rPr>
        <w:t xml:space="preserve">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10. Финансирование строительства (ремонт) жилья (через счет фонда «Солдат» и мы сами будет строить жилье ветеранам, в том числе и в зоне СВО на Украине) инвалидам войны и вооруженных конфликтов и членам с</w:t>
      </w:r>
      <w:r w:rsidR="002D1F80" w:rsidRPr="00E1073A">
        <w:rPr>
          <w:rStyle w:val="a5"/>
          <w:rFonts w:ascii="Times New Roman" w:hAnsi="Times New Roman" w:cs="Times New Roman"/>
          <w:color w:val="auto"/>
          <w:sz w:val="28"/>
          <w:szCs w:val="28"/>
          <w:u w:val="none"/>
        </w:rPr>
        <w:t>емей погибших 1 и 2 группы до 3,</w:t>
      </w:r>
      <w:r w:rsidRPr="00E1073A">
        <w:rPr>
          <w:rStyle w:val="a5"/>
          <w:rFonts w:ascii="Times New Roman" w:hAnsi="Times New Roman" w:cs="Times New Roman"/>
          <w:color w:val="auto"/>
          <w:sz w:val="28"/>
          <w:szCs w:val="28"/>
          <w:u w:val="none"/>
        </w:rPr>
        <w:t xml:space="preserve">5 млн руб. (как на Сахалине и в других регионах) из </w:t>
      </w:r>
      <w:r w:rsidRPr="00E1073A">
        <w:rPr>
          <w:rStyle w:val="a5"/>
          <w:rFonts w:ascii="Times New Roman" w:hAnsi="Times New Roman" w:cs="Times New Roman"/>
          <w:color w:val="auto"/>
          <w:sz w:val="28"/>
          <w:szCs w:val="28"/>
          <w:u w:val="none"/>
        </w:rPr>
        <w:lastRenderedPageBreak/>
        <w:t xml:space="preserve">расчета 20 человек, ИТОГО - 75,0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11. Организация Памятных встреч ветеранов войны (Афганистан, Чечня, Сирия и другие локальные войны, в том числе и в зоне СВО на Украине) - пять встреч по 5.0 млн руб. ИТОГО - 25,0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12. Организация учебы для ветеранов войны и казачества, в том числе и в зоне СВО на Украине (поездки на учебу и организация учебы в регионах ПК -направление СО НКО, НКО, реабилитация и др.) - 35,0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13. Участие ветеранов и не реестровых казаков, в том числе и в зоне СВО на Украине в международных форумах и конференциях (через счет фонда «Солдат» и другие наши НКО и движения) - 25,0 млн</w:t>
      </w:r>
      <w:r w:rsidR="00D6082B" w:rsidRPr="00E1073A">
        <w:rPr>
          <w:rStyle w:val="a5"/>
          <w:rFonts w:ascii="Times New Roman" w:hAnsi="Times New Roman" w:cs="Times New Roman"/>
          <w:color w:val="auto"/>
          <w:sz w:val="28"/>
          <w:szCs w:val="28"/>
          <w:u w:val="none"/>
        </w:rPr>
        <w:t xml:space="preserve"> </w:t>
      </w:r>
      <w:r w:rsidRPr="00E1073A">
        <w:rPr>
          <w:rStyle w:val="a5"/>
          <w:rFonts w:ascii="Times New Roman" w:hAnsi="Times New Roman" w:cs="Times New Roman"/>
          <w:color w:val="auto"/>
          <w:sz w:val="28"/>
          <w:szCs w:val="28"/>
          <w:u w:val="none"/>
        </w:rPr>
        <w:t xml:space="preserve">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14. </w:t>
      </w:r>
      <w:r w:rsidRPr="00E1073A">
        <w:rPr>
          <w:rStyle w:val="a5"/>
          <w:rFonts w:ascii="Tahoma" w:hAnsi="Tahoma" w:cs="Tahoma"/>
          <w:color w:val="auto"/>
          <w:sz w:val="28"/>
          <w:szCs w:val="28"/>
          <w:u w:val="none"/>
        </w:rPr>
        <w:t>﻿﻿﻿﻿</w:t>
      </w:r>
      <w:r w:rsidRPr="00E1073A">
        <w:rPr>
          <w:rStyle w:val="a5"/>
          <w:rFonts w:ascii="Times New Roman" w:hAnsi="Times New Roman" w:cs="Times New Roman"/>
          <w:color w:val="auto"/>
          <w:sz w:val="28"/>
          <w:szCs w:val="28"/>
          <w:u w:val="none"/>
        </w:rPr>
        <w:t>Проведение лечебных (обследование, протезирование, лечение, реабилитация) мероприятий в ведущих медицинских и реабилитационных центрах РФ и мира (через счет фонда «Солдат» и наши структуры) - 75,0 млн</w:t>
      </w:r>
      <w:r w:rsidR="00D6082B" w:rsidRPr="00E1073A">
        <w:rPr>
          <w:rStyle w:val="a5"/>
          <w:rFonts w:ascii="Times New Roman" w:hAnsi="Times New Roman" w:cs="Times New Roman"/>
          <w:color w:val="auto"/>
          <w:sz w:val="28"/>
          <w:szCs w:val="28"/>
          <w:u w:val="none"/>
        </w:rPr>
        <w:t xml:space="preserve"> </w:t>
      </w:r>
      <w:r w:rsidRPr="00E1073A">
        <w:rPr>
          <w:rStyle w:val="a5"/>
          <w:rFonts w:ascii="Times New Roman" w:hAnsi="Times New Roman" w:cs="Times New Roman"/>
          <w:color w:val="auto"/>
          <w:sz w:val="28"/>
          <w:szCs w:val="28"/>
          <w:u w:val="none"/>
        </w:rPr>
        <w:t xml:space="preserve">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15. Закрытие долгов реально работающих СО НКО и НКО ветеранов войны, патриотических клубов и НКО казачества СКРЗ (не реестровых) попавших в кризисную и предбанкротную ситуацию и стоящих на грани закрытия организаций, в связи с не финансированием и отказом в финансовой поддержке и уже «уничтоженных и обанкроченных» чиновниками вертикали власти (через счет фонда «Солдат» - 25</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0 млн</w:t>
      </w:r>
      <w:r w:rsidR="00D6082B" w:rsidRPr="00E1073A">
        <w:rPr>
          <w:rStyle w:val="a5"/>
          <w:rFonts w:ascii="Times New Roman" w:hAnsi="Times New Roman" w:cs="Times New Roman"/>
          <w:color w:val="auto"/>
          <w:sz w:val="28"/>
          <w:szCs w:val="28"/>
          <w:u w:val="none"/>
        </w:rPr>
        <w:t xml:space="preserve"> </w:t>
      </w:r>
      <w:r w:rsidRPr="00E1073A">
        <w:rPr>
          <w:rStyle w:val="a5"/>
          <w:rFonts w:ascii="Times New Roman" w:hAnsi="Times New Roman" w:cs="Times New Roman"/>
          <w:color w:val="auto"/>
          <w:sz w:val="28"/>
          <w:szCs w:val="28"/>
          <w:u w:val="none"/>
        </w:rPr>
        <w:t xml:space="preserve">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16. </w:t>
      </w:r>
      <w:r w:rsidRPr="00E1073A">
        <w:rPr>
          <w:rStyle w:val="a5"/>
          <w:rFonts w:ascii="Tahoma" w:hAnsi="Tahoma" w:cs="Tahoma"/>
          <w:color w:val="auto"/>
          <w:sz w:val="28"/>
          <w:szCs w:val="28"/>
          <w:u w:val="none"/>
        </w:rPr>
        <w:t>﻿﻿﻿﻿</w:t>
      </w:r>
      <w:r w:rsidRPr="00E1073A">
        <w:rPr>
          <w:rStyle w:val="a5"/>
          <w:rFonts w:ascii="Times New Roman" w:hAnsi="Times New Roman" w:cs="Times New Roman"/>
          <w:color w:val="auto"/>
          <w:sz w:val="28"/>
          <w:szCs w:val="28"/>
          <w:u w:val="none"/>
        </w:rPr>
        <w:t xml:space="preserve">Организация мероприятий по объединению всех ветеранских и казачих объединений края и проведение Объединительного форума и круга (через структуры СКР3) </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25</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17. Издание Книг Памяти (через счет фонда «Солдат» и наши структуры) ветеранах военной разведки - наших земляках - приморцах - 8 книг (авторы военные разведчики В. Шевченко и другие авторы) - 10,0млн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18. Открытие Центра помощи нищим и голодающим ветеранам войн и членам их семей (на базе фонда «Солдат» и другие наши структуры) -7,5 млн руб</w:t>
      </w:r>
      <w:r w:rsidR="002D1F80"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w:t>
      </w:r>
    </w:p>
    <w:p w:rsidR="00245EBC"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19. Выплата стипендий имени Героев СССР, Героев РФ, погибших в </w:t>
      </w:r>
      <w:r w:rsidRPr="00E1073A">
        <w:rPr>
          <w:rStyle w:val="a5"/>
          <w:rFonts w:ascii="Times New Roman" w:hAnsi="Times New Roman" w:cs="Times New Roman"/>
          <w:color w:val="auto"/>
          <w:sz w:val="28"/>
          <w:szCs w:val="28"/>
          <w:u w:val="none"/>
        </w:rPr>
        <w:lastRenderedPageBreak/>
        <w:t>локальных войнах и совершивших воинский Подвиг : а)детям сиротам обучающимся в ВУЗах края (по 10,0 тыс. руб. 10 стипендий 10 месяцев) - 1,0 млн руб. (стипендии присуждаются ПРАВЛЕНИЕМ ЧЛЕНОВ КС ПК и вручаются на базе КС ПК ); б) студентам и школьникам учебных заведений края (в которых учились погибшие в локальных войнах и на территории МО где проживал Герой и на территории МО совершен воинский Подвиг) (по 10,0 тыс</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руб</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20 стипендий 10 месяцев) - 2,0 млн руб. (стипендии присуждаются ПРАВЛЕНИЕМ ЧЛЕНОВ КС ПК и вручаются на базе КС ПК); в) изготовление и вручение Памятного Свидетельства (изготовление и доставка к месту вручения) - 10,0 тыс</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руб</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 30 - 300, тыс</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руб</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Итого - 3,300 млн руб.</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20. Открытие музейных комплексов и домов социальной реабилитации, в том числе и в зоне СВО на Украине: Дом Шошина </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25</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0 млн руб</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и музея локальных войн в г. Уссурийске - 35,0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21. Открытие краевого центра духовно - нравственного воспитания (патриотизма) в Уссурийске (проектирование, ремонт, оборудование) - 250,0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 22. Открытие краевого герантологического центра временного пребывания людей пожилого возраста из числа ветеранов локальных войн и членов их семей (реконструкция, ремонтные работы, оборудование, оплата персонала (г. Уссурийск) (по согласованию с фондом «Солдат» и прямому участию наших ветеранов в строительных работах и штатном расписании) - 750,0 млн руб</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23. Открытие краевого Центра отдыха, временного пребывания и ресоциализации ветеранов войн и членов их семей на условиях ГЧП, в том числе и в зоне СВО на Украине (через счет фонда «Солдат») - 75,0 млн руб. P.S. На данное Обращение на форуме департамента финансов АПК «Публичные слушания ПРОЕКТА БЮДЖЕТА Приморского края 2020г.» нами получен ответ, что наши предложения будут переданы в ЗАКС, для рассмотрения. Веры в такие ответы у нас НЕТ, основываясь на десятилетние отписки чиновников в таком формате общения.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lastRenderedPageBreak/>
        <w:t>25. Выделение денежных средств на окончание работ (работы идут два года, а выполнено только 30% от проекта) по благоустройству и созданию КРАЕВОЙ ПЛОЩАДКИ ВЕТЕРАНОВ ЛОКАЛЬНЫХ ВОЙН) - реконструкция и ремонт ПАМЯТНИКА И ПЛОЩАДИ ВЕТЕРАНОВ ЛОКАЛЬНЫХ ВОЙН ПРИМОРСКОГО КРАЯ (Уссурийск -Центр Приморья) - 10,0 млн</w:t>
      </w:r>
      <w:r w:rsidR="00D6082B" w:rsidRPr="00E1073A">
        <w:rPr>
          <w:rStyle w:val="a5"/>
          <w:rFonts w:ascii="Times New Roman" w:hAnsi="Times New Roman" w:cs="Times New Roman"/>
          <w:color w:val="auto"/>
          <w:sz w:val="28"/>
          <w:szCs w:val="28"/>
          <w:u w:val="none"/>
        </w:rPr>
        <w:t xml:space="preserve"> </w:t>
      </w:r>
      <w:r w:rsidRPr="00E1073A">
        <w:rPr>
          <w:rStyle w:val="a5"/>
          <w:rFonts w:ascii="Times New Roman" w:hAnsi="Times New Roman" w:cs="Times New Roman"/>
          <w:color w:val="auto"/>
          <w:sz w:val="28"/>
          <w:szCs w:val="28"/>
          <w:u w:val="none"/>
        </w:rPr>
        <w:t>руб.</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26. Установка ЗАКЛАДНЫХ КАМНЕЙ И СОЗДАНИЕ АЛЛЕЙ ПАМЯТИ (ПАРКОВЫХ ЗОН) ПОГИБШИХ И ВОЕВАВШИХ В СВО НА УКРАИНЕ (из расчета 35 локаций до 3.0 млн каждая - 100,0 млн</w:t>
      </w:r>
      <w:r w:rsidR="00D6082B" w:rsidRPr="00E1073A">
        <w:rPr>
          <w:rStyle w:val="a5"/>
          <w:rFonts w:ascii="Times New Roman" w:hAnsi="Times New Roman" w:cs="Times New Roman"/>
          <w:color w:val="auto"/>
          <w:sz w:val="28"/>
          <w:szCs w:val="28"/>
          <w:u w:val="none"/>
        </w:rPr>
        <w:t xml:space="preserve"> </w:t>
      </w:r>
      <w:r w:rsidRPr="00E1073A">
        <w:rPr>
          <w:rStyle w:val="a5"/>
          <w:rFonts w:ascii="Times New Roman" w:hAnsi="Times New Roman" w:cs="Times New Roman"/>
          <w:color w:val="auto"/>
          <w:sz w:val="28"/>
          <w:szCs w:val="28"/>
          <w:u w:val="none"/>
        </w:rPr>
        <w:t xml:space="preserve">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27. В школах и учебных заведениях носящих имена погибших (и обучающихся ранее в них) в локальных войнах и СВО создание ПАМЯТНЫХ-ИНФОРМАЦИОННЫХ ЗОН (входные группы в учебные заведения 25 зон по 1,0 млн руб.) -</w:t>
      </w:r>
      <w:r w:rsidR="00D6082B" w:rsidRPr="00E1073A">
        <w:rPr>
          <w:rStyle w:val="a5"/>
          <w:rFonts w:ascii="Times New Roman" w:hAnsi="Times New Roman" w:cs="Times New Roman"/>
          <w:color w:val="auto"/>
          <w:sz w:val="28"/>
          <w:szCs w:val="28"/>
          <w:u w:val="none"/>
        </w:rPr>
        <w:t xml:space="preserve"> </w:t>
      </w:r>
      <w:r w:rsidRPr="00E1073A">
        <w:rPr>
          <w:rStyle w:val="a5"/>
          <w:rFonts w:ascii="Times New Roman" w:hAnsi="Times New Roman" w:cs="Times New Roman"/>
          <w:color w:val="auto"/>
          <w:sz w:val="28"/>
          <w:szCs w:val="28"/>
          <w:u w:val="none"/>
        </w:rPr>
        <w:t xml:space="preserve">25,0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28. Создание В УССУРИЙСКЕ (ул. Суханова,45) КРАЕВОГО ПАМЯТНИКА ПОГИБШИМ В СВО НА УКРАИНЕ И АЛЛЕИ ПАМЯТИ - ПАРКОВОЙ ЗОНЫ - 15,0 млн руб.</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29. Проведение ежемесячного забега «БЕГУ ЗА ГЕРОЯ» (через фонд «Солдат») в регионах Приморского края и финального забега в ДЕНЬ ВЕТЕРАНОВ ЛОКАЛЬНЫХ ВОЙН 1 июля </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15</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30. Проведение краевых патриотических акций в честь Погибших в локальных войнах (через фонд «Солдат) - 25,0 млн руб. </w:t>
      </w:r>
    </w:p>
    <w:p w:rsidR="001353D9" w:rsidRPr="00E1073A" w:rsidRDefault="001353D9"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31. Выделение краевого финансирования на облагораживание массовых захоронений участников ло</w:t>
      </w:r>
      <w:r w:rsidR="00391C8D" w:rsidRPr="00E1073A">
        <w:rPr>
          <w:rStyle w:val="a5"/>
          <w:rFonts w:ascii="Times New Roman" w:hAnsi="Times New Roman" w:cs="Times New Roman"/>
          <w:color w:val="auto"/>
          <w:sz w:val="28"/>
          <w:szCs w:val="28"/>
          <w:u w:val="none"/>
        </w:rPr>
        <w:t>к</w:t>
      </w:r>
      <w:r w:rsidRPr="00E1073A">
        <w:rPr>
          <w:rStyle w:val="a5"/>
          <w:rFonts w:ascii="Times New Roman" w:hAnsi="Times New Roman" w:cs="Times New Roman"/>
          <w:color w:val="auto"/>
          <w:sz w:val="28"/>
          <w:szCs w:val="28"/>
          <w:u w:val="none"/>
        </w:rPr>
        <w:t>альных войн, СВО и мест захоронения Героев СССР – 25,0 млн рублей</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32. Проведение памятных спортивных турниров имени погибших в локальных войнах 10 турниров по 2,5 млн. руб. - 25,0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33. Создание рабочих мест для ветеранов боевых действий (по национальным проектам) - 750,0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34. Участие во всесоюзных соревнованиях военно-патриотического клуба имени Жамлиханова, ежегодно занимающие первые места, (пос. Ярославский, Хорольский район) - 7,5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lastRenderedPageBreak/>
        <w:t xml:space="preserve">35. Экипировка патриотических клубов и классов, (10 клубов и классов по 1,5 млн. руб.) - 15,0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36. Создание (оборудование и техническая поддержка) сети приема гуманитарной помощи для СВО (локальных войн и конфликтов) и членам семей, в том числе вернувшимся из зоны боевых действий и инвалидам локальных войн. 10 центров прима по 7,5 млн руб</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- 75,0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37. Создание национальных воскресных школ потомков первых переселенцев в ДФО и Приморский край (ремонт и техническая поддержка, изучение языка предков, национальной культуры и идентичности). 10 центров по 10,0 млн руб</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- 100,0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 38. Введение с 1 января 2023 года уроков НВП (духовность, история, патриотизм) 50 базовых школ по 2,5 млн руб. - 125,0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39. Создание сети патриотических военно-спортивных курсов (контейнеры-боксы для спорта по опыту МО РФ) для пропаганды службы в МО РФ (силовых структурах), ЗОЖ. 50 боксов -центров по 5,0 млн руб.</w:t>
      </w:r>
      <w:r w:rsidR="00D6082B" w:rsidRPr="00E1073A">
        <w:rPr>
          <w:rStyle w:val="a5"/>
          <w:rFonts w:ascii="Times New Roman" w:hAnsi="Times New Roman" w:cs="Times New Roman"/>
          <w:color w:val="auto"/>
          <w:sz w:val="28"/>
          <w:szCs w:val="28"/>
          <w:u w:val="none"/>
        </w:rPr>
        <w:t xml:space="preserve"> </w:t>
      </w:r>
      <w:r w:rsidRPr="00E1073A">
        <w:rPr>
          <w:rStyle w:val="a5"/>
          <w:rFonts w:ascii="Times New Roman" w:hAnsi="Times New Roman" w:cs="Times New Roman"/>
          <w:color w:val="auto"/>
          <w:sz w:val="28"/>
          <w:szCs w:val="28"/>
          <w:u w:val="none"/>
        </w:rPr>
        <w:t>-</w:t>
      </w:r>
      <w:r w:rsidR="00D6082B" w:rsidRPr="00E1073A">
        <w:rPr>
          <w:rStyle w:val="a5"/>
          <w:rFonts w:ascii="Times New Roman" w:hAnsi="Times New Roman" w:cs="Times New Roman"/>
          <w:color w:val="auto"/>
          <w:sz w:val="28"/>
          <w:szCs w:val="28"/>
          <w:u w:val="none"/>
        </w:rPr>
        <w:t xml:space="preserve"> </w:t>
      </w:r>
      <w:r w:rsidRPr="00E1073A">
        <w:rPr>
          <w:rStyle w:val="a5"/>
          <w:rFonts w:ascii="Times New Roman" w:hAnsi="Times New Roman" w:cs="Times New Roman"/>
          <w:color w:val="auto"/>
          <w:sz w:val="28"/>
          <w:szCs w:val="28"/>
          <w:u w:val="none"/>
        </w:rPr>
        <w:t xml:space="preserve">250,0 млн руб. Запланировать на 2025г. и до 2027 г. 31. </w:t>
      </w:r>
      <w:r w:rsidRPr="00E1073A">
        <w:rPr>
          <w:rStyle w:val="a5"/>
          <w:rFonts w:ascii="Tahoma" w:hAnsi="Tahoma" w:cs="Tahoma"/>
          <w:color w:val="auto"/>
          <w:sz w:val="28"/>
          <w:szCs w:val="28"/>
          <w:u w:val="none"/>
        </w:rPr>
        <w:t>﻿﻿﻿﻿</w:t>
      </w:r>
      <w:r w:rsidRPr="00E1073A">
        <w:rPr>
          <w:rStyle w:val="a5"/>
          <w:rFonts w:ascii="Times New Roman" w:hAnsi="Times New Roman" w:cs="Times New Roman"/>
          <w:color w:val="auto"/>
          <w:sz w:val="28"/>
          <w:szCs w:val="28"/>
          <w:u w:val="none"/>
        </w:rPr>
        <w:t xml:space="preserve">Выделение краевого финансирования на облагораживание массовых захоронений участников локальных войн, СВО и мест захоронения Героев СССР </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25</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0 млн</w:t>
      </w:r>
      <w:r w:rsidR="00D6082B" w:rsidRPr="00E1073A">
        <w:rPr>
          <w:rStyle w:val="a5"/>
          <w:rFonts w:ascii="Times New Roman" w:hAnsi="Times New Roman" w:cs="Times New Roman"/>
          <w:color w:val="auto"/>
          <w:sz w:val="28"/>
          <w:szCs w:val="28"/>
          <w:u w:val="none"/>
        </w:rPr>
        <w:t xml:space="preserve"> </w:t>
      </w:r>
      <w:r w:rsidRPr="00E1073A">
        <w:rPr>
          <w:rStyle w:val="a5"/>
          <w:rFonts w:ascii="Times New Roman" w:hAnsi="Times New Roman" w:cs="Times New Roman"/>
          <w:color w:val="auto"/>
          <w:sz w:val="28"/>
          <w:szCs w:val="28"/>
          <w:u w:val="none"/>
        </w:rPr>
        <w:t>руб.</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40. Создание сети опорных базовых региональных центров для СОНКО ветеранов боевых действий, казначейства и гражданского общества (объединение и пропаганда единства общества во главе с президентом РФ Путиным В.В.) 10 центров по 10,0 млн руб. - 100,0 млн</w:t>
      </w:r>
      <w:r w:rsidR="00D6082B" w:rsidRPr="00E1073A">
        <w:rPr>
          <w:rStyle w:val="a5"/>
          <w:rFonts w:ascii="Times New Roman" w:hAnsi="Times New Roman" w:cs="Times New Roman"/>
          <w:color w:val="auto"/>
          <w:sz w:val="28"/>
          <w:szCs w:val="28"/>
          <w:u w:val="none"/>
        </w:rPr>
        <w:t xml:space="preserve"> </w:t>
      </w:r>
      <w:r w:rsidRPr="00E1073A">
        <w:rPr>
          <w:rStyle w:val="a5"/>
          <w:rFonts w:ascii="Times New Roman" w:hAnsi="Times New Roman" w:cs="Times New Roman"/>
          <w:color w:val="auto"/>
          <w:sz w:val="28"/>
          <w:szCs w:val="28"/>
          <w:u w:val="none"/>
        </w:rPr>
        <w:t xml:space="preserve">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41. Программы поддержки СОНКО и организаций ветеранов локальных войн и СВО, казачества, гражданского общества и членов их семей (по плану борьбы с фашизмом и неонацизмом в регионе) - 250,0 млн руб.</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 42. Создание именных Аллей Памяти погибших в локальных войнах в регионе 1,0 млн в 34 МО - 34,0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43. Создание геронтологической службы и хосписов (оказание неотложной мед помощи, правовое сопровождение, надомная служба и стационар, обучение персонала и волонтеров) на базе и поддержке учебных заведений и молодежных </w:t>
      </w:r>
      <w:r w:rsidRPr="00E1073A">
        <w:rPr>
          <w:rStyle w:val="a5"/>
          <w:rFonts w:ascii="Times New Roman" w:hAnsi="Times New Roman" w:cs="Times New Roman"/>
          <w:color w:val="auto"/>
          <w:sz w:val="28"/>
          <w:szCs w:val="28"/>
          <w:u w:val="none"/>
        </w:rPr>
        <w:lastRenderedPageBreak/>
        <w:t xml:space="preserve">движений - 150, 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44. Краевой центр идеологии развития общества - 75,0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 45. Краевой центр аудита и борьбы с коррупцией в органах власти - 25,0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 46. Программа субсидирования 100% процентной ставки кредита и 50% от основного кредита для неотложных нужд ветеранов локальных войн и членов их семей -75,0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47. Субсидирование 100% кредита неотложных нужд для инвалидов локальных войн и членов их семей - 100,0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48. </w:t>
      </w:r>
      <w:r w:rsidRPr="00E1073A">
        <w:rPr>
          <w:rStyle w:val="a5"/>
          <w:rFonts w:ascii="Tahoma" w:hAnsi="Tahoma" w:cs="Tahoma"/>
          <w:color w:val="auto"/>
          <w:sz w:val="28"/>
          <w:szCs w:val="28"/>
          <w:u w:val="none"/>
        </w:rPr>
        <w:t>﻿﻿﻿﻿</w:t>
      </w:r>
      <w:r w:rsidRPr="00E1073A">
        <w:rPr>
          <w:rStyle w:val="a5"/>
          <w:rFonts w:ascii="Times New Roman" w:hAnsi="Times New Roman" w:cs="Times New Roman"/>
          <w:color w:val="auto"/>
          <w:sz w:val="28"/>
          <w:szCs w:val="28"/>
          <w:u w:val="none"/>
        </w:rPr>
        <w:t xml:space="preserve">Краевой центр работы с ветеранами локальных войн содержащихся в МЛС - 75,0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 49. Краевой центр адаптации и ресоциализации ветеранов после освобождения из МЛС - 25,0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50. </w:t>
      </w:r>
      <w:r w:rsidRPr="00E1073A">
        <w:rPr>
          <w:rStyle w:val="a5"/>
          <w:rFonts w:ascii="Tahoma" w:hAnsi="Tahoma" w:cs="Tahoma"/>
          <w:color w:val="auto"/>
          <w:sz w:val="28"/>
          <w:szCs w:val="28"/>
          <w:u w:val="none"/>
        </w:rPr>
        <w:t>﻿﻿﻿﻿</w:t>
      </w:r>
      <w:r w:rsidRPr="00E1073A">
        <w:rPr>
          <w:rStyle w:val="a5"/>
          <w:rFonts w:ascii="Times New Roman" w:hAnsi="Times New Roman" w:cs="Times New Roman"/>
          <w:color w:val="auto"/>
          <w:sz w:val="28"/>
          <w:szCs w:val="28"/>
          <w:u w:val="none"/>
        </w:rPr>
        <w:t xml:space="preserve">Краевой центр «Восстановление исторической Памяти» (работа по поиску МОГИЛ БЕЛОЙ ГВАРДИИ И КАЗАЧЕСТВА, архивов и наследия БЕЛОГО ДВИЖЕНИЯ) - 25,0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51. Краевой центр поисковой работы с архивами и музеями ближнего и дальнего зарубежья - 75,0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52. Создание корпуса общественной безопасности - 250,0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53. Создание сети подвижных социальных пунктов питания для нуждающихся - 25,0 млн руб.</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54. Создание Школы бизнес учебы для ветеранов и членов их семей, сопровождение и поддержка семейных и командных проектов и программ - 250,0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 55. Создание центра мониторинга общественных процессов и международных отношений ветеранов локальных войн, казачества и гражданского общества - 250,0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56. Создание пунктов социального питания - 750,0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 57. Создание краевого кворкинг центра для ветеранов боевых действий - 75,0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lastRenderedPageBreak/>
        <w:t xml:space="preserve">58. Создание ассоциации школ Приморского края которым присвоено имя погибших в локальных войнах и СВО - 35,0 млн руб. </w:t>
      </w:r>
    </w:p>
    <w:p w:rsidR="00245EBC"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59. Подготовка и проведение международного СБОР - ПОХОДА «СОЮЗ - НАСЛЕДНИКИ ПОБЕДЫ - 2024» - 75,0 млн руб.</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60. Создание музея гражданской войны 130 шк</w:t>
      </w:r>
      <w:r w:rsidR="002D1F80"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 г. Уссурийска (реконструкция дома хирурга Никифорова и рядом стоящего флигеля) - 75,0 млн руб.</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 61. Проведение ежегодного пробега «БЕГУ ЗА ГЕРОЯ» - 2</w:t>
      </w:r>
      <w:r w:rsidR="00D6082B" w:rsidRPr="00E1073A">
        <w:rPr>
          <w:rStyle w:val="a5"/>
          <w:rFonts w:ascii="Times New Roman" w:hAnsi="Times New Roman" w:cs="Times New Roman"/>
          <w:color w:val="auto"/>
          <w:sz w:val="28"/>
          <w:szCs w:val="28"/>
          <w:u w:val="none"/>
        </w:rPr>
        <w:t>,</w:t>
      </w:r>
      <w:r w:rsidRPr="00E1073A">
        <w:rPr>
          <w:rStyle w:val="a5"/>
          <w:rFonts w:ascii="Times New Roman" w:hAnsi="Times New Roman" w:cs="Times New Roman"/>
          <w:color w:val="auto"/>
          <w:sz w:val="28"/>
          <w:szCs w:val="28"/>
          <w:u w:val="none"/>
        </w:rPr>
        <w:t xml:space="preserve">5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62. Проведение ремонтов в жилых помещениях вдов, инвалидов, участников локальных войн и СВО - 25,0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63. Проведение ежегодного краевого форума ветеранов локальных войн - 10,0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64. Проведение ежегодного Дальневосточного форума ветеранов локальных войн - 25,0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65. Создание системы СТО и автотранспортного обслуживания под управление ветеранов локальных войн и СВО - 150,0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66. Создание IT системы компаний для ветеранов локальных войн и СВО - 75,0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67. Создание ремонтных баз по комплектации и ремонту бытовой, орг. и компьютерной техники - 100,0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68. </w:t>
      </w:r>
      <w:r w:rsidRPr="00E1073A">
        <w:rPr>
          <w:rStyle w:val="a5"/>
          <w:rFonts w:ascii="Tahoma" w:hAnsi="Tahoma" w:cs="Tahoma"/>
          <w:color w:val="auto"/>
          <w:sz w:val="28"/>
          <w:szCs w:val="28"/>
          <w:u w:val="none"/>
        </w:rPr>
        <w:t>﻿﻿﻿﻿</w:t>
      </w:r>
      <w:r w:rsidRPr="00E1073A">
        <w:rPr>
          <w:rStyle w:val="a5"/>
          <w:rFonts w:ascii="Times New Roman" w:hAnsi="Times New Roman" w:cs="Times New Roman"/>
          <w:color w:val="auto"/>
          <w:sz w:val="28"/>
          <w:szCs w:val="28"/>
          <w:u w:val="none"/>
        </w:rPr>
        <w:t>Оказание финансовой помощи производителям сельхоз продукции - 250,0 млн руб.</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69. Создание и открытие сети складов гуманитарной помощи для ветеранов локальных войн и СВО - 150,0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70. </w:t>
      </w:r>
      <w:r w:rsidRPr="00E1073A">
        <w:rPr>
          <w:rStyle w:val="a5"/>
          <w:rFonts w:ascii="Tahoma" w:hAnsi="Tahoma" w:cs="Tahoma"/>
          <w:color w:val="auto"/>
          <w:sz w:val="28"/>
          <w:szCs w:val="28"/>
          <w:u w:val="none"/>
        </w:rPr>
        <w:t>﻿﻿﻿﻿</w:t>
      </w:r>
      <w:r w:rsidRPr="00E1073A">
        <w:rPr>
          <w:rStyle w:val="a5"/>
          <w:rFonts w:ascii="Times New Roman" w:hAnsi="Times New Roman" w:cs="Times New Roman"/>
          <w:color w:val="auto"/>
          <w:sz w:val="28"/>
          <w:szCs w:val="28"/>
          <w:u w:val="none"/>
        </w:rPr>
        <w:t xml:space="preserve">Создание некоммерческого инвест центра Приморского края по поддержке проектов ветеранов локальных войн и СВО - 250,0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71. Создание при правительстве Приморского края инвестиционного агентства по поддержке социальных проектов ветеранов локальных войн и СВО (по согласованию с фондом «Солдат») - 750,0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72. Создание краевого некоммерческого центра подготовки инструкторов </w:t>
      </w:r>
      <w:r w:rsidRPr="00E1073A">
        <w:rPr>
          <w:rStyle w:val="a5"/>
          <w:rFonts w:ascii="Times New Roman" w:hAnsi="Times New Roman" w:cs="Times New Roman"/>
          <w:color w:val="auto"/>
          <w:sz w:val="28"/>
          <w:szCs w:val="28"/>
          <w:u w:val="none"/>
        </w:rPr>
        <w:lastRenderedPageBreak/>
        <w:t xml:space="preserve">- педагогов ОБЖ в учебных заведения - 250,0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73. Создание домов временного пребывания и ресоциализации ветеранов локальных войн и СВО - 250,0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 74. </w:t>
      </w:r>
      <w:r w:rsidRPr="00E1073A">
        <w:rPr>
          <w:rStyle w:val="a5"/>
          <w:rFonts w:ascii="Tahoma" w:hAnsi="Tahoma" w:cs="Tahoma"/>
          <w:color w:val="auto"/>
          <w:sz w:val="28"/>
          <w:szCs w:val="28"/>
          <w:u w:val="none"/>
        </w:rPr>
        <w:t>﻿﻿﻿﻿</w:t>
      </w:r>
      <w:r w:rsidRPr="00E1073A">
        <w:rPr>
          <w:rStyle w:val="a5"/>
          <w:rFonts w:ascii="Times New Roman" w:hAnsi="Times New Roman" w:cs="Times New Roman"/>
          <w:color w:val="auto"/>
          <w:sz w:val="28"/>
          <w:szCs w:val="28"/>
          <w:u w:val="none"/>
        </w:rPr>
        <w:t xml:space="preserve">Создание краевого культурного и социального центра для семейного отдыха и встреч для ветеранов локальных войн и СВО - 75,0 млн руб. </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75. Создание некоммерческого краевого центра розыска пропавших без вести и убитых ветеранов локальных войн и СВО - 75,0 млн руб.</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E77B2F" w:rsidRPr="00E1073A" w:rsidRDefault="002A1C5E"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E77B2F" w:rsidRPr="00E1073A">
        <w:rPr>
          <w:rStyle w:val="a5"/>
          <w:rFonts w:ascii="Times New Roman" w:hAnsi="Times New Roman" w:cs="Times New Roman"/>
          <w:color w:val="auto"/>
          <w:sz w:val="28"/>
          <w:szCs w:val="28"/>
          <w:u w:val="none"/>
        </w:rPr>
        <w:t xml:space="preserve"> Программы и проекты, перечисленные в Вашем обращении, не могут быть включены в проект бюджета Приморского края на 2025 год и на плановый период 2026 и 2027 годов в силу следующего.</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В соответствии с пунктом 2 статьи 172 Бюджетного кодекса Российской Федерации от 31.07.1998 № 145-ФЗ составление проектов бюджетов основывается на:</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основных направлениях бюджетной, налоговой и таможенно-тарифной политики Российской Федерации (основных направлениях бюджетной и налоговой политики субъектов Российской Федерации, основных направлениях бюджетной и налоговой политики муниципальных образований);</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прогнозе социально-экономического развития;</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бюджетном прогнозе (проекте бюджетного прогноза, проекте изменений бюджетного прогноза) на долгосрочный период;</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государственных (муниципальных) программах (проектах государственных (муниципальных) программ, проектах изменений указанных программ).</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lastRenderedPageBreak/>
        <w:t>Таким образом, прямое финансирование иных программ, разработанных и утвержденных иными лицами, не может быть предусмотрено в проекте бюджета.</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Бюджет на 2024 год также не может быть скорректирован путем внесения изменений в установленные бюджетные ассигнования для финансирования Ваших программ, так как они не являются государственными или муниципальными программами.</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Пунктом 2 статьи 78.1 Бюджетного кодекса Российской Федерации установлено, что в законе субъекта Российской Федерации о бюджете субъекта Российской Федерации, в решении представительного органа муниципального образования о местном бюджете могут предусматриваться субсидии иным некоммерческим организациям, не являющимся государственными (муниципальными) учреждениями.</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В соответствии с пунктом 10 статьи 8 Закона № 969-КЗ порядок объема и предоставления субсидий из краевого бюджета устанавливается Правительством Приморского края.</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Дополнительно информируем, что постановлением Администрации Приморского края от 27.01.2015 № 19-па «О проведении конкурсного отбора и Порядке предоставления субсидий из краевого бюджета социально ориентированным некоммерческим организациям в Приморском крае на финансовое обеспечение затрат, связанных с реализацией общественно значимых программ (проектов)» (в редакции постановления Правительства Приморского края от 29.05.2024 № 359-пп) утвержден Порядок определения объема и предоставления социально ориентированным некоммерческим организациям в Приморском крае субсидий из краевого бюджета на финансовое обеспечение затрат, связанных с реализацией общественно значимых программ (проектов). Субсидии предоставляются социально ориентированным некоммерческим организациям по итогам конкурсного отбора.</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В связи с вышеизложенным и в соответствии с действующими нормативными правовыми актами, сообщаем, что возможности финансирования Ваших проектов и предоставления денежных средств за счет средств краевого </w:t>
      </w:r>
      <w:r w:rsidRPr="00E1073A">
        <w:rPr>
          <w:rStyle w:val="a5"/>
          <w:rFonts w:ascii="Times New Roman" w:hAnsi="Times New Roman" w:cs="Times New Roman"/>
          <w:color w:val="auto"/>
          <w:sz w:val="28"/>
          <w:szCs w:val="28"/>
          <w:u w:val="none"/>
        </w:rPr>
        <w:lastRenderedPageBreak/>
        <w:t>бюджета без проведения определенных с Вашей стороны действий (участвовать и победить в конкурсном отборе на предоставление субсидий на реализацию общественно значимых программ (проектов) нет.</w:t>
      </w:r>
    </w:p>
    <w:p w:rsidR="00E77B2F" w:rsidRPr="00E1073A" w:rsidRDefault="00E77B2F" w:rsidP="00E77B2F">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В случае если организации, которые Вы представляете, соответствуют требованиям действующего законодательства и будут признаны победителями конкурсного отбора, то они могут рассчитывать на предоставление им субсидий из краевого бюджета на финансовое обеспечение затрат, связанных с реализацией общественной значимых программ (проектов).</w:t>
      </w:r>
    </w:p>
    <w:p w:rsidR="004526E4" w:rsidRPr="00E1073A" w:rsidRDefault="004526E4" w:rsidP="00E77B2F">
      <w:pPr>
        <w:widowControl w:val="0"/>
        <w:spacing w:after="0" w:line="360" w:lineRule="auto"/>
        <w:ind w:firstLine="709"/>
        <w:jc w:val="both"/>
        <w:rPr>
          <w:rStyle w:val="a5"/>
          <w:rFonts w:ascii="Times New Roman" w:hAnsi="Times New Roman" w:cs="Times New Roman"/>
          <w:color w:val="auto"/>
          <w:sz w:val="28"/>
          <w:szCs w:val="28"/>
          <w:u w:val="none"/>
        </w:rPr>
      </w:pPr>
    </w:p>
    <w:p w:rsidR="00E77B2F" w:rsidRPr="00E1073A" w:rsidRDefault="00E77B2F" w:rsidP="00E77B2F">
      <w:pPr>
        <w:widowControl w:val="0"/>
        <w:spacing w:after="0" w:line="360" w:lineRule="auto"/>
        <w:ind w:firstLine="709"/>
        <w:jc w:val="both"/>
        <w:rPr>
          <w:rStyle w:val="a5"/>
          <w:rFonts w:ascii="Times New Roman" w:hAnsi="Times New Roman" w:cs="Times New Roman"/>
          <w:b/>
          <w:color w:val="auto"/>
          <w:sz w:val="28"/>
          <w:szCs w:val="28"/>
          <w:u w:val="none"/>
        </w:rPr>
      </w:pPr>
      <w:r w:rsidRPr="00E1073A">
        <w:rPr>
          <w:rStyle w:val="a5"/>
          <w:rFonts w:ascii="Times New Roman" w:hAnsi="Times New Roman" w:cs="Times New Roman"/>
          <w:b/>
          <w:color w:val="auto"/>
          <w:sz w:val="28"/>
          <w:szCs w:val="28"/>
          <w:u w:val="none"/>
        </w:rPr>
        <w:t>13</w:t>
      </w:r>
      <w:r w:rsidR="002A774A" w:rsidRPr="00E1073A">
        <w:rPr>
          <w:rStyle w:val="a5"/>
          <w:rFonts w:ascii="Times New Roman" w:hAnsi="Times New Roman" w:cs="Times New Roman"/>
          <w:b/>
          <w:color w:val="auto"/>
          <w:sz w:val="28"/>
          <w:szCs w:val="28"/>
          <w:u w:val="none"/>
        </w:rPr>
        <w:t>4</w:t>
      </w:r>
      <w:r w:rsidRPr="00E1073A">
        <w:rPr>
          <w:rStyle w:val="a5"/>
          <w:rFonts w:ascii="Times New Roman" w:hAnsi="Times New Roman" w:cs="Times New Roman"/>
          <w:b/>
          <w:color w:val="auto"/>
          <w:sz w:val="28"/>
          <w:szCs w:val="28"/>
          <w:u w:val="none"/>
        </w:rPr>
        <w:t xml:space="preserve">. Ермолина </w:t>
      </w:r>
      <w:r w:rsidR="003A5F62" w:rsidRPr="00E1073A">
        <w:rPr>
          <w:rStyle w:val="a5"/>
          <w:rFonts w:ascii="Times New Roman" w:hAnsi="Times New Roman" w:cs="Times New Roman"/>
          <w:b/>
          <w:color w:val="auto"/>
          <w:sz w:val="28"/>
          <w:szCs w:val="28"/>
          <w:u w:val="none"/>
        </w:rPr>
        <w:t>Е.В., гражданин, проживающий в Приморском крае</w:t>
      </w:r>
    </w:p>
    <w:p w:rsidR="00245EBC" w:rsidRPr="00E1073A" w:rsidRDefault="002A1C5E"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E77B2F" w:rsidRPr="00E1073A">
        <w:rPr>
          <w:rStyle w:val="a5"/>
          <w:rFonts w:ascii="Times New Roman" w:hAnsi="Times New Roman" w:cs="Times New Roman"/>
          <w:color w:val="auto"/>
          <w:sz w:val="28"/>
          <w:szCs w:val="28"/>
          <w:u w:val="none"/>
        </w:rPr>
        <w:t xml:space="preserve"> Здравствуйте, приемные родители Приморского края просят Вас обратить внимание на государственную региональную поддержку замещающих семей. Много лет не меняет размер поощрения за труд приемного родителя. Оклад равен 7150 рублей, со всеми коэффициентами меньше прожиточного минимума. Просим сделать более ощутимой помощь в нашем нелегком труде на уровне закона. Было бы отлично индексировать оклад приемного родителя ежегодно, согласно инфляции. Пересмотреть оклад приемного родителя, воспитывающего не одного, а двух, нескольких детей. На летний отдых наим детям выделяют 2200 рублей в год, и очень давно, это насмешка просто. Мы очень просим прислушаться к нашей категории, ты сумма которая выделяется на содержание наших детей в семье и в детских домах разнится существенно. Просим поддержать приемные семьи, чтоб наша жизнь и жизнь наших детей качественно улучшилась.</w:t>
      </w:r>
    </w:p>
    <w:p w:rsidR="00E77B2F" w:rsidRPr="00E1073A" w:rsidRDefault="00E77B2F"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28578D" w:rsidRPr="0028578D" w:rsidRDefault="002A1C5E" w:rsidP="0028578D">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37B85" w:rsidRPr="00E1073A">
        <w:rPr>
          <w:rStyle w:val="a5"/>
          <w:rFonts w:ascii="Times New Roman" w:hAnsi="Times New Roman" w:cs="Times New Roman"/>
          <w:color w:val="auto"/>
          <w:sz w:val="28"/>
          <w:szCs w:val="28"/>
          <w:u w:val="none"/>
        </w:rPr>
        <w:t xml:space="preserve"> Министерством </w:t>
      </w:r>
      <w:r w:rsidR="0028578D" w:rsidRPr="0028578D">
        <w:rPr>
          <w:rStyle w:val="a5"/>
          <w:rFonts w:ascii="Times New Roman" w:hAnsi="Times New Roman" w:cs="Times New Roman"/>
          <w:color w:val="auto"/>
          <w:sz w:val="28"/>
          <w:szCs w:val="28"/>
          <w:u w:val="none"/>
        </w:rPr>
        <w:t>постоянно ведется работа по совершенствованию мер социальной поддержки семьям с детьми для повышения адресности и эффективности поддержки таких семей.</w:t>
      </w:r>
    </w:p>
    <w:p w:rsidR="0028578D" w:rsidRPr="0028578D" w:rsidRDefault="0028578D" w:rsidP="0028578D">
      <w:pPr>
        <w:widowControl w:val="0"/>
        <w:spacing w:after="0" w:line="360" w:lineRule="auto"/>
        <w:ind w:firstLine="709"/>
        <w:jc w:val="both"/>
        <w:rPr>
          <w:rStyle w:val="a5"/>
          <w:rFonts w:ascii="Times New Roman" w:hAnsi="Times New Roman" w:cs="Times New Roman"/>
          <w:color w:val="auto"/>
          <w:sz w:val="28"/>
          <w:szCs w:val="28"/>
          <w:u w:val="none"/>
        </w:rPr>
      </w:pPr>
      <w:r w:rsidRPr="0028578D">
        <w:rPr>
          <w:rStyle w:val="a5"/>
          <w:rFonts w:ascii="Times New Roman" w:hAnsi="Times New Roman" w:cs="Times New Roman"/>
          <w:color w:val="auto"/>
          <w:sz w:val="28"/>
          <w:szCs w:val="28"/>
          <w:u w:val="none"/>
        </w:rPr>
        <w:t xml:space="preserve">В целях реализации Указа Президента РФ от 23.01.2024 № </w:t>
      </w:r>
      <w:proofErr w:type="gramStart"/>
      <w:r w:rsidRPr="0028578D">
        <w:rPr>
          <w:rStyle w:val="a5"/>
          <w:rFonts w:ascii="Times New Roman" w:hAnsi="Times New Roman" w:cs="Times New Roman"/>
          <w:color w:val="auto"/>
          <w:sz w:val="28"/>
          <w:szCs w:val="28"/>
          <w:u w:val="none"/>
        </w:rPr>
        <w:t>63  «</w:t>
      </w:r>
      <w:proofErr w:type="gramEnd"/>
      <w:r w:rsidRPr="0028578D">
        <w:rPr>
          <w:rStyle w:val="a5"/>
          <w:rFonts w:ascii="Times New Roman" w:hAnsi="Times New Roman" w:cs="Times New Roman"/>
          <w:color w:val="auto"/>
          <w:sz w:val="28"/>
          <w:szCs w:val="28"/>
          <w:u w:val="none"/>
        </w:rPr>
        <w:t xml:space="preserve">О мерах социальной поддержки многодетных семей» в 2024 году проводится большая работа, направленная на его реализацию, в том числе разработаны и  приняты </w:t>
      </w:r>
      <w:r w:rsidRPr="0028578D">
        <w:rPr>
          <w:rStyle w:val="a5"/>
          <w:rFonts w:ascii="Times New Roman" w:hAnsi="Times New Roman" w:cs="Times New Roman"/>
          <w:color w:val="auto"/>
          <w:sz w:val="28"/>
          <w:szCs w:val="28"/>
          <w:u w:val="none"/>
        </w:rPr>
        <w:lastRenderedPageBreak/>
        <w:t>нормативные правовые акта в части:</w:t>
      </w:r>
    </w:p>
    <w:p w:rsidR="0028578D" w:rsidRPr="0028578D" w:rsidRDefault="0028578D" w:rsidP="0028578D">
      <w:pPr>
        <w:widowControl w:val="0"/>
        <w:spacing w:after="0" w:line="360" w:lineRule="auto"/>
        <w:ind w:firstLine="709"/>
        <w:jc w:val="both"/>
        <w:rPr>
          <w:rStyle w:val="a5"/>
          <w:rFonts w:ascii="Times New Roman" w:hAnsi="Times New Roman" w:cs="Times New Roman"/>
          <w:color w:val="auto"/>
          <w:sz w:val="28"/>
          <w:szCs w:val="28"/>
          <w:u w:val="none"/>
        </w:rPr>
      </w:pPr>
      <w:r w:rsidRPr="0028578D">
        <w:rPr>
          <w:rStyle w:val="a5"/>
          <w:rFonts w:ascii="Times New Roman" w:hAnsi="Times New Roman" w:cs="Times New Roman"/>
          <w:color w:val="auto"/>
          <w:sz w:val="28"/>
          <w:szCs w:val="28"/>
          <w:u w:val="none"/>
        </w:rPr>
        <w:t xml:space="preserve">введения с 1 сентября 2024 года новых мер поддержки многодетным семьям (бесплатное обеспечение детей в возрасте до 6 лет лекарствами по рецептам и </w:t>
      </w:r>
      <w:proofErr w:type="gramStart"/>
      <w:r w:rsidRPr="0028578D">
        <w:rPr>
          <w:rStyle w:val="a5"/>
          <w:rFonts w:ascii="Times New Roman" w:hAnsi="Times New Roman" w:cs="Times New Roman"/>
          <w:color w:val="auto"/>
          <w:sz w:val="28"/>
          <w:szCs w:val="28"/>
          <w:u w:val="none"/>
        </w:rPr>
        <w:t>предоставление  денежной</w:t>
      </w:r>
      <w:proofErr w:type="gramEnd"/>
      <w:r w:rsidRPr="0028578D">
        <w:rPr>
          <w:rStyle w:val="a5"/>
          <w:rFonts w:ascii="Times New Roman" w:hAnsi="Times New Roman" w:cs="Times New Roman"/>
          <w:color w:val="auto"/>
          <w:sz w:val="28"/>
          <w:szCs w:val="28"/>
          <w:u w:val="none"/>
        </w:rPr>
        <w:t xml:space="preserve"> выплаты на проезд в общественном транспорте на каждого школьника в многодетной семье);</w:t>
      </w:r>
    </w:p>
    <w:p w:rsidR="0028578D" w:rsidRPr="0028578D" w:rsidRDefault="0028578D" w:rsidP="0028578D">
      <w:pPr>
        <w:widowControl w:val="0"/>
        <w:spacing w:after="0" w:line="360" w:lineRule="auto"/>
        <w:ind w:firstLine="709"/>
        <w:jc w:val="both"/>
        <w:rPr>
          <w:rStyle w:val="a5"/>
          <w:rFonts w:ascii="Times New Roman" w:hAnsi="Times New Roman" w:cs="Times New Roman"/>
          <w:color w:val="auto"/>
          <w:sz w:val="28"/>
          <w:szCs w:val="28"/>
          <w:u w:val="none"/>
        </w:rPr>
      </w:pPr>
      <w:r w:rsidRPr="0028578D">
        <w:rPr>
          <w:rStyle w:val="a5"/>
          <w:rFonts w:ascii="Times New Roman" w:hAnsi="Times New Roman" w:cs="Times New Roman"/>
          <w:color w:val="auto"/>
          <w:sz w:val="28"/>
          <w:szCs w:val="28"/>
          <w:u w:val="none"/>
        </w:rPr>
        <w:t>оформления и выдачи многодетным семьям удостоверений единого образца.</w:t>
      </w:r>
    </w:p>
    <w:p w:rsidR="0028578D" w:rsidRPr="0028578D" w:rsidRDefault="0028578D" w:rsidP="0028578D">
      <w:pPr>
        <w:widowControl w:val="0"/>
        <w:spacing w:after="0" w:line="360" w:lineRule="auto"/>
        <w:ind w:firstLine="709"/>
        <w:jc w:val="both"/>
        <w:rPr>
          <w:rStyle w:val="a5"/>
          <w:rFonts w:ascii="Times New Roman" w:hAnsi="Times New Roman" w:cs="Times New Roman"/>
          <w:color w:val="auto"/>
          <w:sz w:val="28"/>
          <w:szCs w:val="28"/>
          <w:u w:val="none"/>
        </w:rPr>
      </w:pPr>
      <w:r w:rsidRPr="0028578D">
        <w:rPr>
          <w:rStyle w:val="a5"/>
          <w:rFonts w:ascii="Times New Roman" w:hAnsi="Times New Roman" w:cs="Times New Roman"/>
          <w:color w:val="auto"/>
          <w:sz w:val="28"/>
          <w:szCs w:val="28"/>
          <w:u w:val="none"/>
        </w:rPr>
        <w:t>Кроме того, в настоящее время внесены проекты законов о продлении срока предоставления следующих мер поддержки:</w:t>
      </w:r>
    </w:p>
    <w:p w:rsidR="0028578D" w:rsidRPr="0028578D" w:rsidRDefault="0028578D" w:rsidP="0028578D">
      <w:pPr>
        <w:widowControl w:val="0"/>
        <w:spacing w:after="0" w:line="360" w:lineRule="auto"/>
        <w:ind w:firstLine="709"/>
        <w:jc w:val="both"/>
        <w:rPr>
          <w:rStyle w:val="a5"/>
          <w:rFonts w:ascii="Times New Roman" w:hAnsi="Times New Roman" w:cs="Times New Roman"/>
          <w:color w:val="auto"/>
          <w:sz w:val="28"/>
          <w:szCs w:val="28"/>
          <w:u w:val="none"/>
        </w:rPr>
      </w:pPr>
      <w:r w:rsidRPr="0028578D">
        <w:rPr>
          <w:rStyle w:val="a5"/>
          <w:rFonts w:ascii="Times New Roman" w:hAnsi="Times New Roman" w:cs="Times New Roman"/>
          <w:color w:val="auto"/>
          <w:sz w:val="28"/>
          <w:szCs w:val="28"/>
          <w:u w:val="none"/>
        </w:rPr>
        <w:tab/>
        <w:t>предоставление сертификата «Подарок новорожденному»;</w:t>
      </w:r>
    </w:p>
    <w:p w:rsidR="0028578D" w:rsidRPr="0028578D" w:rsidRDefault="0028578D" w:rsidP="0028578D">
      <w:pPr>
        <w:widowControl w:val="0"/>
        <w:spacing w:after="0" w:line="360" w:lineRule="auto"/>
        <w:ind w:firstLine="709"/>
        <w:jc w:val="both"/>
        <w:rPr>
          <w:rStyle w:val="a5"/>
          <w:rFonts w:ascii="Times New Roman" w:hAnsi="Times New Roman" w:cs="Times New Roman"/>
          <w:color w:val="auto"/>
          <w:sz w:val="28"/>
          <w:szCs w:val="28"/>
          <w:u w:val="none"/>
        </w:rPr>
      </w:pPr>
      <w:r w:rsidRPr="0028578D">
        <w:rPr>
          <w:rStyle w:val="a5"/>
          <w:rFonts w:ascii="Times New Roman" w:hAnsi="Times New Roman" w:cs="Times New Roman"/>
          <w:color w:val="auto"/>
          <w:sz w:val="28"/>
          <w:szCs w:val="28"/>
          <w:u w:val="none"/>
        </w:rPr>
        <w:tab/>
        <w:t>предоставление единовременной социальной выплаты на приобретение транспортного средства многодетным семьям, в которых воспитывается 6 и более детей, с увеличением размера выплаты до 1,5 млн руб.;</w:t>
      </w:r>
    </w:p>
    <w:p w:rsidR="0028578D" w:rsidRPr="0028578D" w:rsidRDefault="0028578D" w:rsidP="0028578D">
      <w:pPr>
        <w:widowControl w:val="0"/>
        <w:spacing w:after="0" w:line="360" w:lineRule="auto"/>
        <w:ind w:firstLine="709"/>
        <w:jc w:val="both"/>
        <w:rPr>
          <w:rStyle w:val="a5"/>
          <w:rFonts w:ascii="Times New Roman" w:hAnsi="Times New Roman" w:cs="Times New Roman"/>
          <w:color w:val="auto"/>
          <w:sz w:val="28"/>
          <w:szCs w:val="28"/>
          <w:u w:val="none"/>
        </w:rPr>
      </w:pPr>
      <w:r w:rsidRPr="0028578D">
        <w:rPr>
          <w:rStyle w:val="a5"/>
          <w:rFonts w:ascii="Times New Roman" w:hAnsi="Times New Roman" w:cs="Times New Roman"/>
          <w:color w:val="auto"/>
          <w:sz w:val="28"/>
          <w:szCs w:val="28"/>
          <w:u w:val="none"/>
        </w:rPr>
        <w:tab/>
        <w:t>предоставление без учета нуждаемости по доходам мер поддержки многодетным семьям при рождении с января 2025 года четвертого или последующего ребенка.</w:t>
      </w:r>
    </w:p>
    <w:p w:rsidR="0028578D" w:rsidRPr="0028578D" w:rsidRDefault="0028578D" w:rsidP="0028578D">
      <w:pPr>
        <w:widowControl w:val="0"/>
        <w:spacing w:after="0" w:line="360" w:lineRule="auto"/>
        <w:ind w:firstLine="709"/>
        <w:jc w:val="both"/>
        <w:rPr>
          <w:rStyle w:val="a5"/>
          <w:rFonts w:ascii="Times New Roman" w:hAnsi="Times New Roman" w:cs="Times New Roman"/>
          <w:color w:val="auto"/>
          <w:sz w:val="28"/>
          <w:szCs w:val="28"/>
          <w:u w:val="none"/>
        </w:rPr>
      </w:pPr>
      <w:r w:rsidRPr="0028578D">
        <w:rPr>
          <w:rStyle w:val="a5"/>
          <w:rFonts w:ascii="Times New Roman" w:hAnsi="Times New Roman" w:cs="Times New Roman"/>
          <w:color w:val="auto"/>
          <w:sz w:val="28"/>
          <w:szCs w:val="28"/>
          <w:u w:val="none"/>
        </w:rPr>
        <w:tab/>
        <w:t xml:space="preserve">Поскольку все вышеназванные инициативы потребовали выделения дополнительного финансирования, работа по совершенствованию мер социальной поддержки приемным семьям запланирована на 2025 год. </w:t>
      </w:r>
    </w:p>
    <w:p w:rsidR="0028578D" w:rsidRPr="0028578D" w:rsidRDefault="0028578D" w:rsidP="0028578D">
      <w:pPr>
        <w:widowControl w:val="0"/>
        <w:spacing w:after="0" w:line="360" w:lineRule="auto"/>
        <w:ind w:firstLine="709"/>
        <w:jc w:val="both"/>
        <w:rPr>
          <w:rStyle w:val="a5"/>
          <w:rFonts w:ascii="Times New Roman" w:hAnsi="Times New Roman" w:cs="Times New Roman"/>
          <w:color w:val="auto"/>
          <w:sz w:val="28"/>
          <w:szCs w:val="28"/>
          <w:u w:val="none"/>
        </w:rPr>
      </w:pPr>
      <w:r w:rsidRPr="0028578D">
        <w:rPr>
          <w:rStyle w:val="a5"/>
          <w:rFonts w:ascii="Times New Roman" w:hAnsi="Times New Roman" w:cs="Times New Roman"/>
          <w:color w:val="auto"/>
          <w:sz w:val="28"/>
          <w:szCs w:val="28"/>
          <w:u w:val="none"/>
        </w:rPr>
        <w:t xml:space="preserve">Дополнительно, в рамках рассмотрения обращения установлено, что Вы являетесь членом многодетной семьи, статус многодетной семьи установлен          с 15.09.2020 по 15.09.2025. </w:t>
      </w:r>
    </w:p>
    <w:p w:rsidR="0028578D" w:rsidRPr="0028578D" w:rsidRDefault="0028578D" w:rsidP="0028578D">
      <w:pPr>
        <w:widowControl w:val="0"/>
        <w:spacing w:after="0" w:line="360" w:lineRule="auto"/>
        <w:ind w:firstLine="709"/>
        <w:jc w:val="both"/>
        <w:rPr>
          <w:rStyle w:val="a5"/>
          <w:rFonts w:ascii="Times New Roman" w:hAnsi="Times New Roman" w:cs="Times New Roman"/>
          <w:color w:val="auto"/>
          <w:sz w:val="28"/>
          <w:szCs w:val="28"/>
          <w:u w:val="none"/>
        </w:rPr>
      </w:pPr>
      <w:r w:rsidRPr="0028578D">
        <w:rPr>
          <w:rStyle w:val="a5"/>
          <w:rFonts w:ascii="Times New Roman" w:hAnsi="Times New Roman" w:cs="Times New Roman"/>
          <w:color w:val="auto"/>
          <w:sz w:val="28"/>
          <w:szCs w:val="28"/>
          <w:u w:val="none"/>
        </w:rPr>
        <w:t>С заявлением об установлении права на меры социальной поддержки для многодетной семьи (далее - МСП) Вы не обращались.</w:t>
      </w:r>
    </w:p>
    <w:p w:rsidR="0028578D" w:rsidRPr="0028578D" w:rsidRDefault="0028578D" w:rsidP="0028578D">
      <w:pPr>
        <w:widowControl w:val="0"/>
        <w:spacing w:after="0" w:line="360" w:lineRule="auto"/>
        <w:ind w:firstLine="709"/>
        <w:jc w:val="both"/>
        <w:rPr>
          <w:rStyle w:val="a5"/>
          <w:rFonts w:ascii="Times New Roman" w:hAnsi="Times New Roman" w:cs="Times New Roman"/>
          <w:color w:val="auto"/>
          <w:sz w:val="28"/>
          <w:szCs w:val="28"/>
          <w:u w:val="none"/>
        </w:rPr>
      </w:pPr>
      <w:r w:rsidRPr="0028578D">
        <w:rPr>
          <w:rStyle w:val="a5"/>
          <w:rFonts w:ascii="Times New Roman" w:hAnsi="Times New Roman" w:cs="Times New Roman"/>
          <w:color w:val="auto"/>
          <w:sz w:val="28"/>
          <w:szCs w:val="28"/>
          <w:u w:val="none"/>
        </w:rPr>
        <w:t>Вы являетесь получателем региональной социальной доплаты к пенсии на опекаемых детей, единовременной социальной выплаты лицам, получающим пенсию в Приморском крае.</w:t>
      </w:r>
    </w:p>
    <w:p w:rsidR="0028578D" w:rsidRPr="0028578D" w:rsidRDefault="0028578D" w:rsidP="0028578D">
      <w:pPr>
        <w:widowControl w:val="0"/>
        <w:spacing w:after="0" w:line="360" w:lineRule="auto"/>
        <w:ind w:firstLine="709"/>
        <w:jc w:val="both"/>
        <w:rPr>
          <w:rStyle w:val="a5"/>
          <w:rFonts w:ascii="Times New Roman" w:hAnsi="Times New Roman" w:cs="Times New Roman"/>
          <w:color w:val="auto"/>
          <w:sz w:val="28"/>
          <w:szCs w:val="28"/>
          <w:u w:val="none"/>
        </w:rPr>
      </w:pPr>
      <w:r w:rsidRPr="0028578D">
        <w:rPr>
          <w:rStyle w:val="a5"/>
          <w:rFonts w:ascii="Times New Roman" w:hAnsi="Times New Roman" w:cs="Times New Roman"/>
          <w:color w:val="auto"/>
          <w:sz w:val="28"/>
          <w:szCs w:val="28"/>
          <w:u w:val="none"/>
        </w:rPr>
        <w:t xml:space="preserve">В рамках рассмотрения обращения (24.10.2024) Вы были проконсультированы сотрудником КГКУ «ЦСПН» о замене старого бланка удостоверения многодетной семьи, а также о возможности обратиться за </w:t>
      </w:r>
      <w:r w:rsidRPr="0028578D">
        <w:rPr>
          <w:rStyle w:val="a5"/>
          <w:rFonts w:ascii="Times New Roman" w:hAnsi="Times New Roman" w:cs="Times New Roman"/>
          <w:color w:val="auto"/>
          <w:sz w:val="28"/>
          <w:szCs w:val="28"/>
          <w:u w:val="none"/>
        </w:rPr>
        <w:lastRenderedPageBreak/>
        <w:t xml:space="preserve">установлением права на МСП (при условии, что среднедушевой доход семьи ниже 38870 руб.) с </w:t>
      </w:r>
      <w:proofErr w:type="gramStart"/>
      <w:r w:rsidRPr="0028578D">
        <w:rPr>
          <w:rStyle w:val="a5"/>
          <w:rFonts w:ascii="Times New Roman" w:hAnsi="Times New Roman" w:cs="Times New Roman"/>
          <w:color w:val="auto"/>
          <w:sz w:val="28"/>
          <w:szCs w:val="28"/>
          <w:u w:val="none"/>
        </w:rPr>
        <w:t>разъяснением  перечня</w:t>
      </w:r>
      <w:proofErr w:type="gramEnd"/>
      <w:r w:rsidRPr="0028578D">
        <w:rPr>
          <w:rStyle w:val="a5"/>
          <w:rFonts w:ascii="Times New Roman" w:hAnsi="Times New Roman" w:cs="Times New Roman"/>
          <w:color w:val="auto"/>
          <w:sz w:val="28"/>
          <w:szCs w:val="28"/>
          <w:u w:val="none"/>
        </w:rPr>
        <w:t xml:space="preserve"> МСП для многодетных семей. </w:t>
      </w:r>
    </w:p>
    <w:p w:rsidR="00837B85" w:rsidRPr="00E1073A" w:rsidRDefault="0028578D" w:rsidP="0028578D">
      <w:pPr>
        <w:widowControl w:val="0"/>
        <w:spacing w:after="0" w:line="360" w:lineRule="auto"/>
        <w:ind w:firstLine="709"/>
        <w:jc w:val="both"/>
        <w:rPr>
          <w:rStyle w:val="a5"/>
          <w:rFonts w:ascii="Times New Roman" w:hAnsi="Times New Roman" w:cs="Times New Roman"/>
          <w:color w:val="auto"/>
          <w:sz w:val="28"/>
          <w:szCs w:val="28"/>
          <w:u w:val="none"/>
        </w:rPr>
      </w:pPr>
      <w:r w:rsidRPr="0028578D">
        <w:rPr>
          <w:rStyle w:val="a5"/>
          <w:rFonts w:ascii="Times New Roman" w:hAnsi="Times New Roman" w:cs="Times New Roman"/>
          <w:color w:val="auto"/>
          <w:sz w:val="28"/>
          <w:szCs w:val="28"/>
          <w:u w:val="none"/>
        </w:rPr>
        <w:t xml:space="preserve">В этот же день Вы подали заявление на оформление удостоверения многодетной семьи единого образца, которое находится в работе. О </w:t>
      </w:r>
      <w:bookmarkStart w:id="0" w:name="_GoBack"/>
      <w:bookmarkEnd w:id="0"/>
      <w:r w:rsidRPr="0028578D">
        <w:rPr>
          <w:rStyle w:val="a5"/>
          <w:rFonts w:ascii="Times New Roman" w:hAnsi="Times New Roman" w:cs="Times New Roman"/>
          <w:color w:val="auto"/>
          <w:sz w:val="28"/>
          <w:szCs w:val="28"/>
          <w:u w:val="none"/>
        </w:rPr>
        <w:t>результатах рассмотрения заявления Вы будете уведомлены КГКУ «ЦСПН» дополнительно</w:t>
      </w:r>
      <w:r w:rsidR="00837B85" w:rsidRPr="00E1073A">
        <w:rPr>
          <w:rStyle w:val="a5"/>
          <w:rFonts w:ascii="Times New Roman" w:hAnsi="Times New Roman" w:cs="Times New Roman"/>
          <w:color w:val="auto"/>
          <w:sz w:val="28"/>
          <w:szCs w:val="28"/>
          <w:u w:val="none"/>
        </w:rPr>
        <w:t>.</w:t>
      </w:r>
    </w:p>
    <w:p w:rsidR="004526E4" w:rsidRPr="00E1073A" w:rsidRDefault="004526E4" w:rsidP="00837B85">
      <w:pPr>
        <w:widowControl w:val="0"/>
        <w:spacing w:after="0" w:line="360" w:lineRule="auto"/>
        <w:ind w:firstLine="709"/>
        <w:jc w:val="both"/>
        <w:rPr>
          <w:rStyle w:val="a5"/>
          <w:rFonts w:ascii="Times New Roman" w:hAnsi="Times New Roman" w:cs="Times New Roman"/>
          <w:color w:val="auto"/>
          <w:sz w:val="28"/>
          <w:szCs w:val="28"/>
          <w:u w:val="none"/>
        </w:rPr>
      </w:pPr>
    </w:p>
    <w:p w:rsidR="00E77B2F" w:rsidRPr="00E1073A" w:rsidRDefault="00332BCD" w:rsidP="00245EBC">
      <w:pPr>
        <w:widowControl w:val="0"/>
        <w:spacing w:after="0" w:line="360" w:lineRule="auto"/>
        <w:ind w:firstLine="709"/>
        <w:jc w:val="both"/>
        <w:rPr>
          <w:rStyle w:val="a5"/>
          <w:rFonts w:ascii="Times New Roman" w:hAnsi="Times New Roman" w:cs="Times New Roman"/>
          <w:b/>
          <w:color w:val="auto"/>
          <w:sz w:val="28"/>
          <w:szCs w:val="28"/>
          <w:u w:val="none"/>
        </w:rPr>
      </w:pPr>
      <w:r w:rsidRPr="00E1073A">
        <w:rPr>
          <w:rStyle w:val="a5"/>
          <w:rFonts w:ascii="Times New Roman" w:hAnsi="Times New Roman" w:cs="Times New Roman"/>
          <w:b/>
          <w:color w:val="auto"/>
          <w:sz w:val="28"/>
          <w:szCs w:val="28"/>
          <w:u w:val="none"/>
        </w:rPr>
        <w:t>13</w:t>
      </w:r>
      <w:r w:rsidR="002A774A" w:rsidRPr="00E1073A">
        <w:rPr>
          <w:rStyle w:val="a5"/>
          <w:rFonts w:ascii="Times New Roman" w:hAnsi="Times New Roman" w:cs="Times New Roman"/>
          <w:b/>
          <w:color w:val="auto"/>
          <w:sz w:val="28"/>
          <w:szCs w:val="28"/>
          <w:u w:val="none"/>
        </w:rPr>
        <w:t>5</w:t>
      </w:r>
      <w:r w:rsidRPr="00E1073A">
        <w:rPr>
          <w:rStyle w:val="a5"/>
          <w:rFonts w:ascii="Times New Roman" w:hAnsi="Times New Roman" w:cs="Times New Roman"/>
          <w:b/>
          <w:color w:val="auto"/>
          <w:sz w:val="28"/>
          <w:szCs w:val="28"/>
          <w:u w:val="none"/>
        </w:rPr>
        <w:t>.</w:t>
      </w:r>
      <w:r w:rsidRPr="00E1073A">
        <w:rPr>
          <w:rStyle w:val="a5"/>
          <w:rFonts w:ascii="Times New Roman" w:hAnsi="Times New Roman" w:cs="Times New Roman"/>
          <w:color w:val="auto"/>
          <w:sz w:val="28"/>
          <w:szCs w:val="28"/>
          <w:u w:val="none"/>
        </w:rPr>
        <w:t xml:space="preserve"> </w:t>
      </w:r>
      <w:r w:rsidRPr="00E1073A">
        <w:rPr>
          <w:rStyle w:val="a5"/>
          <w:rFonts w:ascii="Times New Roman" w:hAnsi="Times New Roman" w:cs="Times New Roman"/>
          <w:b/>
          <w:color w:val="auto"/>
          <w:sz w:val="28"/>
          <w:szCs w:val="28"/>
          <w:u w:val="none"/>
        </w:rPr>
        <w:t>Вопрос гражданина, проживающего в Приморском крае</w:t>
      </w:r>
    </w:p>
    <w:p w:rsidR="00332BCD" w:rsidRPr="00E1073A" w:rsidRDefault="002A1C5E"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332BCD" w:rsidRPr="00E1073A">
        <w:rPr>
          <w:rStyle w:val="a5"/>
          <w:rFonts w:ascii="Times New Roman" w:hAnsi="Times New Roman" w:cs="Times New Roman"/>
          <w:color w:val="auto"/>
          <w:sz w:val="28"/>
          <w:szCs w:val="28"/>
          <w:u w:val="none"/>
        </w:rPr>
        <w:t xml:space="preserve"> В МФЦ видела брошюры по финансовой грамотности, которые распространяет Минфин Приморья. Хочу распечатать их для сотрудников своей организации. Скажите, где и как я их могу получить?</w:t>
      </w:r>
    </w:p>
    <w:p w:rsidR="00332BCD" w:rsidRPr="00E1073A" w:rsidRDefault="00332BCD" w:rsidP="00245EBC">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864D9E" w:rsidRPr="00E1073A" w:rsidRDefault="002A1C5E"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332BCD" w:rsidRPr="00E1073A">
        <w:rPr>
          <w:rStyle w:val="a5"/>
          <w:rFonts w:ascii="Times New Roman" w:hAnsi="Times New Roman" w:cs="Times New Roman"/>
          <w:color w:val="auto"/>
          <w:sz w:val="28"/>
          <w:szCs w:val="28"/>
          <w:u w:val="none"/>
        </w:rPr>
        <w:t xml:space="preserve"> Все брошюры по финансовой грамотности размещаются на Портале управления общественными финансами «Открытый бюджет Приморского края» (ebudget.primorsky.ru) в разделе «Финансовая грамотность» - «Информационные материалы». Вы всегда можете зайти на Портал и распечатать их для сотрудников вашей организации.</w:t>
      </w:r>
    </w:p>
    <w:p w:rsidR="004526E4" w:rsidRPr="00E1073A" w:rsidRDefault="004526E4"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837B85" w:rsidRPr="00E1073A" w:rsidRDefault="00837B85" w:rsidP="00864D9E">
      <w:pPr>
        <w:widowControl w:val="0"/>
        <w:spacing w:after="0" w:line="360" w:lineRule="auto"/>
        <w:ind w:firstLine="709"/>
        <w:jc w:val="both"/>
        <w:rPr>
          <w:rStyle w:val="a5"/>
          <w:rFonts w:ascii="Times New Roman" w:hAnsi="Times New Roman" w:cs="Times New Roman"/>
          <w:b/>
          <w:color w:val="auto"/>
          <w:sz w:val="28"/>
          <w:szCs w:val="28"/>
          <w:u w:val="none"/>
        </w:rPr>
      </w:pPr>
      <w:r w:rsidRPr="00E1073A">
        <w:rPr>
          <w:rStyle w:val="a5"/>
          <w:rFonts w:ascii="Times New Roman" w:hAnsi="Times New Roman" w:cs="Times New Roman"/>
          <w:b/>
          <w:color w:val="auto"/>
          <w:sz w:val="28"/>
          <w:szCs w:val="28"/>
          <w:u w:val="none"/>
        </w:rPr>
        <w:t>13</w:t>
      </w:r>
      <w:r w:rsidR="002A774A" w:rsidRPr="00E1073A">
        <w:rPr>
          <w:rStyle w:val="a5"/>
          <w:rFonts w:ascii="Times New Roman" w:hAnsi="Times New Roman" w:cs="Times New Roman"/>
          <w:b/>
          <w:color w:val="auto"/>
          <w:sz w:val="28"/>
          <w:szCs w:val="28"/>
          <w:u w:val="none"/>
        </w:rPr>
        <w:t>6</w:t>
      </w:r>
      <w:r w:rsidRPr="00E1073A">
        <w:rPr>
          <w:rStyle w:val="a5"/>
          <w:rFonts w:ascii="Times New Roman" w:hAnsi="Times New Roman" w:cs="Times New Roman"/>
          <w:b/>
          <w:color w:val="auto"/>
          <w:sz w:val="28"/>
          <w:szCs w:val="28"/>
          <w:u w:val="none"/>
        </w:rPr>
        <w:t xml:space="preserve">. Терендина </w:t>
      </w:r>
      <w:r w:rsidR="003A5F62" w:rsidRPr="00E1073A">
        <w:rPr>
          <w:rStyle w:val="a5"/>
          <w:rFonts w:ascii="Times New Roman" w:hAnsi="Times New Roman" w:cs="Times New Roman"/>
          <w:b/>
          <w:color w:val="auto"/>
          <w:sz w:val="28"/>
          <w:szCs w:val="28"/>
          <w:u w:val="none"/>
        </w:rPr>
        <w:t>Л.Н.</w:t>
      </w:r>
      <w:r w:rsidRPr="00E1073A">
        <w:rPr>
          <w:rStyle w:val="a5"/>
          <w:rFonts w:ascii="Times New Roman" w:hAnsi="Times New Roman" w:cs="Times New Roman"/>
          <w:b/>
          <w:color w:val="auto"/>
          <w:sz w:val="28"/>
          <w:szCs w:val="28"/>
          <w:u w:val="none"/>
        </w:rPr>
        <w:t xml:space="preserve">, депутат Законодательного </w:t>
      </w:r>
      <w:r w:rsidR="003A5F62" w:rsidRPr="00E1073A">
        <w:rPr>
          <w:rStyle w:val="a5"/>
          <w:rFonts w:ascii="Times New Roman" w:hAnsi="Times New Roman" w:cs="Times New Roman"/>
          <w:b/>
          <w:color w:val="auto"/>
          <w:sz w:val="28"/>
          <w:szCs w:val="28"/>
          <w:u w:val="none"/>
        </w:rPr>
        <w:t>С</w:t>
      </w:r>
      <w:r w:rsidRPr="00E1073A">
        <w:rPr>
          <w:rStyle w:val="a5"/>
          <w:rFonts w:ascii="Times New Roman" w:hAnsi="Times New Roman" w:cs="Times New Roman"/>
          <w:b/>
          <w:color w:val="auto"/>
          <w:sz w:val="28"/>
          <w:szCs w:val="28"/>
          <w:u w:val="none"/>
        </w:rPr>
        <w:t>обрания Приморского края</w:t>
      </w:r>
    </w:p>
    <w:p w:rsidR="00837B85" w:rsidRPr="00E1073A" w:rsidRDefault="002A1C5E" w:rsidP="00837B85">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37B85" w:rsidRPr="00E1073A">
        <w:rPr>
          <w:rStyle w:val="a5"/>
          <w:rFonts w:ascii="Times New Roman" w:hAnsi="Times New Roman" w:cs="Times New Roman"/>
          <w:b/>
          <w:color w:val="auto"/>
          <w:sz w:val="28"/>
          <w:szCs w:val="28"/>
          <w:u w:val="none"/>
        </w:rPr>
        <w:t xml:space="preserve"> </w:t>
      </w:r>
      <w:r w:rsidR="00837B85" w:rsidRPr="00E1073A">
        <w:rPr>
          <w:rStyle w:val="a5"/>
          <w:rFonts w:ascii="Times New Roman" w:hAnsi="Times New Roman" w:cs="Times New Roman"/>
          <w:color w:val="auto"/>
          <w:sz w:val="28"/>
          <w:szCs w:val="28"/>
          <w:u w:val="none"/>
        </w:rPr>
        <w:t>Прошу Вас при составлении проекта краевого бюджета на 2025 год и плановый период 2026 и 2027 годов предусмотреть целевое финансирование в размере 1 250 00 рублей для обеспечения Общественной наблюдательной комиссии Приморского края по защите прав лиц, находящимся в местах принудительного содержания, далее - ОНК ПК. Для внесения вышеназванных расходов являются внесенные изменения в Федеральном закон от 5 декабря 2022 года № 497-ФЗ «Об общественном контроле за обеспечением прав человека в местах принудительного содержания и о содействии лицам, находящимся в местах принудительного содержания».</w:t>
      </w:r>
    </w:p>
    <w:p w:rsidR="00837B85" w:rsidRPr="00E1073A" w:rsidRDefault="00837B85" w:rsidP="00837B85">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 xml:space="preserve">В соответствии с нормами данного закона и в соответствии с законодательством Российской Федерации финансирование деятельности ОНК </w:t>
      </w:r>
      <w:r w:rsidRPr="00E1073A">
        <w:rPr>
          <w:rStyle w:val="a5"/>
          <w:rFonts w:ascii="Times New Roman" w:hAnsi="Times New Roman" w:cs="Times New Roman"/>
          <w:color w:val="auto"/>
          <w:sz w:val="28"/>
          <w:szCs w:val="28"/>
          <w:u w:val="none"/>
        </w:rPr>
        <w:lastRenderedPageBreak/>
        <w:t>будет осуществляться из региональных бюджетов.  Это целевое финансирование, которое прозрачно и понятно. Финансирование будет осуществляться через аппарат Общественной палаты Приморского края, который будет оказывать содействие в материально-техническом и информационном обеспечении деятельности ОНК ПК.</w:t>
      </w:r>
    </w:p>
    <w:p w:rsidR="00864D9E" w:rsidRPr="00E1073A" w:rsidRDefault="00837B85" w:rsidP="00864D9E">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Ответ:</w:t>
      </w:r>
    </w:p>
    <w:p w:rsidR="00837B85" w:rsidRPr="00E1073A" w:rsidRDefault="002A1C5E" w:rsidP="00837B85">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w:t>
      </w:r>
      <w:r w:rsidR="00837B85" w:rsidRPr="00E1073A">
        <w:rPr>
          <w:rStyle w:val="a5"/>
          <w:rFonts w:ascii="Times New Roman" w:hAnsi="Times New Roman" w:cs="Times New Roman"/>
          <w:color w:val="auto"/>
          <w:sz w:val="28"/>
          <w:szCs w:val="28"/>
          <w:u w:val="none"/>
        </w:rPr>
        <w:t xml:space="preserve"> В соответствии со статьей 9 Федерального Закона от 10.06.2008 № 76-ФЗ «Об общественном контроле за обеспечением прав человека в местах принудительного содержания и о содействии лицам, находящимся в местах принудительного содержания» Общественная палата субъекта Российской Федерации возмещает расходы, связанные с осуществлением полномочий членов соответствующей общественной наблюдательной комиссии, и оказывает содействие в материально-техническом и информационном обеспечении. </w:t>
      </w:r>
    </w:p>
    <w:p w:rsidR="00837B85" w:rsidRDefault="00837B85" w:rsidP="00837B85">
      <w:pPr>
        <w:widowControl w:val="0"/>
        <w:spacing w:after="0" w:line="360" w:lineRule="auto"/>
        <w:ind w:firstLine="709"/>
        <w:jc w:val="both"/>
        <w:rPr>
          <w:rStyle w:val="a5"/>
          <w:rFonts w:ascii="Times New Roman" w:hAnsi="Times New Roman" w:cs="Times New Roman"/>
          <w:color w:val="auto"/>
          <w:sz w:val="28"/>
          <w:szCs w:val="28"/>
          <w:u w:val="none"/>
        </w:rPr>
      </w:pPr>
      <w:r w:rsidRPr="00E1073A">
        <w:rPr>
          <w:rStyle w:val="a5"/>
          <w:rFonts w:ascii="Times New Roman" w:hAnsi="Times New Roman" w:cs="Times New Roman"/>
          <w:color w:val="auto"/>
          <w:sz w:val="28"/>
          <w:szCs w:val="28"/>
          <w:u w:val="none"/>
        </w:rPr>
        <w:t>В связи с чем, включение в проект краевого бюджета на 2025 год и плановый период 2026-2027 годов расходов на обеспечение деятельности Общественной наблюдательной комиссии Приморского края возможно после внесения соответствующих изменений в Закон Приморского края от 01.11.2013 № 288-КЗ «Об Общественной палате Приморского края» и принятии нового расходного обязательства краевого бюджета.</w:t>
      </w:r>
    </w:p>
    <w:p w:rsidR="00864D9E" w:rsidRDefault="00864D9E" w:rsidP="00864D9E">
      <w:pPr>
        <w:widowControl w:val="0"/>
        <w:spacing w:after="0" w:line="360" w:lineRule="auto"/>
        <w:ind w:firstLine="709"/>
        <w:jc w:val="both"/>
        <w:rPr>
          <w:rStyle w:val="a5"/>
          <w:rFonts w:ascii="Times New Roman" w:hAnsi="Times New Roman" w:cs="Times New Roman"/>
          <w:color w:val="auto"/>
          <w:sz w:val="28"/>
          <w:szCs w:val="28"/>
          <w:u w:val="none"/>
        </w:rPr>
      </w:pPr>
    </w:p>
    <w:p w:rsidR="0037231C" w:rsidRPr="00B62BFC" w:rsidRDefault="0037231C" w:rsidP="0037231C">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137</w:t>
      </w:r>
      <w:r w:rsidRPr="00B62BFC">
        <w:rPr>
          <w:rStyle w:val="a5"/>
          <w:rFonts w:ascii="Times New Roman" w:hAnsi="Times New Roman" w:cs="Times New Roman"/>
          <w:b/>
          <w:color w:val="auto"/>
          <w:sz w:val="28"/>
          <w:szCs w:val="28"/>
          <w:u w:val="none"/>
        </w:rPr>
        <w:t>.</w:t>
      </w:r>
      <w:r>
        <w:rPr>
          <w:rStyle w:val="a5"/>
          <w:rFonts w:ascii="Times New Roman" w:hAnsi="Times New Roman" w:cs="Times New Roman"/>
          <w:b/>
          <w:color w:val="auto"/>
          <w:sz w:val="28"/>
          <w:szCs w:val="28"/>
          <w:u w:val="none"/>
        </w:rPr>
        <w:t xml:space="preserve"> Вербицкая И.</w:t>
      </w:r>
      <w:r w:rsidRPr="00B62BFC">
        <w:rPr>
          <w:rStyle w:val="a5"/>
          <w:rFonts w:ascii="Times New Roman" w:hAnsi="Times New Roman" w:cs="Times New Roman"/>
          <w:b/>
          <w:color w:val="auto"/>
          <w:sz w:val="28"/>
          <w:szCs w:val="28"/>
          <w:u w:val="none"/>
        </w:rPr>
        <w:t>И.</w:t>
      </w:r>
      <w:r>
        <w:rPr>
          <w:rStyle w:val="a5"/>
          <w:rFonts w:ascii="Times New Roman" w:hAnsi="Times New Roman" w:cs="Times New Roman"/>
          <w:b/>
          <w:color w:val="auto"/>
          <w:sz w:val="28"/>
          <w:szCs w:val="28"/>
          <w:u w:val="none"/>
        </w:rPr>
        <w:t>, с</w:t>
      </w:r>
      <w:r w:rsidRPr="00B62BFC">
        <w:rPr>
          <w:rStyle w:val="a5"/>
          <w:rFonts w:ascii="Times New Roman" w:hAnsi="Times New Roman" w:cs="Times New Roman"/>
          <w:b/>
          <w:color w:val="auto"/>
          <w:sz w:val="28"/>
          <w:szCs w:val="28"/>
          <w:u w:val="none"/>
        </w:rPr>
        <w:t xml:space="preserve">оветник </w:t>
      </w:r>
      <w:r>
        <w:rPr>
          <w:rStyle w:val="a5"/>
          <w:rFonts w:ascii="Times New Roman" w:hAnsi="Times New Roman" w:cs="Times New Roman"/>
          <w:b/>
          <w:color w:val="auto"/>
          <w:sz w:val="28"/>
          <w:szCs w:val="28"/>
          <w:u w:val="none"/>
        </w:rPr>
        <w:t>Г</w:t>
      </w:r>
      <w:r w:rsidRPr="00B62BFC">
        <w:rPr>
          <w:rStyle w:val="a5"/>
          <w:rFonts w:ascii="Times New Roman" w:hAnsi="Times New Roman" w:cs="Times New Roman"/>
          <w:b/>
          <w:color w:val="auto"/>
          <w:sz w:val="28"/>
          <w:szCs w:val="28"/>
          <w:u w:val="none"/>
        </w:rPr>
        <w:t>убернатора Приморского края</w:t>
      </w: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О</w:t>
      </w:r>
      <w:r w:rsidRPr="0091496B">
        <w:rPr>
          <w:rStyle w:val="a5"/>
          <w:rFonts w:ascii="Times New Roman" w:hAnsi="Times New Roman" w:cs="Times New Roman"/>
          <w:color w:val="auto"/>
          <w:sz w:val="28"/>
          <w:szCs w:val="28"/>
          <w:u w:val="none"/>
        </w:rPr>
        <w:t xml:space="preserve">рганизовать в Приморском крае ежегодный губернаторский бал для маломобильных инвалидов, приуроченный ко дню Приморского края или международному дню инвалидов. Провести подготовку правил и принципов участия маломобильных инвалидов (слепые и с остатком зрения до 0.07 %, инвалидов на колясках, использующих опорные костыли, глухих). Речь идет о маломобильных категориях, имеющих стойкие ограничения физического здоровья к самостоятельному передвижению имеющих 1 и 2 группы. Губернаторский бал, не значит, что там будут только бальные танцы. Необходимо предоставить возможность для всех видов парных танцев – танго, </w:t>
      </w:r>
      <w:r w:rsidRPr="0091496B">
        <w:rPr>
          <w:rStyle w:val="a5"/>
          <w:rFonts w:ascii="Times New Roman" w:hAnsi="Times New Roman" w:cs="Times New Roman"/>
          <w:color w:val="auto"/>
          <w:sz w:val="28"/>
          <w:szCs w:val="28"/>
          <w:u w:val="none"/>
        </w:rPr>
        <w:lastRenderedPageBreak/>
        <w:t>румба, бачто, современный вид парного танца и т. д. Готова помочь с разработкой мероприятия, так как есть понимание, как провести и подготовить участников.</w:t>
      </w:r>
      <w:r w:rsidRPr="0091496B">
        <w:rPr>
          <w:rStyle w:val="a5"/>
          <w:rFonts w:ascii="Times New Roman" w:hAnsi="Times New Roman" w:cs="Times New Roman"/>
          <w:color w:val="auto"/>
          <w:sz w:val="28"/>
          <w:szCs w:val="28"/>
          <w:u w:val="none"/>
        </w:rPr>
        <w:tab/>
      </w: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Pr="0091496B">
        <w:rPr>
          <w:rStyle w:val="a5"/>
          <w:rFonts w:ascii="Times New Roman" w:hAnsi="Times New Roman" w:cs="Times New Roman"/>
          <w:color w:val="auto"/>
          <w:sz w:val="28"/>
          <w:szCs w:val="28"/>
          <w:u w:val="none"/>
        </w:rPr>
        <w:t>Ежегодно министерством культуры и архивно</w:t>
      </w:r>
      <w:r>
        <w:rPr>
          <w:rStyle w:val="a5"/>
          <w:rFonts w:ascii="Times New Roman" w:hAnsi="Times New Roman" w:cs="Times New Roman"/>
          <w:color w:val="auto"/>
          <w:sz w:val="28"/>
          <w:szCs w:val="28"/>
          <w:u w:val="none"/>
        </w:rPr>
        <w:t>го дела Приморского края и ГАУ «</w:t>
      </w:r>
      <w:r w:rsidRPr="0091496B">
        <w:rPr>
          <w:rStyle w:val="a5"/>
          <w:rFonts w:ascii="Times New Roman" w:hAnsi="Times New Roman" w:cs="Times New Roman"/>
          <w:color w:val="auto"/>
          <w:sz w:val="28"/>
          <w:szCs w:val="28"/>
          <w:u w:val="none"/>
        </w:rPr>
        <w:t xml:space="preserve">Приморский </w:t>
      </w:r>
      <w:r>
        <w:rPr>
          <w:rStyle w:val="a5"/>
          <w:rFonts w:ascii="Times New Roman" w:hAnsi="Times New Roman" w:cs="Times New Roman"/>
          <w:color w:val="auto"/>
          <w:sz w:val="28"/>
          <w:szCs w:val="28"/>
          <w:u w:val="none"/>
        </w:rPr>
        <w:t>краевой центр народной культуры»</w:t>
      </w:r>
      <w:r w:rsidRPr="0091496B">
        <w:rPr>
          <w:rStyle w:val="a5"/>
          <w:rFonts w:ascii="Times New Roman" w:hAnsi="Times New Roman" w:cs="Times New Roman"/>
          <w:color w:val="auto"/>
          <w:sz w:val="28"/>
          <w:szCs w:val="28"/>
          <w:u w:val="none"/>
        </w:rPr>
        <w:t xml:space="preserve"> проводится краевой смотр-конкурс самодеятельного творчества «Надежда. Вдохновение. Талант» для людей с ограниченными возможностями здоровья. В конкурсе участвуют коллективы и отдельные исполнители всех жанров самодеятельного творчества (инструментальные, вокальные, фольклорные, танцевальные и т.п.), любители художественного чтения, изобразительного искусства, декоративно-прикладного творчества. По итогам смотра выявляются победители в каждом зональном объединении, которые затем примут участие в заключительном этапе – Гала–концерте «Я талантлив!» и выставке–ярмарке лучших работ декоративно–прикладного искусства. Предлагаем рассмотреть возможность участия в данном мероприятии или интегрировать проведение бала для маломобильных граждан в комплекс мероприятий «Надежда. Вдохновение. Талант»</w:t>
      </w:r>
      <w:r>
        <w:rPr>
          <w:rStyle w:val="a5"/>
          <w:rFonts w:ascii="Times New Roman" w:hAnsi="Times New Roman" w:cs="Times New Roman"/>
          <w:color w:val="auto"/>
          <w:sz w:val="28"/>
          <w:szCs w:val="28"/>
          <w:u w:val="none"/>
        </w:rPr>
        <w:t>.</w:t>
      </w:r>
    </w:p>
    <w:p w:rsidR="0037231C" w:rsidRPr="0091496B"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p>
    <w:p w:rsidR="0037231C" w:rsidRDefault="0037231C" w:rsidP="0037231C">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138. Вербицкая И.И., с</w:t>
      </w:r>
      <w:r w:rsidRPr="00B62BFC">
        <w:rPr>
          <w:rStyle w:val="a5"/>
          <w:rFonts w:ascii="Times New Roman" w:hAnsi="Times New Roman" w:cs="Times New Roman"/>
          <w:b/>
          <w:color w:val="auto"/>
          <w:sz w:val="28"/>
          <w:szCs w:val="28"/>
          <w:u w:val="none"/>
        </w:rPr>
        <w:t xml:space="preserve">оветник </w:t>
      </w:r>
      <w:r>
        <w:rPr>
          <w:rStyle w:val="a5"/>
          <w:rFonts w:ascii="Times New Roman" w:hAnsi="Times New Roman" w:cs="Times New Roman"/>
          <w:b/>
          <w:color w:val="auto"/>
          <w:sz w:val="28"/>
          <w:szCs w:val="28"/>
          <w:u w:val="none"/>
        </w:rPr>
        <w:t>Г</w:t>
      </w:r>
      <w:r w:rsidRPr="00B62BFC">
        <w:rPr>
          <w:rStyle w:val="a5"/>
          <w:rFonts w:ascii="Times New Roman" w:hAnsi="Times New Roman" w:cs="Times New Roman"/>
          <w:b/>
          <w:color w:val="auto"/>
          <w:sz w:val="28"/>
          <w:szCs w:val="28"/>
          <w:u w:val="none"/>
        </w:rPr>
        <w:t>убернатора Приморского края</w:t>
      </w: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 xml:space="preserve">– </w:t>
      </w:r>
      <w:r w:rsidRPr="0091496B">
        <w:rPr>
          <w:rStyle w:val="a5"/>
          <w:rFonts w:ascii="Times New Roman" w:hAnsi="Times New Roman" w:cs="Times New Roman"/>
          <w:color w:val="auto"/>
          <w:sz w:val="28"/>
          <w:szCs w:val="28"/>
          <w:u w:val="none"/>
        </w:rPr>
        <w:t xml:space="preserve">Проработать взаимодействие с </w:t>
      </w:r>
      <w:r>
        <w:rPr>
          <w:rStyle w:val="a5"/>
          <w:rFonts w:ascii="Times New Roman" w:hAnsi="Times New Roman" w:cs="Times New Roman"/>
          <w:color w:val="auto"/>
          <w:sz w:val="28"/>
          <w:szCs w:val="28"/>
          <w:u w:val="none"/>
        </w:rPr>
        <w:t>м</w:t>
      </w:r>
      <w:r w:rsidRPr="0091496B">
        <w:rPr>
          <w:rStyle w:val="a5"/>
          <w:rFonts w:ascii="Times New Roman" w:hAnsi="Times New Roman" w:cs="Times New Roman"/>
          <w:color w:val="auto"/>
          <w:sz w:val="28"/>
          <w:szCs w:val="28"/>
          <w:u w:val="none"/>
        </w:rPr>
        <w:t>инистерством образования по поводу поиска тьютеров (партнеров для парного танца). Можно привлечь колледжи культуры и искусств, высшие заведения в данной сфере, на базе которых будут обучать инвалидов танцам, и подготавливать к балу. Также, там могут найтись тьютеры студенты, или найти других желающих поуча</w:t>
      </w:r>
      <w:r>
        <w:rPr>
          <w:rStyle w:val="a5"/>
          <w:rFonts w:ascii="Times New Roman" w:hAnsi="Times New Roman" w:cs="Times New Roman"/>
          <w:color w:val="auto"/>
          <w:sz w:val="28"/>
          <w:szCs w:val="28"/>
          <w:u w:val="none"/>
        </w:rPr>
        <w:t>ствовать в данном мероприятии.</w:t>
      </w: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37231C" w:rsidRPr="0091496B"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Pr="0091496B">
        <w:rPr>
          <w:rStyle w:val="a5"/>
          <w:rFonts w:ascii="Times New Roman" w:hAnsi="Times New Roman" w:cs="Times New Roman"/>
          <w:color w:val="auto"/>
          <w:sz w:val="28"/>
          <w:szCs w:val="28"/>
          <w:u w:val="none"/>
        </w:rPr>
        <w:t xml:space="preserve">В Приморском крае активно развивается движение чемпионатов профессионального мастерства для инвалидов и лиц с ограниченными возможностями здоровья «Абилимпикс», направленное на повышение </w:t>
      </w:r>
      <w:r w:rsidRPr="0091496B">
        <w:rPr>
          <w:rStyle w:val="a5"/>
          <w:rFonts w:ascii="Times New Roman" w:hAnsi="Times New Roman" w:cs="Times New Roman"/>
          <w:color w:val="auto"/>
          <w:sz w:val="28"/>
          <w:szCs w:val="28"/>
          <w:u w:val="none"/>
        </w:rPr>
        <w:lastRenderedPageBreak/>
        <w:t>профессиональной адаптации инвалидов и лиц с ограниченными возможностями здоровья. Чемпионаты профессионального мастерства «Абилимпикс» проводятся в Приморском крае ежегодно, начиная с 2016 года. На проведение конкурсов профессионального мастерства «Абилимпикс» в краевом бюджете на 2025 год предусмотрено 15,08 млн рублей.</w:t>
      </w:r>
    </w:p>
    <w:p w:rsidR="0037231C" w:rsidRPr="0091496B"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Победители региональных этапов чемпионата «Абилимпикс» за счет средств краевого бюджета направляются для участия в Национальном чемпионате «Абилимпикс».</w:t>
      </w: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В образовательных учреждениях, подведомственных министерству образования Приморского края, а также относящихся к сфере деятельности министерства образования Приморского края, обучаются несовершеннолетние дети, привлечение которых в качестве партнеров для танцев, возможно с согласия родителей. Дополнительные занятия с детьми с ОВЗ (кружковая работа по ритмике и др.) проводятся н уч</w:t>
      </w:r>
      <w:r>
        <w:rPr>
          <w:rStyle w:val="a5"/>
          <w:rFonts w:ascii="Times New Roman" w:hAnsi="Times New Roman" w:cs="Times New Roman"/>
          <w:color w:val="auto"/>
          <w:sz w:val="28"/>
          <w:szCs w:val="28"/>
          <w:u w:val="none"/>
        </w:rPr>
        <w:t>ителями адаптивной физкультуры.</w:t>
      </w:r>
    </w:p>
    <w:p w:rsidR="0037231C" w:rsidRPr="0091496B"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139. Вербицкая И.И., советник Г</w:t>
      </w:r>
      <w:r w:rsidRPr="00B62BFC">
        <w:rPr>
          <w:rStyle w:val="a5"/>
          <w:rFonts w:ascii="Times New Roman" w:hAnsi="Times New Roman" w:cs="Times New Roman"/>
          <w:b/>
          <w:color w:val="auto"/>
          <w:sz w:val="28"/>
          <w:szCs w:val="28"/>
          <w:u w:val="none"/>
        </w:rPr>
        <w:t>убернатора Приморского края</w:t>
      </w:r>
      <w:r w:rsidRPr="0091496B">
        <w:rPr>
          <w:rStyle w:val="a5"/>
          <w:rFonts w:ascii="Times New Roman" w:hAnsi="Times New Roman" w:cs="Times New Roman"/>
          <w:color w:val="auto"/>
          <w:sz w:val="28"/>
          <w:szCs w:val="28"/>
          <w:u w:val="none"/>
        </w:rPr>
        <w:t xml:space="preserve"> </w:t>
      </w: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Pr="0091496B">
        <w:rPr>
          <w:rStyle w:val="a5"/>
          <w:rFonts w:ascii="Times New Roman" w:hAnsi="Times New Roman" w:cs="Times New Roman"/>
          <w:color w:val="auto"/>
          <w:sz w:val="28"/>
          <w:szCs w:val="28"/>
          <w:u w:val="none"/>
        </w:rPr>
        <w:t xml:space="preserve">Так как категория слепых инвалидов имеет свои особенности в восприятии окружающего мира, и не могут выполнить ряд бытовых, социальных мероприятий, по сравнению с категорией людей на колясках и других льготных категорий, создать отдельный список бесплатных услуг для данной категории инвалидов. То есть, расширить уже существующий список предоставляемых бесплатных услуг для лиц с </w:t>
      </w:r>
      <w:r>
        <w:rPr>
          <w:rStyle w:val="a5"/>
          <w:rFonts w:ascii="Times New Roman" w:hAnsi="Times New Roman" w:cs="Times New Roman"/>
          <w:color w:val="auto"/>
          <w:sz w:val="28"/>
          <w:szCs w:val="28"/>
          <w:u w:val="none"/>
        </w:rPr>
        <w:t>ограничением зрения с учетом не</w:t>
      </w:r>
      <w:r w:rsidRPr="0091496B">
        <w:rPr>
          <w:rStyle w:val="a5"/>
          <w:rFonts w:ascii="Times New Roman" w:hAnsi="Times New Roman" w:cs="Times New Roman"/>
          <w:color w:val="auto"/>
          <w:sz w:val="28"/>
          <w:szCs w:val="28"/>
          <w:u w:val="none"/>
        </w:rPr>
        <w:t xml:space="preserve">возможности самостоятельного выполнения из-за характера физических ограничений.                                          - Сопровождение в места социального направления (поликлинику и другие организации предоставляющие медицинские услуги; ПФР; МСЭ; ФСС; Министерства края; органы власти разного уровня; налоговые органы; социальные службы; нотариаты; суды; правоохранительные органы; банки; магазины или базары для приобретения продуктов, вещей и товары бытового назначения). Время сопровождения – до 2.30 часов бесплатно. В случаях, если в силу не предвиденных обстоятельств время увеличится, то 1 час по стоимости </w:t>
      </w:r>
      <w:r w:rsidRPr="0091496B">
        <w:rPr>
          <w:rStyle w:val="a5"/>
          <w:rFonts w:ascii="Times New Roman" w:hAnsi="Times New Roman" w:cs="Times New Roman"/>
          <w:color w:val="auto"/>
          <w:sz w:val="28"/>
          <w:szCs w:val="28"/>
          <w:u w:val="none"/>
        </w:rPr>
        <w:lastRenderedPageBreak/>
        <w:t xml:space="preserve">150 р., но не более полутора часов задержки. Аргументы – слепой человек и человек с остаточным зрением до 0.07 % не может ходить быстро. Это связанно не только со зрением, но и с теми проблемами опорно-двигательной системы, которые возникают у невидящей категории инвалидов. Частые пробки и очереди, также могут увеличить время.                                                                           </w:t>
      </w: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 Помощь в приготовлении первых горячих блюд.                             </w:t>
      </w: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Помощь в прочтении или написании документов на любом носителе (бумажные, электронные, в том числе СМС и т. д.). также помощь в прочтении информации на этикетках, чеках, справках, различных уведомления</w:t>
      </w:r>
      <w:r>
        <w:rPr>
          <w:rStyle w:val="a5"/>
          <w:rFonts w:ascii="Times New Roman" w:hAnsi="Times New Roman" w:cs="Times New Roman"/>
          <w:color w:val="auto"/>
          <w:sz w:val="28"/>
          <w:szCs w:val="28"/>
          <w:u w:val="none"/>
        </w:rPr>
        <w:t xml:space="preserve">х.        </w:t>
      </w: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Помощь по оплате коммунальных и других услуг с помощью электронных приложений (ЖКХ, покупка товаров в интернет мага</w:t>
      </w:r>
      <w:r>
        <w:rPr>
          <w:rStyle w:val="a5"/>
          <w:rFonts w:ascii="Times New Roman" w:hAnsi="Times New Roman" w:cs="Times New Roman"/>
          <w:color w:val="auto"/>
          <w:sz w:val="28"/>
          <w:szCs w:val="28"/>
          <w:u w:val="none"/>
        </w:rPr>
        <w:t>зине и др.</w:t>
      </w: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 Помощь в сборе информации для предоставления в организации по оплате холодного и горячего водоснабжения, электроэнергии (снятие данных с счетчиков).                                                                                   </w:t>
      </w: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Увы, но это то, с чем не может справиться сам слепой человек. Слепота, это то ограничение, которое практически невозможно компенсировать даже с помощью новых технологий. Человек с стойкими ограничениями по зрению на 90 % зависит от помощи со стороны. А новые технологии всего на 15 % могут компенсировать физические ограничения, да и то, не полноценно.                                                                       </w:t>
      </w:r>
      <w:r>
        <w:rPr>
          <w:rStyle w:val="a5"/>
          <w:rFonts w:ascii="Times New Roman" w:hAnsi="Times New Roman" w:cs="Times New Roman"/>
          <w:color w:val="auto"/>
          <w:sz w:val="28"/>
          <w:szCs w:val="28"/>
          <w:u w:val="none"/>
        </w:rPr>
        <w:t xml:space="preserve">                              </w:t>
      </w:r>
      <w:r>
        <w:rPr>
          <w:rStyle w:val="a5"/>
          <w:rFonts w:ascii="Times New Roman" w:hAnsi="Times New Roman" w:cs="Times New Roman"/>
          <w:color w:val="auto"/>
          <w:sz w:val="28"/>
          <w:szCs w:val="28"/>
          <w:u w:val="none"/>
        </w:rPr>
        <w:tab/>
        <w:t>Ответ:</w:t>
      </w:r>
    </w:p>
    <w:p w:rsidR="0037231C" w:rsidRPr="0091496B"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Pr="0091496B">
        <w:rPr>
          <w:rStyle w:val="a5"/>
          <w:rFonts w:ascii="Times New Roman" w:hAnsi="Times New Roman" w:cs="Times New Roman"/>
          <w:color w:val="auto"/>
          <w:sz w:val="28"/>
          <w:szCs w:val="28"/>
          <w:u w:val="none"/>
        </w:rPr>
        <w:t xml:space="preserve">В настоящее время КГАУСО «Приморский центр социального обслуживания населения» является участником проекта Национальной социальной инициативы «Право быть равным», в рамках которого апробируется практика «Персональный ассистент». Цель проекта – сопровождение волонтерами инвалидов I группы (совместный выход) на прогулку, для решения необходимых бытовых, социально-культурных, юридических задач. В дальнейшем планируется разработка предложения о внедрении услуги «персональный ассистент» для граждан с инвалидностью I группы, в том числе по зрению.              </w:t>
      </w: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Ваши предложения по стандартам предоставления социальных услуг в </w:t>
      </w:r>
      <w:r w:rsidRPr="0091496B">
        <w:rPr>
          <w:rStyle w:val="a5"/>
          <w:rFonts w:ascii="Times New Roman" w:hAnsi="Times New Roman" w:cs="Times New Roman"/>
          <w:color w:val="auto"/>
          <w:sz w:val="28"/>
          <w:szCs w:val="28"/>
          <w:u w:val="none"/>
        </w:rPr>
        <w:lastRenderedPageBreak/>
        <w:t>форме социального обслуживания на дому будут учтены при ближайшей их корректировке частично, в связи с тем, что работа с техническими устройствами и программами требует определенных знаний и умений, которыми социальные работники и</w:t>
      </w:r>
      <w:r>
        <w:rPr>
          <w:rStyle w:val="a5"/>
          <w:rFonts w:ascii="Times New Roman" w:hAnsi="Times New Roman" w:cs="Times New Roman"/>
          <w:color w:val="auto"/>
          <w:sz w:val="28"/>
          <w:szCs w:val="28"/>
          <w:u w:val="none"/>
        </w:rPr>
        <w:t xml:space="preserve"> помощники по уходу не владеют.</w:t>
      </w:r>
    </w:p>
    <w:p w:rsidR="0037231C" w:rsidRPr="0091496B"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p>
    <w:p w:rsidR="0037231C" w:rsidRDefault="0037231C" w:rsidP="0037231C">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140. Вербицкая И.И., советник Г</w:t>
      </w:r>
      <w:r w:rsidRPr="00621AFA">
        <w:rPr>
          <w:rStyle w:val="a5"/>
          <w:rFonts w:ascii="Times New Roman" w:hAnsi="Times New Roman" w:cs="Times New Roman"/>
          <w:b/>
          <w:color w:val="auto"/>
          <w:sz w:val="28"/>
          <w:szCs w:val="28"/>
          <w:u w:val="none"/>
        </w:rPr>
        <w:t>убернатора Приморского края</w:t>
      </w: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 Н</w:t>
      </w:r>
      <w:r w:rsidRPr="0091496B">
        <w:rPr>
          <w:rStyle w:val="a5"/>
          <w:rFonts w:ascii="Times New Roman" w:hAnsi="Times New Roman" w:cs="Times New Roman"/>
          <w:color w:val="auto"/>
          <w:sz w:val="28"/>
          <w:szCs w:val="28"/>
          <w:u w:val="none"/>
        </w:rPr>
        <w:t>о</w:t>
      </w:r>
      <w:r>
        <w:rPr>
          <w:rStyle w:val="a5"/>
          <w:rFonts w:ascii="Times New Roman" w:hAnsi="Times New Roman" w:cs="Times New Roman"/>
          <w:color w:val="auto"/>
          <w:sz w:val="28"/>
          <w:szCs w:val="28"/>
          <w:u w:val="none"/>
        </w:rPr>
        <w:t>у</w:t>
      </w:r>
      <w:r w:rsidRPr="0091496B">
        <w:rPr>
          <w:rStyle w:val="a5"/>
          <w:rFonts w:ascii="Times New Roman" w:hAnsi="Times New Roman" w:cs="Times New Roman"/>
          <w:color w:val="auto"/>
          <w:sz w:val="28"/>
          <w:szCs w:val="28"/>
          <w:u w:val="none"/>
        </w:rPr>
        <w:t>тбук для слепых в список реабилитации на региональном уровне. Минимальная стоимость такого устройства, которое поможет максимально обеспечить необходимый функционал для слепого человека – 45 000 р. В библиотеке для слепых, можно не только установить специальную программу для работы с устройством, но и получить навык работы. Брайлевский дисплей, это пр</w:t>
      </w:r>
      <w:r>
        <w:rPr>
          <w:rStyle w:val="a5"/>
          <w:rFonts w:ascii="Times New Roman" w:hAnsi="Times New Roman" w:cs="Times New Roman"/>
          <w:color w:val="auto"/>
          <w:sz w:val="28"/>
          <w:szCs w:val="28"/>
          <w:u w:val="none"/>
        </w:rPr>
        <w:t>осто монитор с наличием шрифта Брай</w:t>
      </w:r>
      <w:r w:rsidRPr="0091496B">
        <w:rPr>
          <w:rStyle w:val="a5"/>
          <w:rFonts w:ascii="Times New Roman" w:hAnsi="Times New Roman" w:cs="Times New Roman"/>
          <w:color w:val="auto"/>
          <w:sz w:val="28"/>
          <w:szCs w:val="28"/>
          <w:u w:val="none"/>
        </w:rPr>
        <w:t>ля. Без компьютера, и других гаджетов, которые могут дополнительно обеспечить доступ к интернету и другим приложениям – работать не будет. Также им смогут пользоваться только те инвалиды по зрению, которые знают</w:t>
      </w:r>
      <w:r>
        <w:rPr>
          <w:rStyle w:val="a5"/>
          <w:rFonts w:ascii="Times New Roman" w:hAnsi="Times New Roman" w:cs="Times New Roman"/>
          <w:color w:val="auto"/>
          <w:sz w:val="28"/>
          <w:szCs w:val="28"/>
          <w:u w:val="none"/>
        </w:rPr>
        <w:t xml:space="preserve"> шрифт Брай</w:t>
      </w:r>
      <w:r w:rsidRPr="0091496B">
        <w:rPr>
          <w:rStyle w:val="a5"/>
          <w:rFonts w:ascii="Times New Roman" w:hAnsi="Times New Roman" w:cs="Times New Roman"/>
          <w:color w:val="auto"/>
          <w:sz w:val="28"/>
          <w:szCs w:val="28"/>
          <w:u w:val="none"/>
        </w:rPr>
        <w:t>ля. А это всего 3 – 5 % слепых в России.</w:t>
      </w:r>
      <w:r w:rsidRPr="0091496B">
        <w:rPr>
          <w:rStyle w:val="a5"/>
          <w:rFonts w:ascii="Times New Roman" w:hAnsi="Times New Roman" w:cs="Times New Roman"/>
          <w:color w:val="auto"/>
          <w:sz w:val="28"/>
          <w:szCs w:val="28"/>
          <w:u w:val="none"/>
        </w:rPr>
        <w:tab/>
      </w: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Pr="0091496B">
        <w:rPr>
          <w:rStyle w:val="a5"/>
          <w:rFonts w:ascii="Times New Roman" w:hAnsi="Times New Roman" w:cs="Times New Roman"/>
          <w:color w:val="auto"/>
          <w:sz w:val="28"/>
          <w:szCs w:val="28"/>
          <w:u w:val="none"/>
        </w:rPr>
        <w:t xml:space="preserve">На основании мониторинга обращений граждан, региональных отделений Всероссийских общественных организаций инвалидов подготовлен проект перечня наиболее востребованных и дорогостоящих технических средств реабилитации, предназначенных для повышения коммуникативного потенциала и качества жизни, который прошел предварительную проверку в ФКУ «Главное бюро медико-социальной экспертизы по Приморскому краю» Минтруда России, по каждому техсредству имеются показания и противопоказания. Региональный перечень охватывает все нозологии. По проекту перечня произведен расчет затрат с учетом уже имеющихся мер поддержки, предусмотренных Законом Приморского края от 02.06.2022 № 120-КЗ. Предполагается ежегодный мониторинг спроса на учтенные средства реабилитации и пересмотр перечня технических средств реабилитации с целью увеличения числа благополучателей. </w:t>
      </w:r>
    </w:p>
    <w:p w:rsidR="0037231C" w:rsidRPr="0091496B"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lastRenderedPageBreak/>
        <w:t>141. Вербицкая И.И., советник Г</w:t>
      </w:r>
      <w:r w:rsidRPr="00621AFA">
        <w:rPr>
          <w:rStyle w:val="a5"/>
          <w:rFonts w:ascii="Times New Roman" w:hAnsi="Times New Roman" w:cs="Times New Roman"/>
          <w:b/>
          <w:color w:val="auto"/>
          <w:sz w:val="28"/>
          <w:szCs w:val="28"/>
          <w:u w:val="none"/>
        </w:rPr>
        <w:t>убернатора Приморского края</w:t>
      </w: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Pr="0091496B">
        <w:rPr>
          <w:rStyle w:val="a5"/>
          <w:rFonts w:ascii="Times New Roman" w:hAnsi="Times New Roman" w:cs="Times New Roman"/>
          <w:color w:val="auto"/>
          <w:sz w:val="28"/>
          <w:szCs w:val="28"/>
          <w:u w:val="none"/>
        </w:rPr>
        <w:t>Предоставления дополнительной меры социальной поддержки по уходу за гражданами, имеющими инвалидность 1 группы в соответствии с зак</w:t>
      </w:r>
      <w:r>
        <w:rPr>
          <w:rStyle w:val="a5"/>
          <w:rFonts w:ascii="Times New Roman" w:hAnsi="Times New Roman" w:cs="Times New Roman"/>
          <w:color w:val="auto"/>
          <w:sz w:val="28"/>
          <w:szCs w:val="28"/>
          <w:u w:val="none"/>
        </w:rPr>
        <w:t>оном Приморского края N 206-КЗ «</w:t>
      </w:r>
      <w:r w:rsidRPr="0091496B">
        <w:rPr>
          <w:rStyle w:val="a5"/>
          <w:rFonts w:ascii="Times New Roman" w:hAnsi="Times New Roman" w:cs="Times New Roman"/>
          <w:color w:val="auto"/>
          <w:sz w:val="28"/>
          <w:szCs w:val="28"/>
          <w:u w:val="none"/>
        </w:rPr>
        <w:t>О социальной поддержке льготных категорий граждан, проживающих</w:t>
      </w:r>
      <w:r>
        <w:rPr>
          <w:rStyle w:val="a5"/>
          <w:rFonts w:ascii="Times New Roman" w:hAnsi="Times New Roman" w:cs="Times New Roman"/>
          <w:color w:val="auto"/>
          <w:sz w:val="28"/>
          <w:szCs w:val="28"/>
          <w:u w:val="none"/>
        </w:rPr>
        <w:t xml:space="preserve"> на территории Приморского края». В</w:t>
      </w:r>
      <w:r w:rsidRPr="0091496B">
        <w:rPr>
          <w:rStyle w:val="a5"/>
          <w:rFonts w:ascii="Times New Roman" w:hAnsi="Times New Roman" w:cs="Times New Roman"/>
          <w:color w:val="auto"/>
          <w:sz w:val="28"/>
          <w:szCs w:val="28"/>
          <w:u w:val="none"/>
        </w:rPr>
        <w:t>нести предложение по снятию ограничений, которые не позволяют получить данную льготу инвалидам 1 группы нуждающимся в постоянной посторонней помощи, и имеющих стойкие физические ограничения здоровья к самообслуживанию. Прекрасная дополнительная мера поддержки, но в настоящий момент не выполняет поставленных целей. Условия для получения данной льготы, которые выдвинуло Министерство труда и социальной политики Приморского края, не позволяют инвалидам 1 группы по зрению, на колясках, лежачих получить льготу. Условие 1 – совокупный доход инвалида и проживающих с ним людей, не должен превышать полтора прожиточного минимума в Приморском крае (при, этом тут речь идет о родственниках, прописанных на одной территории с инвалидом). Сразу отметается 90 % инвалидов 1 группы. Например, инвалид проживает с пожилым родственником (мама, отец). Пенсии получают оба. Сложить их, и доход выше. В квартире проживает два инвалида – 1 группы и 2 группы. Совокупный доход, вновь выше полутора прожиточных минимума в крае.  Инвалид проживает один, но в квартире прописан его ребенок, который живет в другом месте, даже в другом городе. Таким инвалидам 1 группы, не положена, по мнению Минтруда Приморья, такая льгота, у них нет потребности. Минтруд ссылается на то, что родственники обязаны ухаживать за инвалидами. Видимо и пожилые, и инвалиды. Как правило, эти категории сами нуждаются в помощи. Что касается более молодого поколения, то они помогают вечером после работы, на выходные, порой и в другое время. Увы, но не работать и получать выплату 13 000 р. в месяц по уходу за инвалидом – никто не согласится. Вот если бы оплату повысили, как соц. Работникам до 54000 р., то тогда многие бы согласились уйти с работы, и ухаживать. Ведь, многие работают за</w:t>
      </w:r>
      <w:r>
        <w:rPr>
          <w:rStyle w:val="a5"/>
          <w:rFonts w:ascii="Times New Roman" w:hAnsi="Times New Roman" w:cs="Times New Roman"/>
          <w:color w:val="auto"/>
          <w:sz w:val="28"/>
          <w:szCs w:val="28"/>
          <w:u w:val="none"/>
        </w:rPr>
        <w:t xml:space="preserve"> </w:t>
      </w:r>
      <w:r w:rsidRPr="0091496B">
        <w:rPr>
          <w:rStyle w:val="a5"/>
          <w:rFonts w:ascii="Times New Roman" w:hAnsi="Times New Roman" w:cs="Times New Roman"/>
          <w:color w:val="auto"/>
          <w:sz w:val="28"/>
          <w:szCs w:val="28"/>
          <w:u w:val="none"/>
        </w:rPr>
        <w:t xml:space="preserve">30 000 </w:t>
      </w:r>
      <w:r>
        <w:rPr>
          <w:rStyle w:val="a5"/>
          <w:rFonts w:ascii="Times New Roman" w:hAnsi="Times New Roman" w:cs="Times New Roman"/>
          <w:color w:val="auto"/>
          <w:sz w:val="28"/>
          <w:szCs w:val="28"/>
          <w:u w:val="none"/>
        </w:rPr>
        <w:t xml:space="preserve">- </w:t>
      </w:r>
      <w:r w:rsidRPr="0091496B">
        <w:rPr>
          <w:rStyle w:val="a5"/>
          <w:rFonts w:ascii="Times New Roman" w:hAnsi="Times New Roman" w:cs="Times New Roman"/>
          <w:color w:val="auto"/>
          <w:sz w:val="28"/>
          <w:szCs w:val="28"/>
          <w:u w:val="none"/>
        </w:rPr>
        <w:t xml:space="preserve">35000 р. в месяц. В законе речь идет об инвалидах 1 группы имеющих стойкие </w:t>
      </w:r>
      <w:r w:rsidRPr="0091496B">
        <w:rPr>
          <w:rStyle w:val="a5"/>
          <w:rFonts w:ascii="Times New Roman" w:hAnsi="Times New Roman" w:cs="Times New Roman"/>
          <w:color w:val="auto"/>
          <w:sz w:val="28"/>
          <w:szCs w:val="28"/>
          <w:u w:val="none"/>
        </w:rPr>
        <w:lastRenderedPageBreak/>
        <w:t>ограничения физического здоровья, нуждающихся в постоянной посторонней помощи, и имеющих стойкие ограничения к самообслуживанию. Так как, тут может помочь пожилой человек, или инвалид 2 группы с ограничением физического здоровья? При этом это дополнительная мера социальной поддержки, а не трудоустройство. А почему такие ограничения не ставят для мам с детьми, когда они получают различные выплаты и льготы? Там нет проблем со здоровьем. Совокупный доход мужа и льготных выплат, точно превышает полтора прожиточных минимума. Кроме того, такие мамочки могут работать онлайн. Почему дискриминация и ограничения только для инвалидов 1 группы? Для особо нуждающейся категории граждан по инвалидности? Предложение выписаться и прописаться в другом месте, или выписать родственника, и прописать в другом месте. Ну, если Минтруд обеспечит таким муниципальным жильем, то наверно кто-то и пойдет на это. Условие 2 – человек, который будет о</w:t>
      </w:r>
      <w:r>
        <w:rPr>
          <w:rStyle w:val="a5"/>
          <w:rFonts w:ascii="Times New Roman" w:hAnsi="Times New Roman" w:cs="Times New Roman"/>
          <w:color w:val="auto"/>
          <w:sz w:val="28"/>
          <w:szCs w:val="28"/>
          <w:u w:val="none"/>
        </w:rPr>
        <w:t>формляться для ухода за инвалидо</w:t>
      </w:r>
      <w:r w:rsidRPr="0091496B">
        <w:rPr>
          <w:rStyle w:val="a5"/>
          <w:rFonts w:ascii="Times New Roman" w:hAnsi="Times New Roman" w:cs="Times New Roman"/>
          <w:color w:val="auto"/>
          <w:sz w:val="28"/>
          <w:szCs w:val="28"/>
          <w:u w:val="none"/>
        </w:rPr>
        <w:t>м, должен: быть совершеннолетним (18 лет.); не получать льготных выплат (сразу отметаются пенсионеры, которые могли бы оказывать помощь, или инвалиды 3 группы); не работать; не должен быть студентом. И кто же у нас остается? Бомж, алкоголик или наркоман. Такие категории даже рассматриваться не должны. В общем, необходимо найти совершеннолетнего не льготника и пенсионера, не работающего, и не студента. Минтруд Приморья поставил такой ограничитель, который даже не существует в Указе Президента РФ по уходу за инвалидами 1 группы. Зачем создавать такой закон, который не работает? Для галочки, что вроде что-то делается в данном направлении? Такой ограничитель также позволяет воспользоваться льготой только 10 % инвалидо</w:t>
      </w:r>
      <w:r>
        <w:rPr>
          <w:rStyle w:val="a5"/>
          <w:rFonts w:ascii="Times New Roman" w:hAnsi="Times New Roman" w:cs="Times New Roman"/>
          <w:color w:val="auto"/>
          <w:sz w:val="28"/>
          <w:szCs w:val="28"/>
          <w:u w:val="none"/>
        </w:rPr>
        <w:t>в 1 группы. А как же остальные?</w:t>
      </w:r>
      <w:r>
        <w:rPr>
          <w:rStyle w:val="a5"/>
          <w:rFonts w:ascii="Times New Roman" w:hAnsi="Times New Roman" w:cs="Times New Roman"/>
          <w:color w:val="auto"/>
          <w:sz w:val="28"/>
          <w:szCs w:val="28"/>
          <w:u w:val="none"/>
        </w:rPr>
        <w:tab/>
      </w: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37231C" w:rsidRPr="0091496B"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w:t>
      </w:r>
      <w:r w:rsidRPr="0091496B">
        <w:rPr>
          <w:rStyle w:val="a5"/>
          <w:rFonts w:ascii="Times New Roman" w:hAnsi="Times New Roman" w:cs="Times New Roman"/>
          <w:color w:val="auto"/>
          <w:sz w:val="28"/>
          <w:szCs w:val="28"/>
          <w:u w:val="none"/>
        </w:rPr>
        <w:t xml:space="preserve">Приморский край является одним из немногих регионов, предоставляющих гражданам, осуществляющим уход за инвалидами I группы, детьми-инвалидами, дополнительную ежемесячную денежную выплату (далее – ЕДВ) за счет краевого бюджета. ЕДВ введена для трудоспособных людей, которые по объективным причинам вынужденно не работают, не учатся, так как </w:t>
      </w:r>
      <w:r w:rsidRPr="0091496B">
        <w:rPr>
          <w:rStyle w:val="a5"/>
          <w:rFonts w:ascii="Times New Roman" w:hAnsi="Times New Roman" w:cs="Times New Roman"/>
          <w:color w:val="auto"/>
          <w:sz w:val="28"/>
          <w:szCs w:val="28"/>
          <w:u w:val="none"/>
        </w:rPr>
        <w:lastRenderedPageBreak/>
        <w:t>постоянно ухаживают за инвалидами I группы или детьми-инвалидами. Таким образом ЕДВ предоставляется только гражданам, ухаживающим за инвалидами и не имеющим никаких доходов, в целях оказания им материальной поддержки. Доход таких людей складывается из денежной выплаты (предоставляемой из федерального бюджета в соответствии с указами Президента) и ЕДВ по уходу за инвалидами.</w:t>
      </w:r>
    </w:p>
    <w:p w:rsidR="0037231C" w:rsidRPr="0091496B"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В случае если требования к ухаживающим за инвалидами будут исключены из норм краевого законодательства, уход за инвалидами фактически осуществляться не будет или будет осуществляться эпизодично. </w:t>
      </w: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В настоящее время ЕДВ</w:t>
      </w:r>
      <w:r>
        <w:rPr>
          <w:rStyle w:val="a5"/>
          <w:rFonts w:ascii="Times New Roman" w:hAnsi="Times New Roman" w:cs="Times New Roman"/>
          <w:color w:val="auto"/>
          <w:sz w:val="28"/>
          <w:szCs w:val="28"/>
          <w:u w:val="none"/>
        </w:rPr>
        <w:t xml:space="preserve"> в крае получают 1973 человека.</w:t>
      </w:r>
    </w:p>
    <w:p w:rsidR="0037231C" w:rsidRPr="0091496B"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p>
    <w:p w:rsidR="0037231C" w:rsidRPr="00621AFA" w:rsidRDefault="0037231C" w:rsidP="0037231C">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142. Вербицкая И.И., советник Г</w:t>
      </w:r>
      <w:r w:rsidRPr="00621AFA">
        <w:rPr>
          <w:rStyle w:val="a5"/>
          <w:rFonts w:ascii="Times New Roman" w:hAnsi="Times New Roman" w:cs="Times New Roman"/>
          <w:b/>
          <w:color w:val="auto"/>
          <w:sz w:val="28"/>
          <w:szCs w:val="28"/>
          <w:u w:val="none"/>
        </w:rPr>
        <w:t xml:space="preserve">убернатора Приморского края </w:t>
      </w: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Pr="0091496B">
        <w:rPr>
          <w:rStyle w:val="a5"/>
          <w:rFonts w:ascii="Times New Roman" w:hAnsi="Times New Roman" w:cs="Times New Roman"/>
          <w:color w:val="auto"/>
          <w:sz w:val="28"/>
          <w:szCs w:val="28"/>
          <w:u w:val="none"/>
        </w:rPr>
        <w:t>Внести изменения в закон – инвалид 1 группы имеющий ограничения физического здоровья, и нуждающийся в посторонней помощи (те категории, которые были изначально) не зависимо от уровня доходов и совместног</w:t>
      </w:r>
      <w:r>
        <w:rPr>
          <w:rStyle w:val="a5"/>
          <w:rFonts w:ascii="Times New Roman" w:hAnsi="Times New Roman" w:cs="Times New Roman"/>
          <w:color w:val="auto"/>
          <w:sz w:val="28"/>
          <w:szCs w:val="28"/>
          <w:u w:val="none"/>
        </w:rPr>
        <w:t>о проживания с родственниками.</w:t>
      </w: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37231C" w:rsidRPr="0091496B"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Pr="0091496B">
        <w:rPr>
          <w:rStyle w:val="a5"/>
          <w:rFonts w:ascii="Times New Roman" w:hAnsi="Times New Roman" w:cs="Times New Roman"/>
          <w:color w:val="auto"/>
          <w:sz w:val="28"/>
          <w:szCs w:val="28"/>
          <w:u w:val="none"/>
        </w:rPr>
        <w:t xml:space="preserve">Критерии ограничения способности к самообслуживанию (и (или) способности к самостоятельному передвижению, способности к ориентации) исключены из краевого законодательства, так как они указываются в индивидуальной программе реабилитации или абилитации инвалида. Многие инвалиды данного документа не имеют. Его получение связано с повторным прохождением медицинской комиссии, а учитывая состояние здоровья инвалидов I группы, прохождение медицинской комиссии не всегда возможно.    </w:t>
      </w: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При назначении ЕДВ учитывается доход совместно проживающих членов семьи инвалида I группы, к которым относятся только близкие совместно проживающие родственники (дети, внуки, родители), так как обязанность по содержанию своих нетрудоспособных, нуждающихся в помощи родителях лежит на детях. Кроме того, родители обязаны содержать своих нетрудоспособных совершеннолетних детей, нуждающихся в помощи. Данный </w:t>
      </w:r>
      <w:r w:rsidRPr="0091496B">
        <w:rPr>
          <w:rStyle w:val="a5"/>
          <w:rFonts w:ascii="Times New Roman" w:hAnsi="Times New Roman" w:cs="Times New Roman"/>
          <w:color w:val="auto"/>
          <w:sz w:val="28"/>
          <w:szCs w:val="28"/>
          <w:u w:val="none"/>
        </w:rPr>
        <w:lastRenderedPageBreak/>
        <w:t>подход позволяет предоставлять ЕДВ с учетом нуждаемости гражд</w:t>
      </w:r>
      <w:r>
        <w:rPr>
          <w:rStyle w:val="a5"/>
          <w:rFonts w:ascii="Times New Roman" w:hAnsi="Times New Roman" w:cs="Times New Roman"/>
          <w:color w:val="auto"/>
          <w:sz w:val="28"/>
          <w:szCs w:val="28"/>
          <w:u w:val="none"/>
        </w:rPr>
        <w:t>ан.</w:t>
      </w:r>
    </w:p>
    <w:p w:rsidR="0037231C" w:rsidRPr="0091496B"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p>
    <w:p w:rsidR="0037231C" w:rsidRPr="00C623DC" w:rsidRDefault="0037231C" w:rsidP="0037231C">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143. Вербицкая И.И., советник Г</w:t>
      </w:r>
      <w:r w:rsidRPr="00C623DC">
        <w:rPr>
          <w:rStyle w:val="a5"/>
          <w:rFonts w:ascii="Times New Roman" w:hAnsi="Times New Roman" w:cs="Times New Roman"/>
          <w:b/>
          <w:color w:val="auto"/>
          <w:sz w:val="28"/>
          <w:szCs w:val="28"/>
          <w:u w:val="none"/>
        </w:rPr>
        <w:t xml:space="preserve">убернатора Приморского края </w:t>
      </w: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Pr="0091496B">
        <w:rPr>
          <w:rStyle w:val="a5"/>
          <w:rFonts w:ascii="Times New Roman" w:hAnsi="Times New Roman" w:cs="Times New Roman"/>
          <w:color w:val="auto"/>
          <w:sz w:val="28"/>
          <w:szCs w:val="28"/>
          <w:u w:val="none"/>
        </w:rPr>
        <w:t xml:space="preserve">Внести дополнительные категории людей, подходящих для оказания помощи инвалидам 1 группы – пенсионеры от 50 л. До 65 л; инвалиды 2 и 3 групп (не работающие, не имеющие психических заболеваний, глухоты, ДЦП), студенты (заочной, дистанционной форм обучения). Знаю, что Минтруд Приморья будет против, и приведет ряд не обоснованных доводов. Пенсионеры и инвалиды 2 и 3 группы получают пенсию (по их мнению, льготу), поэтому не могут получить выплаты по уходу, так как это тоже выплаты. Не соглашусь. Во-первых, льготу получает инвалид, за которым будет происходить уход. Во-вторых, это выплата за исполнение работы (грубо говоря – зарплата). В-третьих, это закон Приморского края, и Правительство само решает условия предоставления региональных льгот. Студенты набирают инвалидов, получают выплаты, но не помогают. Тоже не соглашусь. Согласно закону Приморского края, человек, который берет на себя обязанности по уходу за инвалидом или инвалидами – получает только одну выплату. Он не может получать по 13000 р. за каждого оформленного инвалида. Поэтому, тут априори не может произойти такой ситуации. По Указу Президента РФ, человек мог оформить уход и за 4 инвалидами, но денежные средства поступали инвалиду, и он сам оплачивал услуги. Однако, на 1440 р. в месяц, можно ожидать помощи только два или три раза. Инвалид сам выбирал, что необходимо ему – и выбор не большой. Тут и так ясно, что уход не может осуществляться каждый день. Да и за 13000 р. уход будет осуществляться по тем потребностям, которые нужны инвалиду 1 группы, и также не каждый день. Данная мера социальной поддержки необходима инвалидам 1 группы, нуждающимся в посторонней помощи, имеющим стойкие ограничения к самообслуживанию. В ряде регионов есть подобные региональные льготы, и они работают по принципу Указа Президента РФ, и суммы выше. </w:t>
      </w:r>
      <w:r>
        <w:rPr>
          <w:rStyle w:val="a5"/>
          <w:rFonts w:ascii="Times New Roman" w:hAnsi="Times New Roman" w:cs="Times New Roman"/>
          <w:color w:val="auto"/>
          <w:sz w:val="28"/>
          <w:szCs w:val="28"/>
          <w:u w:val="none"/>
        </w:rPr>
        <w:t>Неужели, Приморский край хуже?</w:t>
      </w:r>
      <w:r>
        <w:rPr>
          <w:rStyle w:val="a5"/>
          <w:rFonts w:ascii="Times New Roman" w:hAnsi="Times New Roman" w:cs="Times New Roman"/>
          <w:color w:val="auto"/>
          <w:sz w:val="28"/>
          <w:szCs w:val="28"/>
          <w:u w:val="none"/>
        </w:rPr>
        <w:tab/>
      </w: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37231C" w:rsidRPr="0091496B"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 xml:space="preserve">– </w:t>
      </w:r>
      <w:r w:rsidRPr="0091496B">
        <w:rPr>
          <w:rStyle w:val="a5"/>
          <w:rFonts w:ascii="Times New Roman" w:hAnsi="Times New Roman" w:cs="Times New Roman"/>
          <w:color w:val="auto"/>
          <w:sz w:val="28"/>
          <w:szCs w:val="28"/>
          <w:u w:val="none"/>
        </w:rPr>
        <w:t xml:space="preserve">Право на получение ежемесячной денежной выплаты имеют граждане, одновременно соответствующие следующим условиям: </w:t>
      </w:r>
    </w:p>
    <w:p w:rsidR="0037231C" w:rsidRPr="0091496B"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являющиеся трудоспособными лицами в возрасте от 18 до 65 лет, проживающими на территории Приморского края; </w:t>
      </w:r>
    </w:p>
    <w:p w:rsidR="0037231C" w:rsidRPr="0091496B"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не имеющие инвалидности; </w:t>
      </w:r>
    </w:p>
    <w:p w:rsidR="0037231C" w:rsidRPr="0091496B"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не находящиеся на пенсионном обеспечении;  </w:t>
      </w:r>
    </w:p>
    <w:p w:rsidR="0037231C" w:rsidRPr="0091496B"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не осуществляющие трудовую деятельность и не проходящие обучение в образовательных организациях всех типов по очной и очно-заочной формам обучения; </w:t>
      </w:r>
    </w:p>
    <w:p w:rsidR="0037231C" w:rsidRPr="0091496B"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прошедшие обучение практическим навыкам общего ухода за тяжелобольными и имеющими ограничения жизнедеятельности лицами в краевых государственных организациях социального обслуживания;  </w:t>
      </w:r>
    </w:p>
    <w:p w:rsidR="0037231C" w:rsidRPr="0091496B"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 xml:space="preserve">являющиеся получателями ежемесячной компенсационной выплаты, определенной Указом Президента Российской Федерации от 26.12.2006 № 1455 «О компенсационных выплатах лицам, осуществляющим уход за нетрудоспособными гражданами» или Указом Президента Российской Федерации от 26.02.2013 № 175 «О ежемесячных выплатах лицам, осуществляющим уход за детьми-инвалидами и инвалидами с детства I группы». </w:t>
      </w:r>
    </w:p>
    <w:p w:rsidR="0037231C" w:rsidRDefault="0037231C" w:rsidP="0037231C">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В настоящее время внесение изменений в краевое законодательство, в части изменения требований к гражданам, осуществляющим уход за инвалидами (детьми-инвалидами), не</w:t>
      </w:r>
      <w:r>
        <w:rPr>
          <w:rStyle w:val="a5"/>
          <w:rFonts w:ascii="Times New Roman" w:hAnsi="Times New Roman" w:cs="Times New Roman"/>
          <w:color w:val="auto"/>
          <w:sz w:val="28"/>
          <w:szCs w:val="28"/>
          <w:u w:val="none"/>
        </w:rPr>
        <w:t xml:space="preserve"> планируется.</w:t>
      </w:r>
    </w:p>
    <w:p w:rsidR="004510BD" w:rsidRDefault="004510BD" w:rsidP="0037231C">
      <w:pPr>
        <w:widowControl w:val="0"/>
        <w:spacing w:after="0" w:line="360" w:lineRule="auto"/>
        <w:ind w:firstLine="709"/>
        <w:jc w:val="both"/>
        <w:rPr>
          <w:rStyle w:val="a5"/>
          <w:rFonts w:ascii="Times New Roman" w:hAnsi="Times New Roman" w:cs="Times New Roman"/>
          <w:color w:val="auto"/>
          <w:sz w:val="28"/>
          <w:szCs w:val="28"/>
          <w:u w:val="none"/>
        </w:rPr>
      </w:pPr>
    </w:p>
    <w:p w:rsidR="004510BD" w:rsidRDefault="004510BD" w:rsidP="004510B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144</w:t>
      </w:r>
      <w:r w:rsidRPr="002A1CC5">
        <w:rPr>
          <w:rStyle w:val="a5"/>
          <w:rFonts w:ascii="Times New Roman" w:hAnsi="Times New Roman" w:cs="Times New Roman"/>
          <w:b/>
          <w:color w:val="auto"/>
          <w:sz w:val="28"/>
          <w:szCs w:val="28"/>
          <w:u w:val="none"/>
        </w:rPr>
        <w:t>. Вербицкая</w:t>
      </w:r>
      <w:r>
        <w:rPr>
          <w:rStyle w:val="a5"/>
          <w:rFonts w:ascii="Times New Roman" w:hAnsi="Times New Roman" w:cs="Times New Roman"/>
          <w:b/>
          <w:color w:val="auto"/>
          <w:sz w:val="28"/>
          <w:szCs w:val="28"/>
          <w:u w:val="none"/>
        </w:rPr>
        <w:t xml:space="preserve"> И. И., с</w:t>
      </w:r>
      <w:r w:rsidRPr="00C623DC">
        <w:rPr>
          <w:rStyle w:val="a5"/>
          <w:rFonts w:ascii="Times New Roman" w:hAnsi="Times New Roman" w:cs="Times New Roman"/>
          <w:b/>
          <w:color w:val="auto"/>
          <w:sz w:val="28"/>
          <w:szCs w:val="28"/>
          <w:u w:val="none"/>
        </w:rPr>
        <w:t xml:space="preserve">оветник </w:t>
      </w:r>
      <w:r>
        <w:rPr>
          <w:rStyle w:val="a5"/>
          <w:rFonts w:ascii="Times New Roman" w:hAnsi="Times New Roman" w:cs="Times New Roman"/>
          <w:b/>
          <w:color w:val="auto"/>
          <w:sz w:val="28"/>
          <w:szCs w:val="28"/>
          <w:u w:val="none"/>
        </w:rPr>
        <w:t>Г</w:t>
      </w:r>
      <w:r w:rsidRPr="00C623DC">
        <w:rPr>
          <w:rStyle w:val="a5"/>
          <w:rFonts w:ascii="Times New Roman" w:hAnsi="Times New Roman" w:cs="Times New Roman"/>
          <w:b/>
          <w:color w:val="auto"/>
          <w:sz w:val="28"/>
          <w:szCs w:val="28"/>
          <w:u w:val="none"/>
        </w:rPr>
        <w:t>убернатора Приморского края</w:t>
      </w:r>
      <w:r w:rsidRPr="00C623DC">
        <w:rPr>
          <w:rStyle w:val="a5"/>
          <w:rFonts w:ascii="Times New Roman" w:hAnsi="Times New Roman" w:cs="Times New Roman"/>
          <w:color w:val="auto"/>
          <w:sz w:val="28"/>
          <w:szCs w:val="28"/>
          <w:u w:val="none"/>
        </w:rPr>
        <w:t xml:space="preserve"> </w:t>
      </w:r>
    </w:p>
    <w:p w:rsidR="004510BD" w:rsidRDefault="004510BD" w:rsidP="004510B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Pr="0091496B">
        <w:rPr>
          <w:rStyle w:val="a5"/>
          <w:rFonts w:ascii="Times New Roman" w:hAnsi="Times New Roman" w:cs="Times New Roman"/>
          <w:color w:val="auto"/>
          <w:sz w:val="28"/>
          <w:szCs w:val="28"/>
          <w:u w:val="none"/>
        </w:rPr>
        <w:t xml:space="preserve">В соответствии с законодательством РФ инвалиды 1 и 2 групп имеют право на льготный проезд в общественном транспорте, электричках, паромах и региональных перелетах в регионах. С 2005 г. право на регулирование данного вопроса перешло к региональным органам власти. Предложение. Создать единую карточку для инвалидов 1 группы имеющих стойкие ограничения физического здоровья. Она будет использоваться для получения льготы на проезд в различных видах транспорта Приморского края, и при предоставлении </w:t>
      </w:r>
      <w:r w:rsidRPr="0091496B">
        <w:rPr>
          <w:rStyle w:val="a5"/>
          <w:rFonts w:ascii="Times New Roman" w:hAnsi="Times New Roman" w:cs="Times New Roman"/>
          <w:color w:val="auto"/>
          <w:sz w:val="28"/>
          <w:szCs w:val="28"/>
          <w:u w:val="none"/>
        </w:rPr>
        <w:lastRenderedPageBreak/>
        <w:t>ряда других льгот инв</w:t>
      </w:r>
      <w:r>
        <w:rPr>
          <w:rStyle w:val="a5"/>
          <w:rFonts w:ascii="Times New Roman" w:hAnsi="Times New Roman" w:cs="Times New Roman"/>
          <w:color w:val="auto"/>
          <w:sz w:val="28"/>
          <w:szCs w:val="28"/>
          <w:u w:val="none"/>
        </w:rPr>
        <w:t>алидам.</w:t>
      </w:r>
    </w:p>
    <w:p w:rsidR="004510BD" w:rsidRDefault="004510BD" w:rsidP="004510B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4510BD" w:rsidRPr="0091496B" w:rsidRDefault="004510BD" w:rsidP="004510B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Pr="0091496B">
        <w:rPr>
          <w:rStyle w:val="a5"/>
          <w:rFonts w:ascii="Times New Roman" w:hAnsi="Times New Roman" w:cs="Times New Roman"/>
          <w:color w:val="auto"/>
          <w:sz w:val="28"/>
          <w:szCs w:val="28"/>
          <w:u w:val="none"/>
        </w:rPr>
        <w:t>С 01.01.2005 все натуральные льготы (в том числе бесплатный проезд) заменены ежемесячной денежной выплатой, которая предоставляется инвалидам Социальным фондом России. Кроме того, инвалиды имеют право бесплатного проезда в электрическом транспорте при предъявлении справки, выданной Социальным фондом России.</w:t>
      </w:r>
    </w:p>
    <w:p w:rsidR="004510BD" w:rsidRDefault="004510BD" w:rsidP="004510BD">
      <w:pPr>
        <w:widowControl w:val="0"/>
        <w:spacing w:after="0" w:line="360" w:lineRule="auto"/>
        <w:ind w:firstLine="709"/>
        <w:jc w:val="both"/>
        <w:rPr>
          <w:rStyle w:val="a5"/>
          <w:rFonts w:ascii="Times New Roman" w:hAnsi="Times New Roman" w:cs="Times New Roman"/>
          <w:color w:val="auto"/>
          <w:sz w:val="28"/>
          <w:szCs w:val="28"/>
          <w:u w:val="none"/>
        </w:rPr>
      </w:pPr>
      <w:r w:rsidRPr="0091496B">
        <w:rPr>
          <w:rStyle w:val="a5"/>
          <w:rFonts w:ascii="Times New Roman" w:hAnsi="Times New Roman" w:cs="Times New Roman"/>
          <w:color w:val="auto"/>
          <w:sz w:val="28"/>
          <w:szCs w:val="28"/>
          <w:u w:val="none"/>
        </w:rPr>
        <w:t>В Приморском крае дополнительно за счет средств краевого бюджета льготным категориям граждан предоставляется компенсация стоимости проезда в городском, пригород</w:t>
      </w:r>
      <w:r>
        <w:rPr>
          <w:rStyle w:val="a5"/>
          <w:rFonts w:ascii="Times New Roman" w:hAnsi="Times New Roman" w:cs="Times New Roman"/>
          <w:color w:val="auto"/>
          <w:sz w:val="28"/>
          <w:szCs w:val="28"/>
          <w:u w:val="none"/>
        </w:rPr>
        <w:t>ном и междугороднем транспорте.</w:t>
      </w:r>
    </w:p>
    <w:p w:rsidR="00EC02E4" w:rsidRDefault="00EC02E4" w:rsidP="004510BD">
      <w:pPr>
        <w:widowControl w:val="0"/>
        <w:spacing w:after="0" w:line="360" w:lineRule="auto"/>
        <w:ind w:firstLine="709"/>
        <w:jc w:val="both"/>
        <w:rPr>
          <w:rStyle w:val="a5"/>
          <w:rFonts w:ascii="Times New Roman" w:hAnsi="Times New Roman" w:cs="Times New Roman"/>
          <w:color w:val="auto"/>
          <w:sz w:val="28"/>
          <w:szCs w:val="28"/>
          <w:u w:val="none"/>
        </w:rPr>
      </w:pPr>
    </w:p>
    <w:p w:rsidR="00EC02E4" w:rsidRPr="00EC02E4" w:rsidRDefault="00EC02E4" w:rsidP="004510BD">
      <w:pPr>
        <w:widowControl w:val="0"/>
        <w:spacing w:after="0" w:line="360" w:lineRule="auto"/>
        <w:ind w:firstLine="709"/>
        <w:jc w:val="both"/>
        <w:rPr>
          <w:rStyle w:val="a5"/>
          <w:rFonts w:ascii="Times New Roman" w:hAnsi="Times New Roman" w:cs="Times New Roman"/>
          <w:b/>
          <w:color w:val="auto"/>
          <w:sz w:val="28"/>
          <w:szCs w:val="28"/>
          <w:u w:val="none"/>
        </w:rPr>
      </w:pPr>
      <w:r w:rsidRPr="00EC02E4">
        <w:rPr>
          <w:rStyle w:val="a5"/>
          <w:rFonts w:ascii="Times New Roman" w:hAnsi="Times New Roman" w:cs="Times New Roman"/>
          <w:b/>
          <w:color w:val="auto"/>
          <w:sz w:val="28"/>
          <w:szCs w:val="28"/>
          <w:u w:val="none"/>
        </w:rPr>
        <w:t>145. Дерябина А.А.</w:t>
      </w:r>
    </w:p>
    <w:p w:rsidR="00EC02E4" w:rsidRDefault="00EC02E4" w:rsidP="00EC02E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Pr="00EC02E4">
        <w:rPr>
          <w:rStyle w:val="a5"/>
          <w:rFonts w:ascii="Times New Roman" w:hAnsi="Times New Roman" w:cs="Times New Roman"/>
          <w:color w:val="auto"/>
          <w:sz w:val="28"/>
          <w:szCs w:val="28"/>
          <w:u w:val="none"/>
        </w:rPr>
        <w:t>Здравствуйте прошу вас разобраться мой папа с 27 июня 2023 года подписал контракт с</w:t>
      </w:r>
      <w:r>
        <w:rPr>
          <w:rStyle w:val="a5"/>
          <w:rFonts w:ascii="Times New Roman" w:hAnsi="Times New Roman" w:cs="Times New Roman"/>
          <w:color w:val="auto"/>
          <w:sz w:val="28"/>
          <w:szCs w:val="28"/>
          <w:u w:val="none"/>
        </w:rPr>
        <w:t xml:space="preserve"> </w:t>
      </w:r>
      <w:r w:rsidRPr="00EC02E4">
        <w:rPr>
          <w:rStyle w:val="a5"/>
          <w:rFonts w:ascii="Times New Roman" w:hAnsi="Times New Roman" w:cs="Times New Roman"/>
          <w:color w:val="auto"/>
          <w:sz w:val="28"/>
          <w:szCs w:val="28"/>
          <w:u w:val="none"/>
        </w:rPr>
        <w:t>министерства обороны а в Ростове его зачислили в состав 245 штурмовой роты ZED по</w:t>
      </w:r>
      <w:r>
        <w:rPr>
          <w:rStyle w:val="a5"/>
          <w:rFonts w:ascii="Times New Roman" w:hAnsi="Times New Roman" w:cs="Times New Roman"/>
          <w:color w:val="auto"/>
          <w:sz w:val="28"/>
          <w:szCs w:val="28"/>
          <w:u w:val="none"/>
        </w:rPr>
        <w:t xml:space="preserve"> </w:t>
      </w:r>
      <w:r w:rsidRPr="00EC02E4">
        <w:rPr>
          <w:rStyle w:val="a5"/>
          <w:rFonts w:ascii="Times New Roman" w:hAnsi="Times New Roman" w:cs="Times New Roman"/>
          <w:color w:val="auto"/>
          <w:sz w:val="28"/>
          <w:szCs w:val="28"/>
          <w:u w:val="none"/>
        </w:rPr>
        <w:t>окончанию контракта, папа получил ранение и ещё на одно ухо оглох, он был все пол года</w:t>
      </w:r>
      <w:r>
        <w:rPr>
          <w:rStyle w:val="a5"/>
          <w:rFonts w:ascii="Times New Roman" w:hAnsi="Times New Roman" w:cs="Times New Roman"/>
          <w:color w:val="auto"/>
          <w:sz w:val="28"/>
          <w:szCs w:val="28"/>
          <w:u w:val="none"/>
        </w:rPr>
        <w:t xml:space="preserve"> на передовой</w:t>
      </w:r>
      <w:r w:rsidRPr="00EC02E4">
        <w:rPr>
          <w:rStyle w:val="a5"/>
          <w:rFonts w:ascii="Times New Roman" w:hAnsi="Times New Roman" w:cs="Times New Roman"/>
          <w:color w:val="auto"/>
          <w:sz w:val="28"/>
          <w:szCs w:val="28"/>
          <w:u w:val="none"/>
        </w:rPr>
        <w:t>, минёром и сапёром а получил только зарплату 646тысяч рублей, а выплаты</w:t>
      </w:r>
      <w:r>
        <w:rPr>
          <w:rStyle w:val="a5"/>
          <w:rFonts w:ascii="Times New Roman" w:hAnsi="Times New Roman" w:cs="Times New Roman"/>
          <w:color w:val="auto"/>
          <w:sz w:val="28"/>
          <w:szCs w:val="28"/>
          <w:u w:val="none"/>
        </w:rPr>
        <w:t xml:space="preserve"> </w:t>
      </w:r>
      <w:r w:rsidRPr="00EC02E4">
        <w:rPr>
          <w:rStyle w:val="a5"/>
          <w:rFonts w:ascii="Times New Roman" w:hAnsi="Times New Roman" w:cs="Times New Roman"/>
          <w:color w:val="auto"/>
          <w:sz w:val="28"/>
          <w:szCs w:val="28"/>
          <w:u w:val="none"/>
        </w:rPr>
        <w:t>по ранению не каких нет и не было, а мы живём в однокомнатной квартире съёмной</w:t>
      </w:r>
      <w:r>
        <w:rPr>
          <w:rStyle w:val="a5"/>
          <w:rFonts w:ascii="Times New Roman" w:hAnsi="Times New Roman" w:cs="Times New Roman"/>
          <w:color w:val="auto"/>
          <w:sz w:val="28"/>
          <w:szCs w:val="28"/>
          <w:u w:val="none"/>
        </w:rPr>
        <w:t xml:space="preserve"> </w:t>
      </w:r>
      <w:r w:rsidRPr="00EC02E4">
        <w:rPr>
          <w:rStyle w:val="a5"/>
          <w:rFonts w:ascii="Times New Roman" w:hAnsi="Times New Roman" w:cs="Times New Roman"/>
          <w:color w:val="auto"/>
          <w:sz w:val="28"/>
          <w:szCs w:val="28"/>
          <w:u w:val="none"/>
        </w:rPr>
        <w:t>большой семьёй,</w:t>
      </w:r>
      <w:r>
        <w:rPr>
          <w:rStyle w:val="a5"/>
          <w:rFonts w:ascii="Times New Roman" w:hAnsi="Times New Roman" w:cs="Times New Roman"/>
          <w:color w:val="auto"/>
          <w:sz w:val="28"/>
          <w:szCs w:val="28"/>
          <w:u w:val="none"/>
        </w:rPr>
        <w:t xml:space="preserve"> </w:t>
      </w:r>
      <w:r w:rsidRPr="00EC02E4">
        <w:rPr>
          <w:rStyle w:val="a5"/>
          <w:rFonts w:ascii="Times New Roman" w:hAnsi="Times New Roman" w:cs="Times New Roman"/>
          <w:color w:val="auto"/>
          <w:sz w:val="28"/>
          <w:szCs w:val="28"/>
          <w:u w:val="none"/>
        </w:rPr>
        <w:t xml:space="preserve"> двое маленьких детей один ещё грудиничок мама папа и я живу квартира</w:t>
      </w:r>
      <w:r>
        <w:rPr>
          <w:rStyle w:val="a5"/>
          <w:rFonts w:ascii="Times New Roman" w:hAnsi="Times New Roman" w:cs="Times New Roman"/>
          <w:color w:val="auto"/>
          <w:sz w:val="28"/>
          <w:szCs w:val="28"/>
          <w:u w:val="none"/>
        </w:rPr>
        <w:t xml:space="preserve"> </w:t>
      </w:r>
      <w:r w:rsidRPr="00EC02E4">
        <w:rPr>
          <w:rStyle w:val="a5"/>
          <w:rFonts w:ascii="Times New Roman" w:hAnsi="Times New Roman" w:cs="Times New Roman"/>
          <w:color w:val="auto"/>
          <w:sz w:val="28"/>
          <w:szCs w:val="28"/>
          <w:u w:val="none"/>
        </w:rPr>
        <w:t>очень дорого обходится, мы хотим купить жильё а выплат не каких нету и мы не можем</w:t>
      </w:r>
      <w:r>
        <w:rPr>
          <w:rStyle w:val="a5"/>
          <w:rFonts w:ascii="Times New Roman" w:hAnsi="Times New Roman" w:cs="Times New Roman"/>
          <w:color w:val="auto"/>
          <w:sz w:val="28"/>
          <w:szCs w:val="28"/>
          <w:u w:val="none"/>
        </w:rPr>
        <w:t xml:space="preserve"> </w:t>
      </w:r>
      <w:r w:rsidRPr="00EC02E4">
        <w:rPr>
          <w:rStyle w:val="a5"/>
          <w:rFonts w:ascii="Times New Roman" w:hAnsi="Times New Roman" w:cs="Times New Roman"/>
          <w:color w:val="auto"/>
          <w:sz w:val="28"/>
          <w:szCs w:val="28"/>
          <w:u w:val="none"/>
        </w:rPr>
        <w:t>нечего получить все отказывают где бы не обращались прошу помочь и разобраться</w:t>
      </w:r>
      <w:r>
        <w:rPr>
          <w:rStyle w:val="a5"/>
          <w:rFonts w:ascii="Times New Roman" w:hAnsi="Times New Roman" w:cs="Times New Roman"/>
          <w:color w:val="auto"/>
          <w:sz w:val="28"/>
          <w:szCs w:val="28"/>
          <w:u w:val="none"/>
        </w:rPr>
        <w:t>.</w:t>
      </w:r>
    </w:p>
    <w:p w:rsidR="00EC02E4" w:rsidRDefault="00EC02E4" w:rsidP="00EC02E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EC02E4" w:rsidRPr="00EC02E4" w:rsidRDefault="00EC02E4" w:rsidP="00EC02E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Pr="00EC02E4">
        <w:rPr>
          <w:rStyle w:val="a5"/>
          <w:rFonts w:ascii="Times New Roman" w:hAnsi="Times New Roman" w:cs="Times New Roman"/>
          <w:color w:val="auto"/>
          <w:sz w:val="28"/>
          <w:szCs w:val="28"/>
          <w:u w:val="none"/>
        </w:rPr>
        <w:t>Для оказания содействия в решении вопроса в части выплат по ранению министерством труда копия Вашего обращения направлена 14.10.2024 по компетенции в Министерство обороны Российской Федерации для ответа в Ваш адрес.</w:t>
      </w:r>
    </w:p>
    <w:p w:rsidR="00EC02E4" w:rsidRPr="00EC02E4" w:rsidRDefault="00EC02E4" w:rsidP="00EC02E4">
      <w:pPr>
        <w:widowControl w:val="0"/>
        <w:spacing w:after="0" w:line="360" w:lineRule="auto"/>
        <w:ind w:firstLine="709"/>
        <w:jc w:val="both"/>
        <w:rPr>
          <w:rStyle w:val="a5"/>
          <w:rFonts w:ascii="Times New Roman" w:hAnsi="Times New Roman" w:cs="Times New Roman"/>
          <w:color w:val="auto"/>
          <w:sz w:val="28"/>
          <w:szCs w:val="28"/>
          <w:u w:val="none"/>
        </w:rPr>
      </w:pPr>
      <w:r w:rsidRPr="00EC02E4">
        <w:rPr>
          <w:rStyle w:val="a5"/>
          <w:rFonts w:ascii="Times New Roman" w:hAnsi="Times New Roman" w:cs="Times New Roman"/>
          <w:color w:val="auto"/>
          <w:sz w:val="28"/>
          <w:szCs w:val="28"/>
          <w:u w:val="none"/>
        </w:rPr>
        <w:t xml:space="preserve">По вопросам, связанным с постановкой на учет в качестве нуждающихся      в предоставлении жилого помещения по договору социального найма, рекомендуем обратиться в администрацию Пограничного муниципального округа Приморского края по адресу: пгт. Пограничный, ул. Советская, д. 31, каб. </w:t>
      </w:r>
      <w:r>
        <w:rPr>
          <w:rStyle w:val="a5"/>
          <w:rFonts w:ascii="Times New Roman" w:hAnsi="Times New Roman" w:cs="Times New Roman"/>
          <w:color w:val="auto"/>
          <w:sz w:val="28"/>
          <w:szCs w:val="28"/>
          <w:u w:val="none"/>
        </w:rPr>
        <w:lastRenderedPageBreak/>
        <w:t xml:space="preserve">206 </w:t>
      </w:r>
      <w:r w:rsidRPr="00EC02E4">
        <w:rPr>
          <w:rStyle w:val="a5"/>
          <w:rFonts w:ascii="Times New Roman" w:hAnsi="Times New Roman" w:cs="Times New Roman"/>
          <w:color w:val="auto"/>
          <w:sz w:val="28"/>
          <w:szCs w:val="28"/>
          <w:u w:val="none"/>
        </w:rPr>
        <w:t>(в рабочие дни с 09.00ч. по 13.00ч. и с 14.00ч. до 16.00ч.).</w:t>
      </w:r>
    </w:p>
    <w:p w:rsidR="00EC02E4" w:rsidRPr="00EC02E4" w:rsidRDefault="00EC02E4" w:rsidP="00EC02E4">
      <w:pPr>
        <w:widowControl w:val="0"/>
        <w:spacing w:after="0" w:line="360" w:lineRule="auto"/>
        <w:ind w:firstLine="709"/>
        <w:jc w:val="both"/>
        <w:rPr>
          <w:rStyle w:val="a5"/>
          <w:rFonts w:ascii="Times New Roman" w:hAnsi="Times New Roman" w:cs="Times New Roman"/>
          <w:color w:val="auto"/>
          <w:sz w:val="28"/>
          <w:szCs w:val="28"/>
          <w:u w:val="none"/>
        </w:rPr>
      </w:pPr>
      <w:r w:rsidRPr="00EC02E4">
        <w:rPr>
          <w:rStyle w:val="a5"/>
          <w:rFonts w:ascii="Times New Roman" w:hAnsi="Times New Roman" w:cs="Times New Roman"/>
          <w:color w:val="auto"/>
          <w:sz w:val="28"/>
          <w:szCs w:val="28"/>
          <w:u w:val="none"/>
        </w:rPr>
        <w:t>Специалистами краевого государственного автономного учреждения социального обслуживания «Приморский центр социального обслуживания населения»</w:t>
      </w:r>
      <w:r>
        <w:rPr>
          <w:rStyle w:val="a5"/>
          <w:rFonts w:ascii="Times New Roman" w:hAnsi="Times New Roman" w:cs="Times New Roman"/>
          <w:color w:val="auto"/>
          <w:sz w:val="28"/>
          <w:szCs w:val="28"/>
          <w:u w:val="none"/>
        </w:rPr>
        <w:t xml:space="preserve"> </w:t>
      </w:r>
      <w:r w:rsidRPr="00EC02E4">
        <w:rPr>
          <w:rStyle w:val="a5"/>
          <w:rFonts w:ascii="Times New Roman" w:hAnsi="Times New Roman" w:cs="Times New Roman"/>
          <w:color w:val="auto"/>
          <w:sz w:val="28"/>
          <w:szCs w:val="28"/>
          <w:u w:val="none"/>
        </w:rPr>
        <w:t>(далее - КГАУСО «ПЦСОН») Руслану Ивановичу была предложена помощь в оказании услуг по сопровождению в КГБУЗ «Пограничного ЦРБ».</w:t>
      </w:r>
    </w:p>
    <w:p w:rsidR="00EC02E4" w:rsidRDefault="00EC02E4" w:rsidP="00EC02E4">
      <w:pPr>
        <w:widowControl w:val="0"/>
        <w:spacing w:after="0" w:line="360" w:lineRule="auto"/>
        <w:ind w:firstLine="709"/>
        <w:jc w:val="both"/>
        <w:rPr>
          <w:rStyle w:val="a5"/>
          <w:rFonts w:ascii="Times New Roman" w:hAnsi="Times New Roman" w:cs="Times New Roman"/>
          <w:color w:val="auto"/>
          <w:sz w:val="28"/>
          <w:szCs w:val="28"/>
          <w:u w:val="none"/>
        </w:rPr>
      </w:pPr>
      <w:r w:rsidRPr="00EC02E4">
        <w:rPr>
          <w:rStyle w:val="a5"/>
          <w:rFonts w:ascii="Times New Roman" w:hAnsi="Times New Roman" w:cs="Times New Roman"/>
          <w:color w:val="auto"/>
          <w:sz w:val="28"/>
          <w:szCs w:val="28"/>
          <w:u w:val="none"/>
        </w:rPr>
        <w:t>Также Вашей семье дана консультация по социальным вопросам, предоставлена информация с адресом и телефоном Хорольского филиала КГАУСО «ПЦСОН» расположенного по адресу: Приморский край, Пограничный муниципальный округ, пгт. Пог</w:t>
      </w:r>
      <w:r w:rsidR="002D1F80">
        <w:rPr>
          <w:rStyle w:val="a5"/>
          <w:rFonts w:ascii="Times New Roman" w:hAnsi="Times New Roman" w:cs="Times New Roman"/>
          <w:color w:val="auto"/>
          <w:sz w:val="28"/>
          <w:szCs w:val="28"/>
          <w:u w:val="none"/>
        </w:rPr>
        <w:t xml:space="preserve">раничный, ул. Советская, д. 29, </w:t>
      </w:r>
      <w:r w:rsidRPr="00EC02E4">
        <w:rPr>
          <w:rStyle w:val="a5"/>
          <w:rFonts w:ascii="Times New Roman" w:hAnsi="Times New Roman" w:cs="Times New Roman"/>
          <w:color w:val="auto"/>
          <w:sz w:val="28"/>
          <w:szCs w:val="28"/>
          <w:u w:val="none"/>
        </w:rPr>
        <w:t>тел.: 8 (42345)2-42-07 куда можно обратиться в случае возникновения потребности в социальных услугах и (или) в комплексном сопровождении.</w:t>
      </w:r>
    </w:p>
    <w:p w:rsidR="007C030D" w:rsidRDefault="007C030D" w:rsidP="004510BD">
      <w:pPr>
        <w:widowControl w:val="0"/>
        <w:spacing w:after="0" w:line="360" w:lineRule="auto"/>
        <w:ind w:firstLine="709"/>
        <w:jc w:val="both"/>
        <w:rPr>
          <w:rStyle w:val="a5"/>
          <w:rFonts w:ascii="Times New Roman" w:hAnsi="Times New Roman" w:cs="Times New Roman"/>
          <w:color w:val="auto"/>
          <w:sz w:val="28"/>
          <w:szCs w:val="28"/>
          <w:u w:val="none"/>
        </w:rPr>
      </w:pPr>
    </w:p>
    <w:p w:rsidR="007C030D" w:rsidRPr="007C030D" w:rsidRDefault="007C030D" w:rsidP="007C030D">
      <w:pPr>
        <w:widowControl w:val="0"/>
        <w:spacing w:after="0" w:line="360" w:lineRule="auto"/>
        <w:ind w:firstLine="709"/>
        <w:jc w:val="both"/>
        <w:rPr>
          <w:rStyle w:val="a5"/>
          <w:rFonts w:ascii="Times New Roman" w:hAnsi="Times New Roman" w:cs="Times New Roman"/>
          <w:b/>
          <w:color w:val="auto"/>
          <w:sz w:val="28"/>
          <w:szCs w:val="28"/>
          <w:u w:val="none"/>
        </w:rPr>
      </w:pPr>
      <w:r w:rsidRPr="007C030D">
        <w:rPr>
          <w:rStyle w:val="a5"/>
          <w:rFonts w:ascii="Times New Roman" w:hAnsi="Times New Roman" w:cs="Times New Roman"/>
          <w:b/>
          <w:color w:val="auto"/>
          <w:sz w:val="28"/>
          <w:szCs w:val="28"/>
          <w:u w:val="none"/>
        </w:rPr>
        <w:t>14</w:t>
      </w:r>
      <w:r w:rsidR="00EC02E4">
        <w:rPr>
          <w:rStyle w:val="a5"/>
          <w:rFonts w:ascii="Times New Roman" w:hAnsi="Times New Roman" w:cs="Times New Roman"/>
          <w:b/>
          <w:color w:val="auto"/>
          <w:sz w:val="28"/>
          <w:szCs w:val="28"/>
          <w:u w:val="none"/>
        </w:rPr>
        <w:t>6</w:t>
      </w:r>
      <w:r w:rsidRPr="007C030D">
        <w:rPr>
          <w:rStyle w:val="a5"/>
          <w:rFonts w:ascii="Times New Roman" w:hAnsi="Times New Roman" w:cs="Times New Roman"/>
          <w:b/>
          <w:color w:val="auto"/>
          <w:sz w:val="28"/>
          <w:szCs w:val="28"/>
          <w:u w:val="none"/>
        </w:rPr>
        <w:t>. Гаврилко Ю.Б.</w:t>
      </w:r>
    </w:p>
    <w:p w:rsidR="007C030D" w:rsidRPr="007C030D" w:rsidRDefault="007C030D" w:rsidP="007C030D">
      <w:pPr>
        <w:widowControl w:val="0"/>
        <w:spacing w:after="0" w:line="360" w:lineRule="auto"/>
        <w:ind w:firstLine="709"/>
        <w:jc w:val="both"/>
        <w:rPr>
          <w:rStyle w:val="a5"/>
          <w:rFonts w:ascii="Times New Roman" w:hAnsi="Times New Roman" w:cs="Times New Roman"/>
          <w:color w:val="auto"/>
          <w:sz w:val="28"/>
          <w:szCs w:val="28"/>
          <w:u w:val="none"/>
        </w:rPr>
      </w:pPr>
      <w:r w:rsidRPr="007C030D">
        <w:rPr>
          <w:rStyle w:val="a5"/>
          <w:rFonts w:ascii="Times New Roman" w:hAnsi="Times New Roman" w:cs="Times New Roman"/>
          <w:color w:val="auto"/>
          <w:sz w:val="28"/>
          <w:szCs w:val="28"/>
          <w:u w:val="none"/>
        </w:rPr>
        <w:t>– Уважаемая Анна Анатольевна, направляю Вам предложение для возможного включения в проект бюджета Приморского края на 2025 год и плановый период 2026 и 2027 годов - предусмотреть средства на ремонт сельского клуба в селе Авдеевка Кировского района, который не функционирует уже несколько лет по причине сгнивших полов в здании клуба., хотя само здание в хорошем состоянии. В селе клуб - это единственное место для проведения культурного досуга. В клубе проводились праздники, конкурсы, выставки, были организованы кружки для детей. Обращения в администрацию Кировского района результата не дали. Надеемся на положительное решение данного вопроса.</w:t>
      </w:r>
      <w:r w:rsidRPr="007C030D">
        <w:rPr>
          <w:rStyle w:val="a5"/>
          <w:rFonts w:ascii="Times New Roman" w:hAnsi="Times New Roman" w:cs="Times New Roman"/>
          <w:color w:val="auto"/>
          <w:sz w:val="28"/>
          <w:szCs w:val="28"/>
          <w:u w:val="none"/>
        </w:rPr>
        <w:tab/>
      </w:r>
    </w:p>
    <w:p w:rsidR="007C030D" w:rsidRPr="007C030D" w:rsidRDefault="007C030D" w:rsidP="007C030D">
      <w:pPr>
        <w:widowControl w:val="0"/>
        <w:spacing w:after="0" w:line="360" w:lineRule="auto"/>
        <w:ind w:firstLine="709"/>
        <w:jc w:val="both"/>
        <w:rPr>
          <w:rStyle w:val="a5"/>
          <w:rFonts w:ascii="Times New Roman" w:hAnsi="Times New Roman" w:cs="Times New Roman"/>
          <w:color w:val="auto"/>
          <w:sz w:val="28"/>
          <w:szCs w:val="28"/>
          <w:u w:val="none"/>
        </w:rPr>
      </w:pPr>
      <w:r w:rsidRPr="007C030D">
        <w:rPr>
          <w:rStyle w:val="a5"/>
          <w:rFonts w:ascii="Times New Roman" w:hAnsi="Times New Roman" w:cs="Times New Roman"/>
          <w:color w:val="auto"/>
          <w:sz w:val="28"/>
          <w:szCs w:val="28"/>
          <w:u w:val="none"/>
        </w:rPr>
        <w:t>Ответ:</w:t>
      </w:r>
    </w:p>
    <w:p w:rsidR="007C030D" w:rsidRPr="007C030D" w:rsidRDefault="007C030D" w:rsidP="007C030D">
      <w:pPr>
        <w:widowControl w:val="0"/>
        <w:spacing w:after="0" w:line="360" w:lineRule="auto"/>
        <w:ind w:firstLine="709"/>
        <w:jc w:val="both"/>
        <w:rPr>
          <w:rStyle w:val="a5"/>
          <w:rFonts w:ascii="Times New Roman" w:hAnsi="Times New Roman" w:cs="Times New Roman"/>
          <w:color w:val="auto"/>
          <w:sz w:val="28"/>
          <w:szCs w:val="28"/>
          <w:u w:val="none"/>
        </w:rPr>
      </w:pPr>
      <w:r w:rsidRPr="007C030D">
        <w:rPr>
          <w:rStyle w:val="a5"/>
          <w:rFonts w:ascii="Times New Roman" w:hAnsi="Times New Roman" w:cs="Times New Roman"/>
          <w:color w:val="auto"/>
          <w:sz w:val="28"/>
          <w:szCs w:val="28"/>
          <w:u w:val="none"/>
        </w:rPr>
        <w:t xml:space="preserve">– Согласно Федеральному закону от 6 октября 2010 года № 131-ФЗ «Об общих принципах организации местного самоуправления в Российской Федерации» полномочия в сфере культуры разграничены между органами государственной власти Российской Федерации, органами государственной власти субъектов Российской Федерации и органами местного самоуправления. Капитальный ремонт объектов культуры является вопросом местного значения, </w:t>
      </w:r>
      <w:r w:rsidRPr="007C030D">
        <w:rPr>
          <w:rStyle w:val="a5"/>
          <w:rFonts w:ascii="Times New Roman" w:hAnsi="Times New Roman" w:cs="Times New Roman"/>
          <w:color w:val="auto"/>
          <w:sz w:val="28"/>
          <w:szCs w:val="28"/>
          <w:u w:val="none"/>
        </w:rPr>
        <w:lastRenderedPageBreak/>
        <w:t>решение которого относится к компетенции и полномочиям городских и муниципальных округов, муниципальных районов, городских и сельских поселений, является расходным обязательством данных муниципальных образований и осуществляется ими самостоятельно за счет средств местных бюджетов.</w:t>
      </w:r>
    </w:p>
    <w:p w:rsidR="007C030D" w:rsidRPr="007C030D" w:rsidRDefault="007C030D" w:rsidP="007C030D">
      <w:pPr>
        <w:widowControl w:val="0"/>
        <w:spacing w:after="0" w:line="360" w:lineRule="auto"/>
        <w:ind w:firstLine="709"/>
        <w:jc w:val="both"/>
        <w:rPr>
          <w:rStyle w:val="a5"/>
          <w:rFonts w:ascii="Times New Roman" w:hAnsi="Times New Roman" w:cs="Times New Roman"/>
          <w:color w:val="auto"/>
          <w:sz w:val="28"/>
          <w:szCs w:val="28"/>
          <w:u w:val="none"/>
        </w:rPr>
      </w:pPr>
      <w:r w:rsidRPr="007C030D">
        <w:rPr>
          <w:rStyle w:val="a5"/>
          <w:rFonts w:ascii="Times New Roman" w:hAnsi="Times New Roman" w:cs="Times New Roman"/>
          <w:color w:val="auto"/>
          <w:sz w:val="28"/>
          <w:szCs w:val="28"/>
          <w:u w:val="none"/>
        </w:rPr>
        <w:t>Вместе с тем, Правительством Приморского края, несмотря на разграничение полномочий, в целях поддержки и развития культурной, досуговой деятельности на территории Приморского края, предоставляются субсидии из краевого бюджета на капитальный ремонт муниципальных объектов культуры. Одним из условий предоставления из краевого бюджета бюджетам муниципальных образований Приморского края субсидий на капитальный ремонт объектов культуры является наличие проектно-сметной документации и положительного заключения государственной экспертизы проектно-сметной документации на ремонт объекта и (или) положительного заключения государственной экспертизы о достоверности определения сметной стоимости ремонта.</w:t>
      </w:r>
    </w:p>
    <w:p w:rsidR="007C030D" w:rsidRPr="007C030D" w:rsidRDefault="007C030D" w:rsidP="007C030D">
      <w:pPr>
        <w:widowControl w:val="0"/>
        <w:spacing w:after="0" w:line="360" w:lineRule="auto"/>
        <w:ind w:firstLine="709"/>
        <w:jc w:val="both"/>
        <w:rPr>
          <w:rStyle w:val="a5"/>
          <w:rFonts w:ascii="Times New Roman" w:hAnsi="Times New Roman" w:cs="Times New Roman"/>
          <w:color w:val="auto"/>
          <w:sz w:val="28"/>
          <w:szCs w:val="28"/>
          <w:u w:val="none"/>
        </w:rPr>
      </w:pPr>
      <w:r w:rsidRPr="007C030D">
        <w:rPr>
          <w:rStyle w:val="a5"/>
          <w:rFonts w:ascii="Times New Roman" w:hAnsi="Times New Roman" w:cs="Times New Roman"/>
          <w:color w:val="auto"/>
          <w:sz w:val="28"/>
          <w:szCs w:val="28"/>
          <w:u w:val="none"/>
        </w:rPr>
        <w:t xml:space="preserve">Прием документов от органов местного самоуправления на получение вышеуказанной субсидии осуществляется министерством ежегодно в срок до 1 июня года, предшествующего году предоставления субсидии. Администрацией Кировского муниципального района заявка и документы на капитальный ремонт дома культуры с. Авдеевка в министерство не представлялись. </w:t>
      </w:r>
    </w:p>
    <w:p w:rsidR="007C030D" w:rsidRPr="007C030D" w:rsidRDefault="007C030D" w:rsidP="007C030D">
      <w:pPr>
        <w:widowControl w:val="0"/>
        <w:spacing w:after="0" w:line="360" w:lineRule="auto"/>
        <w:ind w:firstLine="709"/>
        <w:jc w:val="both"/>
        <w:rPr>
          <w:rStyle w:val="a5"/>
          <w:rFonts w:ascii="Times New Roman" w:hAnsi="Times New Roman" w:cs="Times New Roman"/>
          <w:color w:val="auto"/>
          <w:sz w:val="28"/>
          <w:szCs w:val="28"/>
          <w:u w:val="none"/>
        </w:rPr>
      </w:pPr>
      <w:r w:rsidRPr="007C030D">
        <w:rPr>
          <w:rStyle w:val="a5"/>
          <w:rFonts w:ascii="Times New Roman" w:hAnsi="Times New Roman" w:cs="Times New Roman"/>
          <w:color w:val="auto"/>
          <w:sz w:val="28"/>
          <w:szCs w:val="28"/>
          <w:u w:val="none"/>
        </w:rPr>
        <w:t xml:space="preserve">С учетом вышеизложенного, предлагаем Вам обратиться в орган местного самоуправления по вопросу неудовлетворительного состояния дома культуры с. Авдеевка. </w:t>
      </w:r>
    </w:p>
    <w:p w:rsidR="007C030D" w:rsidRPr="008201E1" w:rsidRDefault="007C030D" w:rsidP="007C030D">
      <w:pPr>
        <w:widowControl w:val="0"/>
        <w:spacing w:after="0" w:line="360" w:lineRule="auto"/>
        <w:ind w:firstLine="709"/>
        <w:jc w:val="both"/>
        <w:rPr>
          <w:rStyle w:val="a5"/>
          <w:rFonts w:ascii="Times New Roman" w:hAnsi="Times New Roman" w:cs="Times New Roman"/>
          <w:color w:val="auto"/>
          <w:sz w:val="28"/>
          <w:szCs w:val="28"/>
          <w:u w:val="none"/>
        </w:rPr>
      </w:pPr>
      <w:r w:rsidRPr="008201E1">
        <w:rPr>
          <w:rStyle w:val="a5"/>
          <w:rFonts w:ascii="Times New Roman" w:hAnsi="Times New Roman" w:cs="Times New Roman"/>
          <w:color w:val="auto"/>
          <w:sz w:val="28"/>
          <w:szCs w:val="28"/>
          <w:u w:val="none"/>
        </w:rPr>
        <w:t xml:space="preserve">Одновременно сообщаем, что министерство готово рассмотреть возможность софинансирования затрат на капитальный ремонт вышеуказанного дома культуры в случае предоставления администрацией Кировского муниципального района полного пакета документов в министерство в срок до 1 июня 2025 года. </w:t>
      </w:r>
    </w:p>
    <w:p w:rsidR="007C030D" w:rsidRPr="008201E1" w:rsidRDefault="007C030D" w:rsidP="004510BD">
      <w:pPr>
        <w:widowControl w:val="0"/>
        <w:spacing w:after="0" w:line="360" w:lineRule="auto"/>
        <w:ind w:firstLine="709"/>
        <w:jc w:val="both"/>
        <w:rPr>
          <w:rStyle w:val="a5"/>
          <w:rFonts w:ascii="Times New Roman" w:hAnsi="Times New Roman" w:cs="Times New Roman"/>
          <w:color w:val="auto"/>
          <w:sz w:val="28"/>
          <w:szCs w:val="28"/>
          <w:u w:val="none"/>
        </w:rPr>
      </w:pPr>
    </w:p>
    <w:p w:rsidR="008201E1" w:rsidRPr="008201E1" w:rsidRDefault="00EC02E4" w:rsidP="008201E1">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lastRenderedPageBreak/>
        <w:t>147</w:t>
      </w:r>
      <w:r w:rsidR="008201E1" w:rsidRPr="008201E1">
        <w:rPr>
          <w:rStyle w:val="a5"/>
          <w:rFonts w:ascii="Times New Roman" w:hAnsi="Times New Roman" w:cs="Times New Roman"/>
          <w:b/>
          <w:color w:val="auto"/>
          <w:sz w:val="28"/>
          <w:szCs w:val="28"/>
          <w:u w:val="none"/>
        </w:rPr>
        <w:t>. Красноармейский МО, вопрос гражданина, проживающего в Приморском крае</w:t>
      </w:r>
    </w:p>
    <w:p w:rsidR="008201E1" w:rsidRPr="008201E1" w:rsidRDefault="008201E1" w:rsidP="008201E1">
      <w:pPr>
        <w:widowControl w:val="0"/>
        <w:spacing w:after="0" w:line="360" w:lineRule="auto"/>
        <w:ind w:firstLine="709"/>
        <w:jc w:val="both"/>
        <w:rPr>
          <w:rStyle w:val="a5"/>
          <w:rFonts w:ascii="Times New Roman" w:hAnsi="Times New Roman" w:cs="Times New Roman"/>
          <w:color w:val="auto"/>
          <w:sz w:val="28"/>
          <w:szCs w:val="28"/>
          <w:u w:val="none"/>
        </w:rPr>
      </w:pPr>
      <w:r w:rsidRPr="008201E1">
        <w:rPr>
          <w:rStyle w:val="a5"/>
          <w:rFonts w:ascii="Times New Roman" w:hAnsi="Times New Roman" w:cs="Times New Roman"/>
          <w:color w:val="auto"/>
          <w:sz w:val="28"/>
          <w:szCs w:val="28"/>
          <w:u w:val="none"/>
        </w:rPr>
        <w:t>– Строительство модульного спорткомплекса в Красноармейском районе? Особенно для занятия единоборствами. Вера Георгиевна желательно в Рощинском поселении. Добрый день.</w:t>
      </w:r>
      <w:r w:rsidRPr="008201E1">
        <w:rPr>
          <w:rStyle w:val="a5"/>
          <w:rFonts w:ascii="Times New Roman" w:hAnsi="Times New Roman" w:cs="Times New Roman"/>
          <w:color w:val="auto"/>
          <w:sz w:val="28"/>
          <w:szCs w:val="28"/>
          <w:u w:val="none"/>
        </w:rPr>
        <w:tab/>
      </w:r>
    </w:p>
    <w:p w:rsidR="008201E1" w:rsidRPr="008201E1" w:rsidRDefault="008201E1" w:rsidP="008201E1">
      <w:pPr>
        <w:widowControl w:val="0"/>
        <w:spacing w:after="0" w:line="360" w:lineRule="auto"/>
        <w:ind w:firstLine="709"/>
        <w:jc w:val="both"/>
        <w:rPr>
          <w:rStyle w:val="a5"/>
          <w:rFonts w:ascii="Times New Roman" w:hAnsi="Times New Roman" w:cs="Times New Roman"/>
          <w:color w:val="auto"/>
          <w:sz w:val="28"/>
          <w:szCs w:val="28"/>
          <w:u w:val="none"/>
        </w:rPr>
      </w:pPr>
      <w:r w:rsidRPr="008201E1">
        <w:rPr>
          <w:rStyle w:val="a5"/>
          <w:rFonts w:ascii="Times New Roman" w:hAnsi="Times New Roman" w:cs="Times New Roman"/>
          <w:color w:val="auto"/>
          <w:sz w:val="28"/>
          <w:szCs w:val="28"/>
          <w:u w:val="none"/>
        </w:rPr>
        <w:t>Ответ:</w:t>
      </w:r>
    </w:p>
    <w:p w:rsidR="008201E1" w:rsidRDefault="008201E1" w:rsidP="008201E1">
      <w:pPr>
        <w:widowControl w:val="0"/>
        <w:spacing w:after="0" w:line="360" w:lineRule="auto"/>
        <w:ind w:firstLine="709"/>
        <w:jc w:val="both"/>
        <w:rPr>
          <w:rStyle w:val="a5"/>
          <w:rFonts w:ascii="Times New Roman" w:hAnsi="Times New Roman" w:cs="Times New Roman"/>
          <w:color w:val="auto"/>
          <w:sz w:val="28"/>
          <w:szCs w:val="28"/>
          <w:u w:val="none"/>
        </w:rPr>
      </w:pPr>
      <w:r w:rsidRPr="008201E1">
        <w:rPr>
          <w:rStyle w:val="a5"/>
          <w:rFonts w:ascii="Times New Roman" w:hAnsi="Times New Roman" w:cs="Times New Roman"/>
          <w:color w:val="auto"/>
          <w:sz w:val="28"/>
          <w:szCs w:val="28"/>
          <w:u w:val="none"/>
        </w:rPr>
        <w:t>– В соответствии с поступившей заявкой от муниципального образования, включающей проектно-сметную документацию на создание спортивного комплекса, в 2025 году планируется построить бысторовозводимый модульный физкультурно-оздоровительный комплекс в с. Новопокровка Красноармейского района, на который выделены средства краевого бюджета в размере 163,3 млн рублей.</w:t>
      </w:r>
    </w:p>
    <w:p w:rsidR="004510BD" w:rsidRDefault="004510BD" w:rsidP="0037231C">
      <w:pPr>
        <w:widowControl w:val="0"/>
        <w:spacing w:after="0" w:line="360" w:lineRule="auto"/>
        <w:ind w:firstLine="709"/>
        <w:jc w:val="both"/>
        <w:rPr>
          <w:rStyle w:val="a5"/>
          <w:rFonts w:ascii="Times New Roman" w:hAnsi="Times New Roman" w:cs="Times New Roman"/>
          <w:color w:val="auto"/>
          <w:sz w:val="28"/>
          <w:szCs w:val="28"/>
          <w:u w:val="none"/>
        </w:rPr>
      </w:pPr>
    </w:p>
    <w:p w:rsidR="0037231C" w:rsidRPr="005C2E56" w:rsidRDefault="0037231C" w:rsidP="00864D9E">
      <w:pPr>
        <w:widowControl w:val="0"/>
        <w:spacing w:after="0" w:line="360" w:lineRule="auto"/>
        <w:ind w:firstLine="709"/>
        <w:jc w:val="both"/>
        <w:rPr>
          <w:rStyle w:val="a5"/>
          <w:rFonts w:ascii="Times New Roman" w:hAnsi="Times New Roman" w:cs="Times New Roman"/>
          <w:color w:val="auto"/>
          <w:sz w:val="28"/>
          <w:szCs w:val="28"/>
          <w:u w:val="none"/>
        </w:rPr>
      </w:pPr>
    </w:p>
    <w:sectPr w:rsidR="0037231C" w:rsidRPr="005C2E56" w:rsidSect="00450636">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78" w:rsidRDefault="00C17F78" w:rsidP="00450636">
      <w:pPr>
        <w:spacing w:after="0" w:line="240" w:lineRule="auto"/>
      </w:pPr>
      <w:r>
        <w:separator/>
      </w:r>
    </w:p>
  </w:endnote>
  <w:endnote w:type="continuationSeparator" w:id="0">
    <w:p w:rsidR="00C17F78" w:rsidRDefault="00C17F78" w:rsidP="00450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Liberation Serif">
    <w:altName w:val="Times New Roman"/>
    <w:charset w:val="01"/>
    <w:family w:val="roman"/>
    <w:pitch w:val="default"/>
  </w:font>
  <w:font w:name="Tahoma">
    <w:panose1 w:val="020B0604030504040204"/>
    <w:charset w:val="CC"/>
    <w:family w:val="swiss"/>
    <w:pitch w:val="variable"/>
    <w:sig w:usb0="E1002EFF" w:usb1="C000605B" w:usb2="00000029" w:usb3="00000000" w:csb0="000101FF" w:csb1="00000000"/>
  </w:font>
  <w:font w:name="Tinos">
    <w:altName w:val="Times New Roman"/>
    <w:charset w:val="01"/>
    <w:family w:val="roman"/>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78" w:rsidRDefault="00C17F78" w:rsidP="00450636">
      <w:pPr>
        <w:spacing w:after="0" w:line="240" w:lineRule="auto"/>
      </w:pPr>
      <w:r>
        <w:separator/>
      </w:r>
    </w:p>
  </w:footnote>
  <w:footnote w:type="continuationSeparator" w:id="0">
    <w:p w:rsidR="00C17F78" w:rsidRDefault="00C17F78" w:rsidP="004506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0097372"/>
      <w:docPartObj>
        <w:docPartGallery w:val="Page Numbers (Top of Page)"/>
        <w:docPartUnique/>
      </w:docPartObj>
    </w:sdtPr>
    <w:sdtContent>
      <w:p w:rsidR="00C17F78" w:rsidRDefault="00C17F78">
        <w:pPr>
          <w:pStyle w:val="a6"/>
          <w:jc w:val="center"/>
        </w:pPr>
        <w:r w:rsidRPr="00450636">
          <w:rPr>
            <w:rFonts w:ascii="Times New Roman" w:hAnsi="Times New Roman" w:cs="Times New Roman"/>
            <w:sz w:val="28"/>
          </w:rPr>
          <w:fldChar w:fldCharType="begin"/>
        </w:r>
        <w:r w:rsidRPr="00450636">
          <w:rPr>
            <w:rFonts w:ascii="Times New Roman" w:hAnsi="Times New Roman" w:cs="Times New Roman"/>
            <w:sz w:val="28"/>
          </w:rPr>
          <w:instrText>PAGE   \* MERGEFORMAT</w:instrText>
        </w:r>
        <w:r w:rsidRPr="00450636">
          <w:rPr>
            <w:rFonts w:ascii="Times New Roman" w:hAnsi="Times New Roman" w:cs="Times New Roman"/>
            <w:sz w:val="28"/>
          </w:rPr>
          <w:fldChar w:fldCharType="separate"/>
        </w:r>
        <w:r w:rsidR="0028578D">
          <w:rPr>
            <w:rFonts w:ascii="Times New Roman" w:hAnsi="Times New Roman" w:cs="Times New Roman"/>
            <w:noProof/>
            <w:sz w:val="28"/>
          </w:rPr>
          <w:t>92</w:t>
        </w:r>
        <w:r w:rsidRPr="00450636">
          <w:rPr>
            <w:rFonts w:ascii="Times New Roman" w:hAnsi="Times New Roman" w:cs="Times New Roman"/>
            <w:sz w:val="28"/>
          </w:rPr>
          <w:fldChar w:fldCharType="end"/>
        </w:r>
      </w:p>
    </w:sdtContent>
  </w:sdt>
  <w:p w:rsidR="00C17F78" w:rsidRDefault="00C17F7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FF1378"/>
    <w:multiLevelType w:val="hybridMultilevel"/>
    <w:tmpl w:val="9F749EF8"/>
    <w:lvl w:ilvl="0" w:tplc="95BE38C0">
      <w:start w:val="1"/>
      <w:numFmt w:val="decimal"/>
      <w:lvlText w:val="%1."/>
      <w:lvlJc w:val="left"/>
      <w:pPr>
        <w:ind w:left="1774" w:hanging="36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1" w15:restartNumberingAfterBreak="0">
    <w:nsid w:val="4DE22D08"/>
    <w:multiLevelType w:val="hybridMultilevel"/>
    <w:tmpl w:val="8F96086C"/>
    <w:lvl w:ilvl="0" w:tplc="7D98BF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75A"/>
    <w:rsid w:val="000013D9"/>
    <w:rsid w:val="00007A26"/>
    <w:rsid w:val="0001418D"/>
    <w:rsid w:val="00020F7F"/>
    <w:rsid w:val="00023446"/>
    <w:rsid w:val="00023A62"/>
    <w:rsid w:val="00025730"/>
    <w:rsid w:val="00026A56"/>
    <w:rsid w:val="00047EBD"/>
    <w:rsid w:val="00051D17"/>
    <w:rsid w:val="00054AA4"/>
    <w:rsid w:val="0005674A"/>
    <w:rsid w:val="00066212"/>
    <w:rsid w:val="00086B74"/>
    <w:rsid w:val="0008753D"/>
    <w:rsid w:val="000905E2"/>
    <w:rsid w:val="000A06A1"/>
    <w:rsid w:val="000A259A"/>
    <w:rsid w:val="000A3DA9"/>
    <w:rsid w:val="000A6AF3"/>
    <w:rsid w:val="000B0422"/>
    <w:rsid w:val="000C106F"/>
    <w:rsid w:val="000C2280"/>
    <w:rsid w:val="000C5E48"/>
    <w:rsid w:val="000F020E"/>
    <w:rsid w:val="000F6B00"/>
    <w:rsid w:val="00130A3D"/>
    <w:rsid w:val="001353D9"/>
    <w:rsid w:val="00144B7A"/>
    <w:rsid w:val="00153109"/>
    <w:rsid w:val="00154166"/>
    <w:rsid w:val="00155AFF"/>
    <w:rsid w:val="001571C6"/>
    <w:rsid w:val="00163B6D"/>
    <w:rsid w:val="00177F01"/>
    <w:rsid w:val="001842E1"/>
    <w:rsid w:val="00191623"/>
    <w:rsid w:val="001A7A37"/>
    <w:rsid w:val="001B4422"/>
    <w:rsid w:val="001C5EC6"/>
    <w:rsid w:val="001C6287"/>
    <w:rsid w:val="001F3064"/>
    <w:rsid w:val="001F7567"/>
    <w:rsid w:val="00203A3A"/>
    <w:rsid w:val="00203E10"/>
    <w:rsid w:val="00204A67"/>
    <w:rsid w:val="00211C1A"/>
    <w:rsid w:val="00211C5A"/>
    <w:rsid w:val="00215BCE"/>
    <w:rsid w:val="002356BD"/>
    <w:rsid w:val="00235CE0"/>
    <w:rsid w:val="002376F5"/>
    <w:rsid w:val="0024423A"/>
    <w:rsid w:val="00245EBC"/>
    <w:rsid w:val="00262A07"/>
    <w:rsid w:val="00280983"/>
    <w:rsid w:val="0028392E"/>
    <w:rsid w:val="0028578D"/>
    <w:rsid w:val="002A170E"/>
    <w:rsid w:val="002A1C5E"/>
    <w:rsid w:val="002A774A"/>
    <w:rsid w:val="002D1F80"/>
    <w:rsid w:val="002D3ACB"/>
    <w:rsid w:val="002D5FE4"/>
    <w:rsid w:val="002E1C0F"/>
    <w:rsid w:val="002E5EC6"/>
    <w:rsid w:val="002F0BE8"/>
    <w:rsid w:val="003007F7"/>
    <w:rsid w:val="003113A4"/>
    <w:rsid w:val="00322D6C"/>
    <w:rsid w:val="003237DC"/>
    <w:rsid w:val="00323816"/>
    <w:rsid w:val="003326A4"/>
    <w:rsid w:val="00332BCD"/>
    <w:rsid w:val="00334761"/>
    <w:rsid w:val="00341CB4"/>
    <w:rsid w:val="00343473"/>
    <w:rsid w:val="003436F8"/>
    <w:rsid w:val="00343D7E"/>
    <w:rsid w:val="00350C3A"/>
    <w:rsid w:val="00361E03"/>
    <w:rsid w:val="0036387D"/>
    <w:rsid w:val="00371A0F"/>
    <w:rsid w:val="0037231C"/>
    <w:rsid w:val="00373099"/>
    <w:rsid w:val="00373C13"/>
    <w:rsid w:val="00373F67"/>
    <w:rsid w:val="0037708E"/>
    <w:rsid w:val="00391C8D"/>
    <w:rsid w:val="00397C43"/>
    <w:rsid w:val="003A5F62"/>
    <w:rsid w:val="003C222D"/>
    <w:rsid w:val="003C736F"/>
    <w:rsid w:val="003D1297"/>
    <w:rsid w:val="003D7FDB"/>
    <w:rsid w:val="003E597B"/>
    <w:rsid w:val="003E675B"/>
    <w:rsid w:val="00420C12"/>
    <w:rsid w:val="00422915"/>
    <w:rsid w:val="004439E4"/>
    <w:rsid w:val="00447DCB"/>
    <w:rsid w:val="00450636"/>
    <w:rsid w:val="004510BD"/>
    <w:rsid w:val="004526E4"/>
    <w:rsid w:val="00470C3A"/>
    <w:rsid w:val="004903F4"/>
    <w:rsid w:val="00490D13"/>
    <w:rsid w:val="004928AE"/>
    <w:rsid w:val="004938FE"/>
    <w:rsid w:val="004A5A45"/>
    <w:rsid w:val="004B5935"/>
    <w:rsid w:val="004C1936"/>
    <w:rsid w:val="004C6953"/>
    <w:rsid w:val="004D1327"/>
    <w:rsid w:val="004E62A6"/>
    <w:rsid w:val="004E68F9"/>
    <w:rsid w:val="004E6F13"/>
    <w:rsid w:val="004F13CD"/>
    <w:rsid w:val="0050002D"/>
    <w:rsid w:val="00535CBF"/>
    <w:rsid w:val="00537E58"/>
    <w:rsid w:val="00542644"/>
    <w:rsid w:val="00552BD6"/>
    <w:rsid w:val="0055505B"/>
    <w:rsid w:val="0058692B"/>
    <w:rsid w:val="005A0456"/>
    <w:rsid w:val="005B29E5"/>
    <w:rsid w:val="005C2E56"/>
    <w:rsid w:val="005F1DD9"/>
    <w:rsid w:val="005F4600"/>
    <w:rsid w:val="005F4801"/>
    <w:rsid w:val="00604094"/>
    <w:rsid w:val="006236F1"/>
    <w:rsid w:val="00623A4E"/>
    <w:rsid w:val="00640595"/>
    <w:rsid w:val="006409A4"/>
    <w:rsid w:val="00651CB8"/>
    <w:rsid w:val="00654714"/>
    <w:rsid w:val="006677F9"/>
    <w:rsid w:val="00672B08"/>
    <w:rsid w:val="00673EE0"/>
    <w:rsid w:val="00676CB1"/>
    <w:rsid w:val="006870D0"/>
    <w:rsid w:val="006940F2"/>
    <w:rsid w:val="006A15F1"/>
    <w:rsid w:val="006A222F"/>
    <w:rsid w:val="006C35F0"/>
    <w:rsid w:val="006E53F8"/>
    <w:rsid w:val="006F2DFC"/>
    <w:rsid w:val="006F4119"/>
    <w:rsid w:val="00721E82"/>
    <w:rsid w:val="007412D9"/>
    <w:rsid w:val="007464D7"/>
    <w:rsid w:val="00751F83"/>
    <w:rsid w:val="00752861"/>
    <w:rsid w:val="00754A5F"/>
    <w:rsid w:val="00790A3C"/>
    <w:rsid w:val="0079626D"/>
    <w:rsid w:val="007A2FD7"/>
    <w:rsid w:val="007A4FB9"/>
    <w:rsid w:val="007A6B7C"/>
    <w:rsid w:val="007B7108"/>
    <w:rsid w:val="007C030D"/>
    <w:rsid w:val="007D25AD"/>
    <w:rsid w:val="007F0E0F"/>
    <w:rsid w:val="007F318F"/>
    <w:rsid w:val="007F5875"/>
    <w:rsid w:val="007F6533"/>
    <w:rsid w:val="00800EAE"/>
    <w:rsid w:val="00801645"/>
    <w:rsid w:val="00802A6B"/>
    <w:rsid w:val="008201E1"/>
    <w:rsid w:val="008207AD"/>
    <w:rsid w:val="008219B9"/>
    <w:rsid w:val="00826F8B"/>
    <w:rsid w:val="008377EA"/>
    <w:rsid w:val="00837B85"/>
    <w:rsid w:val="00837EC8"/>
    <w:rsid w:val="00864D9E"/>
    <w:rsid w:val="00871C54"/>
    <w:rsid w:val="00877E0A"/>
    <w:rsid w:val="0088006C"/>
    <w:rsid w:val="00885019"/>
    <w:rsid w:val="008A2113"/>
    <w:rsid w:val="008B3CD1"/>
    <w:rsid w:val="008C2249"/>
    <w:rsid w:val="008C575F"/>
    <w:rsid w:val="008D50D4"/>
    <w:rsid w:val="008E55C7"/>
    <w:rsid w:val="008F26DC"/>
    <w:rsid w:val="009157F3"/>
    <w:rsid w:val="00924978"/>
    <w:rsid w:val="00925A8F"/>
    <w:rsid w:val="00946694"/>
    <w:rsid w:val="009533C8"/>
    <w:rsid w:val="00953AC2"/>
    <w:rsid w:val="0095514A"/>
    <w:rsid w:val="00970311"/>
    <w:rsid w:val="00970B44"/>
    <w:rsid w:val="00970EC6"/>
    <w:rsid w:val="00972C13"/>
    <w:rsid w:val="00980994"/>
    <w:rsid w:val="00996374"/>
    <w:rsid w:val="009A28F4"/>
    <w:rsid w:val="009A2F66"/>
    <w:rsid w:val="009A79EE"/>
    <w:rsid w:val="009B1EFB"/>
    <w:rsid w:val="009C1210"/>
    <w:rsid w:val="009D4A3E"/>
    <w:rsid w:val="009F6C8C"/>
    <w:rsid w:val="00A014B0"/>
    <w:rsid w:val="00A13C09"/>
    <w:rsid w:val="00A4249D"/>
    <w:rsid w:val="00A75610"/>
    <w:rsid w:val="00A85977"/>
    <w:rsid w:val="00A916E6"/>
    <w:rsid w:val="00AA15E3"/>
    <w:rsid w:val="00AA78F9"/>
    <w:rsid w:val="00AB7652"/>
    <w:rsid w:val="00AE1633"/>
    <w:rsid w:val="00AE4316"/>
    <w:rsid w:val="00AE7B69"/>
    <w:rsid w:val="00B053EC"/>
    <w:rsid w:val="00B115D6"/>
    <w:rsid w:val="00B11D63"/>
    <w:rsid w:val="00B330B7"/>
    <w:rsid w:val="00B43E65"/>
    <w:rsid w:val="00B511D2"/>
    <w:rsid w:val="00B53118"/>
    <w:rsid w:val="00B53F77"/>
    <w:rsid w:val="00B54273"/>
    <w:rsid w:val="00B70558"/>
    <w:rsid w:val="00B70B9C"/>
    <w:rsid w:val="00B74954"/>
    <w:rsid w:val="00B873C6"/>
    <w:rsid w:val="00B97923"/>
    <w:rsid w:val="00BD431C"/>
    <w:rsid w:val="00BE040C"/>
    <w:rsid w:val="00BE54DA"/>
    <w:rsid w:val="00BF0239"/>
    <w:rsid w:val="00BF31A1"/>
    <w:rsid w:val="00C07686"/>
    <w:rsid w:val="00C17F78"/>
    <w:rsid w:val="00C260EF"/>
    <w:rsid w:val="00C26CE2"/>
    <w:rsid w:val="00C3241C"/>
    <w:rsid w:val="00C72A0C"/>
    <w:rsid w:val="00C73F07"/>
    <w:rsid w:val="00C956D5"/>
    <w:rsid w:val="00C95E87"/>
    <w:rsid w:val="00CA1781"/>
    <w:rsid w:val="00CA67F1"/>
    <w:rsid w:val="00CB625D"/>
    <w:rsid w:val="00CC30E8"/>
    <w:rsid w:val="00D123DD"/>
    <w:rsid w:val="00D30ACF"/>
    <w:rsid w:val="00D514A1"/>
    <w:rsid w:val="00D55AF2"/>
    <w:rsid w:val="00D6082B"/>
    <w:rsid w:val="00D74803"/>
    <w:rsid w:val="00D778E4"/>
    <w:rsid w:val="00D806F9"/>
    <w:rsid w:val="00D81AFC"/>
    <w:rsid w:val="00D81CC6"/>
    <w:rsid w:val="00D86D61"/>
    <w:rsid w:val="00D94E76"/>
    <w:rsid w:val="00DA775A"/>
    <w:rsid w:val="00DB7D9F"/>
    <w:rsid w:val="00DD5980"/>
    <w:rsid w:val="00DF57A4"/>
    <w:rsid w:val="00E01967"/>
    <w:rsid w:val="00E07FE5"/>
    <w:rsid w:val="00E10398"/>
    <w:rsid w:val="00E1073A"/>
    <w:rsid w:val="00E20CA5"/>
    <w:rsid w:val="00E27206"/>
    <w:rsid w:val="00E36489"/>
    <w:rsid w:val="00E51C8D"/>
    <w:rsid w:val="00E61D10"/>
    <w:rsid w:val="00E77B2F"/>
    <w:rsid w:val="00E800F7"/>
    <w:rsid w:val="00E82799"/>
    <w:rsid w:val="00E8507E"/>
    <w:rsid w:val="00E8595C"/>
    <w:rsid w:val="00E86BF2"/>
    <w:rsid w:val="00E9276C"/>
    <w:rsid w:val="00E9387E"/>
    <w:rsid w:val="00EA0A22"/>
    <w:rsid w:val="00EB0664"/>
    <w:rsid w:val="00EB3B63"/>
    <w:rsid w:val="00EC02E4"/>
    <w:rsid w:val="00EF048F"/>
    <w:rsid w:val="00F114F3"/>
    <w:rsid w:val="00F1328B"/>
    <w:rsid w:val="00F15C5E"/>
    <w:rsid w:val="00F20AE9"/>
    <w:rsid w:val="00F6051B"/>
    <w:rsid w:val="00F61C0B"/>
    <w:rsid w:val="00F62FAD"/>
    <w:rsid w:val="00F63DC6"/>
    <w:rsid w:val="00F67DD8"/>
    <w:rsid w:val="00F8196A"/>
    <w:rsid w:val="00F97AE0"/>
    <w:rsid w:val="00FA5B01"/>
    <w:rsid w:val="00FA6C06"/>
    <w:rsid w:val="00FB77C1"/>
    <w:rsid w:val="00FD4CEA"/>
    <w:rsid w:val="00FE1750"/>
    <w:rsid w:val="00FE1923"/>
    <w:rsid w:val="00FE7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9A949"/>
  <w15:chartTrackingRefBased/>
  <w15:docId w15:val="{24CF0A9E-72CE-41EC-826C-81C95154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0"/>
    <w:link w:val="20"/>
    <w:qFormat/>
    <w:rsid w:val="00D514A1"/>
    <w:pPr>
      <w:keepNext/>
      <w:spacing w:before="200" w:after="120"/>
      <w:outlineLvl w:val="1"/>
    </w:pPr>
    <w:rPr>
      <w:rFonts w:ascii="Liberation Serif" w:eastAsia="Tahoma" w:hAnsi="Liberation Serif" w:cs="Tahoma"/>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4E68F9"/>
    <w:pPr>
      <w:ind w:left="720"/>
      <w:contextualSpacing/>
    </w:pPr>
  </w:style>
  <w:style w:type="character" w:styleId="a5">
    <w:name w:val="Hyperlink"/>
    <w:basedOn w:val="a1"/>
    <w:uiPriority w:val="99"/>
    <w:unhideWhenUsed/>
    <w:rsid w:val="00B97923"/>
    <w:rPr>
      <w:color w:val="0563C1" w:themeColor="hyperlink"/>
      <w:u w:val="single"/>
    </w:rPr>
  </w:style>
  <w:style w:type="paragraph" w:styleId="a6">
    <w:name w:val="header"/>
    <w:basedOn w:val="a"/>
    <w:link w:val="a7"/>
    <w:uiPriority w:val="99"/>
    <w:unhideWhenUsed/>
    <w:rsid w:val="00450636"/>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450636"/>
  </w:style>
  <w:style w:type="paragraph" w:styleId="a8">
    <w:name w:val="footer"/>
    <w:basedOn w:val="a"/>
    <w:link w:val="a9"/>
    <w:uiPriority w:val="99"/>
    <w:unhideWhenUsed/>
    <w:rsid w:val="00450636"/>
    <w:pPr>
      <w:tabs>
        <w:tab w:val="center" w:pos="4677"/>
        <w:tab w:val="right" w:pos="9355"/>
      </w:tabs>
      <w:spacing w:after="0" w:line="240" w:lineRule="auto"/>
    </w:pPr>
  </w:style>
  <w:style w:type="character" w:customStyle="1" w:styleId="a9">
    <w:name w:val="Нижний колонтитул Знак"/>
    <w:basedOn w:val="a1"/>
    <w:link w:val="a8"/>
    <w:uiPriority w:val="99"/>
    <w:rsid w:val="00450636"/>
  </w:style>
  <w:style w:type="character" w:customStyle="1" w:styleId="20">
    <w:name w:val="Заголовок 2 Знак"/>
    <w:basedOn w:val="a1"/>
    <w:link w:val="2"/>
    <w:rsid w:val="00D514A1"/>
    <w:rPr>
      <w:rFonts w:ascii="Liberation Serif" w:eastAsia="Tahoma" w:hAnsi="Liberation Serif" w:cs="Tahoma"/>
      <w:b/>
      <w:bCs/>
      <w:sz w:val="36"/>
      <w:szCs w:val="36"/>
    </w:rPr>
  </w:style>
  <w:style w:type="character" w:customStyle="1" w:styleId="aa">
    <w:name w:val="Выделение жирным"/>
    <w:qFormat/>
    <w:rsid w:val="00D514A1"/>
    <w:rPr>
      <w:b/>
      <w:bCs/>
    </w:rPr>
  </w:style>
  <w:style w:type="paragraph" w:styleId="a0">
    <w:name w:val="Body Text"/>
    <w:basedOn w:val="a"/>
    <w:link w:val="ab"/>
    <w:uiPriority w:val="99"/>
    <w:semiHidden/>
    <w:unhideWhenUsed/>
    <w:rsid w:val="00D514A1"/>
    <w:pPr>
      <w:spacing w:after="120"/>
    </w:pPr>
  </w:style>
  <w:style w:type="character" w:customStyle="1" w:styleId="ab">
    <w:name w:val="Основной текст Знак"/>
    <w:basedOn w:val="a1"/>
    <w:link w:val="a0"/>
    <w:uiPriority w:val="99"/>
    <w:semiHidden/>
    <w:rsid w:val="00D514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148">
      <w:bodyDiv w:val="1"/>
      <w:marLeft w:val="0"/>
      <w:marRight w:val="0"/>
      <w:marTop w:val="0"/>
      <w:marBottom w:val="0"/>
      <w:divBdr>
        <w:top w:val="none" w:sz="0" w:space="0" w:color="auto"/>
        <w:left w:val="none" w:sz="0" w:space="0" w:color="auto"/>
        <w:bottom w:val="none" w:sz="0" w:space="0" w:color="auto"/>
        <w:right w:val="none" w:sz="0" w:space="0" w:color="auto"/>
      </w:divBdr>
    </w:div>
    <w:div w:id="27920885">
      <w:bodyDiv w:val="1"/>
      <w:marLeft w:val="0"/>
      <w:marRight w:val="0"/>
      <w:marTop w:val="0"/>
      <w:marBottom w:val="0"/>
      <w:divBdr>
        <w:top w:val="none" w:sz="0" w:space="0" w:color="auto"/>
        <w:left w:val="none" w:sz="0" w:space="0" w:color="auto"/>
        <w:bottom w:val="none" w:sz="0" w:space="0" w:color="auto"/>
        <w:right w:val="none" w:sz="0" w:space="0" w:color="auto"/>
      </w:divBdr>
    </w:div>
    <w:div w:id="153231730">
      <w:bodyDiv w:val="1"/>
      <w:marLeft w:val="0"/>
      <w:marRight w:val="0"/>
      <w:marTop w:val="0"/>
      <w:marBottom w:val="0"/>
      <w:divBdr>
        <w:top w:val="none" w:sz="0" w:space="0" w:color="auto"/>
        <w:left w:val="none" w:sz="0" w:space="0" w:color="auto"/>
        <w:bottom w:val="none" w:sz="0" w:space="0" w:color="auto"/>
        <w:right w:val="none" w:sz="0" w:space="0" w:color="auto"/>
      </w:divBdr>
    </w:div>
    <w:div w:id="440302477">
      <w:bodyDiv w:val="1"/>
      <w:marLeft w:val="0"/>
      <w:marRight w:val="0"/>
      <w:marTop w:val="0"/>
      <w:marBottom w:val="0"/>
      <w:divBdr>
        <w:top w:val="none" w:sz="0" w:space="0" w:color="auto"/>
        <w:left w:val="none" w:sz="0" w:space="0" w:color="auto"/>
        <w:bottom w:val="none" w:sz="0" w:space="0" w:color="auto"/>
        <w:right w:val="none" w:sz="0" w:space="0" w:color="auto"/>
      </w:divBdr>
    </w:div>
    <w:div w:id="484668878">
      <w:bodyDiv w:val="1"/>
      <w:marLeft w:val="0"/>
      <w:marRight w:val="0"/>
      <w:marTop w:val="0"/>
      <w:marBottom w:val="0"/>
      <w:divBdr>
        <w:top w:val="none" w:sz="0" w:space="0" w:color="auto"/>
        <w:left w:val="none" w:sz="0" w:space="0" w:color="auto"/>
        <w:bottom w:val="none" w:sz="0" w:space="0" w:color="auto"/>
        <w:right w:val="none" w:sz="0" w:space="0" w:color="auto"/>
      </w:divBdr>
    </w:div>
    <w:div w:id="496923884">
      <w:bodyDiv w:val="1"/>
      <w:marLeft w:val="0"/>
      <w:marRight w:val="0"/>
      <w:marTop w:val="0"/>
      <w:marBottom w:val="0"/>
      <w:divBdr>
        <w:top w:val="none" w:sz="0" w:space="0" w:color="auto"/>
        <w:left w:val="none" w:sz="0" w:space="0" w:color="auto"/>
        <w:bottom w:val="none" w:sz="0" w:space="0" w:color="auto"/>
        <w:right w:val="none" w:sz="0" w:space="0" w:color="auto"/>
      </w:divBdr>
    </w:div>
    <w:div w:id="565458234">
      <w:bodyDiv w:val="1"/>
      <w:marLeft w:val="0"/>
      <w:marRight w:val="0"/>
      <w:marTop w:val="0"/>
      <w:marBottom w:val="0"/>
      <w:divBdr>
        <w:top w:val="none" w:sz="0" w:space="0" w:color="auto"/>
        <w:left w:val="none" w:sz="0" w:space="0" w:color="auto"/>
        <w:bottom w:val="none" w:sz="0" w:space="0" w:color="auto"/>
        <w:right w:val="none" w:sz="0" w:space="0" w:color="auto"/>
      </w:divBdr>
    </w:div>
    <w:div w:id="838159426">
      <w:bodyDiv w:val="1"/>
      <w:marLeft w:val="0"/>
      <w:marRight w:val="0"/>
      <w:marTop w:val="0"/>
      <w:marBottom w:val="0"/>
      <w:divBdr>
        <w:top w:val="none" w:sz="0" w:space="0" w:color="auto"/>
        <w:left w:val="none" w:sz="0" w:space="0" w:color="auto"/>
        <w:bottom w:val="none" w:sz="0" w:space="0" w:color="auto"/>
        <w:right w:val="none" w:sz="0" w:space="0" w:color="auto"/>
      </w:divBdr>
    </w:div>
    <w:div w:id="1038630293">
      <w:bodyDiv w:val="1"/>
      <w:marLeft w:val="0"/>
      <w:marRight w:val="0"/>
      <w:marTop w:val="0"/>
      <w:marBottom w:val="0"/>
      <w:divBdr>
        <w:top w:val="none" w:sz="0" w:space="0" w:color="auto"/>
        <w:left w:val="none" w:sz="0" w:space="0" w:color="auto"/>
        <w:bottom w:val="none" w:sz="0" w:space="0" w:color="auto"/>
        <w:right w:val="none" w:sz="0" w:space="0" w:color="auto"/>
      </w:divBdr>
    </w:div>
    <w:div w:id="1044792468">
      <w:bodyDiv w:val="1"/>
      <w:marLeft w:val="0"/>
      <w:marRight w:val="0"/>
      <w:marTop w:val="0"/>
      <w:marBottom w:val="0"/>
      <w:divBdr>
        <w:top w:val="none" w:sz="0" w:space="0" w:color="auto"/>
        <w:left w:val="none" w:sz="0" w:space="0" w:color="auto"/>
        <w:bottom w:val="none" w:sz="0" w:space="0" w:color="auto"/>
        <w:right w:val="none" w:sz="0" w:space="0" w:color="auto"/>
      </w:divBdr>
    </w:div>
    <w:div w:id="1483884714">
      <w:bodyDiv w:val="1"/>
      <w:marLeft w:val="0"/>
      <w:marRight w:val="0"/>
      <w:marTop w:val="0"/>
      <w:marBottom w:val="0"/>
      <w:divBdr>
        <w:top w:val="none" w:sz="0" w:space="0" w:color="auto"/>
        <w:left w:val="none" w:sz="0" w:space="0" w:color="auto"/>
        <w:bottom w:val="none" w:sz="0" w:space="0" w:color="auto"/>
        <w:right w:val="none" w:sz="0" w:space="0" w:color="auto"/>
      </w:divBdr>
    </w:div>
    <w:div w:id="1534033838">
      <w:bodyDiv w:val="1"/>
      <w:marLeft w:val="0"/>
      <w:marRight w:val="0"/>
      <w:marTop w:val="0"/>
      <w:marBottom w:val="0"/>
      <w:divBdr>
        <w:top w:val="none" w:sz="0" w:space="0" w:color="auto"/>
        <w:left w:val="none" w:sz="0" w:space="0" w:color="auto"/>
        <w:bottom w:val="none" w:sz="0" w:space="0" w:color="auto"/>
        <w:right w:val="none" w:sz="0" w:space="0" w:color="auto"/>
      </w:divBdr>
    </w:div>
    <w:div w:id="1555890987">
      <w:bodyDiv w:val="1"/>
      <w:marLeft w:val="0"/>
      <w:marRight w:val="0"/>
      <w:marTop w:val="0"/>
      <w:marBottom w:val="0"/>
      <w:divBdr>
        <w:top w:val="none" w:sz="0" w:space="0" w:color="auto"/>
        <w:left w:val="none" w:sz="0" w:space="0" w:color="auto"/>
        <w:bottom w:val="none" w:sz="0" w:space="0" w:color="auto"/>
        <w:right w:val="none" w:sz="0" w:space="0" w:color="auto"/>
      </w:divBdr>
    </w:div>
    <w:div w:id="203734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dvsem.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B67CE-E1F2-457C-8E47-1E08D5B63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99</Pages>
  <Words>25190</Words>
  <Characters>143586</Characters>
  <Application>Microsoft Office Word</Application>
  <DocSecurity>0</DocSecurity>
  <Lines>1196</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Бубнова Ксения Вадимовна</dc:creator>
  <cp:keywords/>
  <dc:description/>
  <cp:lastModifiedBy>Бубнова Ксения Вадимовна</cp:lastModifiedBy>
  <cp:revision>50</cp:revision>
  <dcterms:created xsi:type="dcterms:W3CDTF">2024-10-17T00:45:00Z</dcterms:created>
  <dcterms:modified xsi:type="dcterms:W3CDTF">2024-10-31T02:20:00Z</dcterms:modified>
</cp:coreProperties>
</file>